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СОДЕРЖАНИЕ</w:t>
      </w:r>
      <w:r w:rsidRPr="00A12470">
        <w:rPr>
          <w:rFonts w:ascii="Times New Roman" w:hAnsi="Times New Roman" w:cs="Times New Roman"/>
        </w:rPr>
        <w:br/>
        <w:t>ЧАСТЬ I. ПОРЯДОК ПРИМЕНЕНИЯ ПРАВИЛ И ВНЕСЕНИЯ</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В НИХ ИЗМЕНЕНИЙ ГЛАВА 1</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Порядок регулирования землепользования и застройки на основе градостроительного зонирования</w:t>
      </w:r>
    </w:p>
    <w:p w:rsidR="002711B7" w:rsidRPr="00A12470" w:rsidRDefault="00D325E8" w:rsidP="009B0EA2">
      <w:pPr>
        <w:pStyle w:val="a3"/>
        <w:jc w:val="both"/>
        <w:rPr>
          <w:rFonts w:ascii="Times New Roman" w:hAnsi="Times New Roman" w:cs="Times New Roman"/>
        </w:rPr>
      </w:pPr>
      <w:hyperlink w:anchor="bookmark3" w:tooltip="Current Document">
        <w:r w:rsidR="002711B7" w:rsidRPr="00A12470">
          <w:rPr>
            <w:rStyle w:val="2"/>
            <w:rFonts w:eastAsia="Courier New"/>
          </w:rPr>
          <w:t xml:space="preserve">Статья 1. Основные понятия, используемые в </w:t>
        </w:r>
        <w:proofErr w:type="gramStart"/>
        <w:r w:rsidR="002711B7" w:rsidRPr="00A12470">
          <w:rPr>
            <w:rStyle w:val="2"/>
            <w:rFonts w:eastAsia="Courier New"/>
          </w:rPr>
          <w:t>Правилах</w:t>
        </w:r>
        <w:proofErr w:type="gramEnd"/>
        <w:r w:rsidR="002711B7" w:rsidRPr="00A12470">
          <w:rPr>
            <w:rStyle w:val="2"/>
            <w:rFonts w:eastAsia="Courier New"/>
          </w:rPr>
          <w:tab/>
        </w:r>
        <w:r w:rsidR="00E40428">
          <w:rPr>
            <w:rStyle w:val="2"/>
            <w:rFonts w:eastAsia="Courier New"/>
          </w:rPr>
          <w:t xml:space="preserve">                                                                    </w:t>
        </w:r>
        <w:r w:rsidR="002711B7" w:rsidRPr="00A12470">
          <w:rPr>
            <w:rStyle w:val="2"/>
            <w:rFonts w:eastAsia="Courier New"/>
          </w:rPr>
          <w:t>3</w:t>
        </w:r>
      </w:hyperlink>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Статья 2. Участие граждан в </w:t>
      </w:r>
      <w:proofErr w:type="gramStart"/>
      <w:r w:rsidRPr="00A12470">
        <w:rPr>
          <w:rFonts w:ascii="Times New Roman" w:hAnsi="Times New Roman" w:cs="Times New Roman"/>
        </w:rPr>
        <w:t>принятии</w:t>
      </w:r>
      <w:proofErr w:type="gramEnd"/>
      <w:r w:rsidRPr="00A12470">
        <w:rPr>
          <w:rFonts w:ascii="Times New Roman" w:hAnsi="Times New Roman" w:cs="Times New Roman"/>
        </w:rPr>
        <w:t xml:space="preserve"> решений по вопросам землепользования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и застройки</w:t>
      </w:r>
      <w:r w:rsidRPr="00A12470">
        <w:rPr>
          <w:rFonts w:ascii="Times New Roman" w:hAnsi="Times New Roman" w:cs="Times New Roman"/>
        </w:rPr>
        <w:tab/>
      </w:r>
      <w:r w:rsidR="00E40428">
        <w:rPr>
          <w:rFonts w:ascii="Times New Roman" w:hAnsi="Times New Roman" w:cs="Times New Roman"/>
        </w:rPr>
        <w:t xml:space="preserve">                                                                                                                                           </w:t>
      </w:r>
      <w:r w:rsidRPr="00A12470">
        <w:rPr>
          <w:rFonts w:ascii="Times New Roman" w:hAnsi="Times New Roman" w:cs="Times New Roman"/>
        </w:rPr>
        <w:t>6</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3. Открытость и доступность информации о землепользовании и</w:t>
      </w:r>
    </w:p>
    <w:p w:rsidR="002711B7" w:rsidRPr="00A12470" w:rsidRDefault="00E40428" w:rsidP="009B0EA2">
      <w:pPr>
        <w:pStyle w:val="a3"/>
        <w:jc w:val="both"/>
        <w:rPr>
          <w:rFonts w:ascii="Times New Roman" w:hAnsi="Times New Roman" w:cs="Times New Roman"/>
        </w:rPr>
      </w:pPr>
      <w:r w:rsidRPr="00A12470">
        <w:rPr>
          <w:rFonts w:ascii="Times New Roman" w:hAnsi="Times New Roman" w:cs="Times New Roman"/>
        </w:rPr>
        <w:t>З</w:t>
      </w:r>
      <w:r w:rsidR="002711B7" w:rsidRPr="00A12470">
        <w:rPr>
          <w:rFonts w:ascii="Times New Roman" w:hAnsi="Times New Roman" w:cs="Times New Roman"/>
        </w:rPr>
        <w:t>астройке</w:t>
      </w:r>
      <w:r>
        <w:rPr>
          <w:rFonts w:ascii="Times New Roman" w:hAnsi="Times New Roman" w:cs="Times New Roman"/>
        </w:rPr>
        <w:t xml:space="preserve">                                                                                                                                                 6</w:t>
      </w:r>
    </w:p>
    <w:p w:rsidR="002711B7" w:rsidRPr="00A12470" w:rsidRDefault="00D325E8" w:rsidP="009B0EA2">
      <w:pPr>
        <w:pStyle w:val="a3"/>
        <w:jc w:val="both"/>
        <w:rPr>
          <w:rFonts w:ascii="Times New Roman" w:hAnsi="Times New Roman" w:cs="Times New Roman"/>
        </w:rPr>
      </w:pPr>
      <w:hyperlink w:anchor="bookmark6" w:tooltip="Current Document">
        <w:r w:rsidR="002711B7" w:rsidRPr="00A12470">
          <w:rPr>
            <w:rStyle w:val="2"/>
            <w:rFonts w:eastAsia="Courier New"/>
          </w:rPr>
          <w:t>Статья 4. Застройщики. Заказчики</w:t>
        </w:r>
        <w:r w:rsidR="002711B7" w:rsidRPr="00A12470">
          <w:rPr>
            <w:rStyle w:val="2"/>
            <w:rFonts w:eastAsia="Courier New"/>
          </w:rPr>
          <w:tab/>
        </w:r>
        <w:r w:rsidR="00E40428">
          <w:rPr>
            <w:rStyle w:val="2"/>
            <w:rFonts w:eastAsia="Courier New"/>
          </w:rPr>
          <w:t xml:space="preserve">                                                                                                       </w:t>
        </w:r>
        <w:r w:rsidR="002711B7" w:rsidRPr="00A12470">
          <w:rPr>
            <w:rStyle w:val="2"/>
            <w:rFonts w:eastAsia="Courier New"/>
          </w:rPr>
          <w:t>7</w:t>
        </w:r>
      </w:hyperlink>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5. Полномочия органов местного самоуправления в части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обеспечения применения Правил</w:t>
      </w:r>
      <w:r w:rsidR="00E40428">
        <w:rPr>
          <w:rFonts w:ascii="Times New Roman" w:hAnsi="Times New Roman" w:cs="Times New Roman"/>
        </w:rPr>
        <w:t xml:space="preserve">                                                                                                         7      </w:t>
      </w:r>
    </w:p>
    <w:p w:rsidR="002711B7" w:rsidRPr="00A12470" w:rsidRDefault="00D325E8" w:rsidP="009B0EA2">
      <w:pPr>
        <w:pStyle w:val="a3"/>
        <w:jc w:val="both"/>
        <w:rPr>
          <w:rFonts w:ascii="Times New Roman" w:hAnsi="Times New Roman" w:cs="Times New Roman"/>
        </w:rPr>
      </w:pPr>
      <w:hyperlink w:anchor="bookmark8" w:tooltip="Current Document">
        <w:r w:rsidR="002711B7" w:rsidRPr="00A12470">
          <w:rPr>
            <w:rStyle w:val="2"/>
            <w:rFonts w:eastAsia="Courier New"/>
          </w:rPr>
          <w:t>Статья 6. Комиссия по землепользованию и застройке</w:t>
        </w:r>
        <w:r w:rsidR="002711B7" w:rsidRPr="00A12470">
          <w:rPr>
            <w:rStyle w:val="2"/>
            <w:rFonts w:eastAsia="Courier New"/>
          </w:rPr>
          <w:tab/>
        </w:r>
      </w:hyperlink>
      <w:r w:rsidR="00E40428">
        <w:rPr>
          <w:rStyle w:val="2"/>
          <w:rFonts w:eastAsia="Courier New"/>
        </w:rPr>
        <w:t xml:space="preserve">                                                                    7</w:t>
      </w:r>
    </w:p>
    <w:p w:rsidR="002711B7" w:rsidRPr="00A12470" w:rsidRDefault="00D325E8" w:rsidP="009B0EA2">
      <w:pPr>
        <w:pStyle w:val="a3"/>
        <w:jc w:val="both"/>
        <w:rPr>
          <w:rFonts w:ascii="Times New Roman" w:hAnsi="Times New Roman" w:cs="Times New Roman"/>
        </w:rPr>
      </w:pPr>
      <w:hyperlink w:anchor="bookmark9" w:tooltip="Current Document">
        <w:r w:rsidR="002711B7" w:rsidRPr="00A12470">
          <w:rPr>
            <w:rStyle w:val="2"/>
            <w:rFonts w:eastAsia="Courier New"/>
          </w:rPr>
          <w:t>Статья 7. Основание и право инициативы внесения изменений в Правила</w:t>
        </w:r>
        <w:r w:rsidR="002711B7" w:rsidRPr="00A12470">
          <w:rPr>
            <w:rStyle w:val="2"/>
            <w:rFonts w:eastAsia="Courier New"/>
          </w:rPr>
          <w:tab/>
        </w:r>
      </w:hyperlink>
      <w:r w:rsidR="00E40428">
        <w:rPr>
          <w:rStyle w:val="2"/>
          <w:rFonts w:eastAsia="Courier New"/>
        </w:rPr>
        <w:t xml:space="preserve">                                            8</w:t>
      </w:r>
    </w:p>
    <w:p w:rsidR="002711B7" w:rsidRPr="00A12470" w:rsidRDefault="00D325E8" w:rsidP="009B0EA2">
      <w:pPr>
        <w:pStyle w:val="a3"/>
        <w:jc w:val="both"/>
        <w:rPr>
          <w:rFonts w:ascii="Times New Roman" w:hAnsi="Times New Roman" w:cs="Times New Roman"/>
        </w:rPr>
      </w:pPr>
      <w:hyperlink w:anchor="bookmark10" w:tooltip="Current Document">
        <w:r w:rsidR="002711B7" w:rsidRPr="00A12470">
          <w:rPr>
            <w:rStyle w:val="2"/>
            <w:rFonts w:eastAsia="Courier New"/>
          </w:rPr>
          <w:t>Статья 8. Порядо</w:t>
        </w:r>
        <w:r w:rsidR="00E40428">
          <w:rPr>
            <w:rStyle w:val="2"/>
            <w:rFonts w:eastAsia="Courier New"/>
          </w:rPr>
          <w:t>к внесения изменений в Правила</w:t>
        </w:r>
        <w:r w:rsidR="00E40428">
          <w:rPr>
            <w:rStyle w:val="2"/>
            <w:rFonts w:eastAsia="Courier New"/>
          </w:rPr>
          <w:tab/>
          <w:t xml:space="preserve">                                                                                9</w:t>
        </w:r>
      </w:hyperlink>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ГЛАВА 2</w:t>
      </w:r>
    </w:p>
    <w:p w:rsidR="002711B7" w:rsidRPr="00A12470" w:rsidRDefault="001E06AF" w:rsidP="004326E7">
      <w:pPr>
        <w:pStyle w:val="a3"/>
        <w:jc w:val="center"/>
        <w:rPr>
          <w:rFonts w:ascii="Times New Roman" w:hAnsi="Times New Roman" w:cs="Times New Roman"/>
        </w:rPr>
      </w:pPr>
      <w:r>
        <w:rPr>
          <w:rFonts w:ascii="Times New Roman" w:hAnsi="Times New Roman" w:cs="Times New Roman"/>
        </w:rPr>
        <w:t>Г</w:t>
      </w:r>
      <w:r w:rsidR="002711B7" w:rsidRPr="00A12470">
        <w:rPr>
          <w:rFonts w:ascii="Times New Roman" w:hAnsi="Times New Roman" w:cs="Times New Roman"/>
        </w:rPr>
        <w:t xml:space="preserve">радостроительная подготовка земельных участков в </w:t>
      </w:r>
      <w:proofErr w:type="gramStart"/>
      <w:r w:rsidR="002711B7" w:rsidRPr="00A12470">
        <w:rPr>
          <w:rFonts w:ascii="Times New Roman" w:hAnsi="Times New Roman" w:cs="Times New Roman"/>
        </w:rPr>
        <w:t>целях</w:t>
      </w:r>
      <w:proofErr w:type="gramEnd"/>
      <w:r w:rsidR="002711B7" w:rsidRPr="00A12470">
        <w:rPr>
          <w:rFonts w:ascii="Times New Roman" w:hAnsi="Times New Roman" w:cs="Times New Roman"/>
        </w:rPr>
        <w:t xml:space="preserve"> предоставления заинтересованным лицам для строительства.</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Резервирование и изъятие земельных участков для муниципальных нужд</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Статья 9. Градостроительная подготовка земельных участков в </w:t>
      </w:r>
      <w:proofErr w:type="gramStart"/>
      <w:r w:rsidRPr="00A12470">
        <w:rPr>
          <w:rFonts w:ascii="Times New Roman" w:hAnsi="Times New Roman" w:cs="Times New Roman"/>
        </w:rPr>
        <w:t>целях</w:t>
      </w:r>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предоставления заинтересо</w:t>
      </w:r>
      <w:r w:rsidR="00E40428">
        <w:rPr>
          <w:rFonts w:ascii="Times New Roman" w:hAnsi="Times New Roman" w:cs="Times New Roman"/>
        </w:rPr>
        <w:t>ванным лицам для строительства</w:t>
      </w:r>
      <w:r w:rsidR="00E40428">
        <w:rPr>
          <w:rFonts w:ascii="Times New Roman" w:hAnsi="Times New Roman" w:cs="Times New Roman"/>
        </w:rPr>
        <w:tab/>
        <w:t xml:space="preserve">                                                        9</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ГЛАВА 3</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Планировка территории</w:t>
      </w:r>
    </w:p>
    <w:p w:rsidR="002711B7" w:rsidRPr="00A12470" w:rsidRDefault="00D325E8" w:rsidP="009B0EA2">
      <w:pPr>
        <w:pStyle w:val="a3"/>
        <w:jc w:val="both"/>
        <w:rPr>
          <w:rFonts w:ascii="Times New Roman" w:hAnsi="Times New Roman" w:cs="Times New Roman"/>
        </w:rPr>
      </w:pPr>
      <w:hyperlink w:anchor="bookmark12" w:tooltip="Current Document">
        <w:r w:rsidR="002711B7" w:rsidRPr="00A12470">
          <w:rPr>
            <w:rStyle w:val="2"/>
            <w:rFonts w:eastAsia="Courier New"/>
          </w:rPr>
          <w:t>Статья 10. Общие положения о планировке территории</w:t>
        </w:r>
        <w:r w:rsidR="002711B7" w:rsidRPr="00A12470">
          <w:rPr>
            <w:rStyle w:val="2"/>
            <w:rFonts w:eastAsia="Courier New"/>
          </w:rPr>
          <w:tab/>
          <w:t xml:space="preserve"> </w:t>
        </w:r>
        <w:r w:rsidR="00E40428">
          <w:rPr>
            <w:rStyle w:val="2"/>
            <w:rFonts w:eastAsia="Courier New"/>
          </w:rPr>
          <w:t xml:space="preserve">                                                                 </w:t>
        </w:r>
        <w:r w:rsidR="002711B7" w:rsidRPr="00A12470">
          <w:rPr>
            <w:rStyle w:val="2"/>
            <w:rFonts w:eastAsia="Courier New"/>
          </w:rPr>
          <w:t>1</w:t>
        </w:r>
      </w:hyperlink>
      <w:r w:rsidR="00E40428">
        <w:rPr>
          <w:rStyle w:val="2"/>
          <w:rFonts w:eastAsia="Courier New"/>
        </w:rPr>
        <w:t>0</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11. Подготовка документации по планировке территории</w:t>
      </w:r>
      <w:r w:rsidRPr="00A12470">
        <w:rPr>
          <w:rFonts w:ascii="Times New Roman" w:hAnsi="Times New Roman" w:cs="Times New Roman"/>
        </w:rPr>
        <w:tab/>
        <w:t xml:space="preserve"> </w:t>
      </w:r>
      <w:r w:rsidR="00E40428">
        <w:rPr>
          <w:rFonts w:ascii="Times New Roman" w:hAnsi="Times New Roman" w:cs="Times New Roman"/>
        </w:rPr>
        <w:t xml:space="preserve">                                         </w:t>
      </w:r>
      <w:r w:rsidRPr="00A12470">
        <w:rPr>
          <w:rFonts w:ascii="Times New Roman" w:hAnsi="Times New Roman" w:cs="Times New Roman"/>
        </w:rPr>
        <w:t>1</w:t>
      </w:r>
      <w:r w:rsidR="00E40428">
        <w:rPr>
          <w:rFonts w:ascii="Times New Roman" w:hAnsi="Times New Roman" w:cs="Times New Roman"/>
        </w:rPr>
        <w:t>1</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ГЛАВА 4</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12. Порядок предоставления разрешения на условно разрешенный вид использования земельного участка или объекта капитального</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строительства</w:t>
      </w:r>
      <w:r w:rsidRPr="00A12470">
        <w:rPr>
          <w:rFonts w:ascii="Times New Roman" w:hAnsi="Times New Roman" w:cs="Times New Roman"/>
        </w:rPr>
        <w:tab/>
        <w:t xml:space="preserve"> </w:t>
      </w:r>
      <w:r w:rsidR="00E40428">
        <w:rPr>
          <w:rFonts w:ascii="Times New Roman" w:hAnsi="Times New Roman" w:cs="Times New Roman"/>
        </w:rPr>
        <w:t xml:space="preserve">                                                                                                                            </w:t>
      </w:r>
      <w:r w:rsidRPr="00A12470">
        <w:rPr>
          <w:rFonts w:ascii="Times New Roman" w:hAnsi="Times New Roman" w:cs="Times New Roman"/>
        </w:rPr>
        <w:t>1</w:t>
      </w:r>
      <w:r w:rsidR="00E40428">
        <w:rPr>
          <w:rFonts w:ascii="Times New Roman" w:hAnsi="Times New Roman" w:cs="Times New Roman"/>
        </w:rPr>
        <w:t>2</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13. Порядок предоставления разрешения на отклонение от предельных параметров разрешенного строительства, реконструкции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объектов капитального строительства</w:t>
      </w:r>
      <w:r w:rsidRPr="00A12470">
        <w:rPr>
          <w:rFonts w:ascii="Times New Roman" w:hAnsi="Times New Roman" w:cs="Times New Roman"/>
        </w:rPr>
        <w:tab/>
        <w:t xml:space="preserve"> </w:t>
      </w:r>
      <w:r w:rsidR="00E40428">
        <w:rPr>
          <w:rFonts w:ascii="Times New Roman" w:hAnsi="Times New Roman" w:cs="Times New Roman"/>
        </w:rPr>
        <w:t xml:space="preserve">                                                                                         </w:t>
      </w:r>
      <w:r w:rsidRPr="00A12470">
        <w:rPr>
          <w:rFonts w:ascii="Times New Roman" w:hAnsi="Times New Roman" w:cs="Times New Roman"/>
        </w:rPr>
        <w:t>1</w:t>
      </w:r>
      <w:r w:rsidR="00E40428">
        <w:rPr>
          <w:rFonts w:ascii="Times New Roman" w:hAnsi="Times New Roman" w:cs="Times New Roman"/>
        </w:rPr>
        <w:t>3</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ГЛАВА 5</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Строительные изменения объектов недвижимости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Статья 14. Право на строительные изменения недвижимости и основание </w:t>
      </w:r>
      <w:proofErr w:type="gramStart"/>
      <w:r w:rsidRPr="00A12470">
        <w:rPr>
          <w:rFonts w:ascii="Times New Roman" w:hAnsi="Times New Roman" w:cs="Times New Roman"/>
        </w:rPr>
        <w:t>для</w:t>
      </w:r>
      <w:proofErr w:type="gramEnd"/>
      <w:r w:rsidRPr="00A12470">
        <w:rPr>
          <w:rFonts w:ascii="Times New Roman" w:hAnsi="Times New Roman" w:cs="Times New Roman"/>
        </w:rPr>
        <w:t xml:space="preserve"> </w:t>
      </w:r>
      <w:proofErr w:type="gramStart"/>
      <w:r w:rsidRPr="00A12470">
        <w:rPr>
          <w:rFonts w:ascii="Times New Roman" w:hAnsi="Times New Roman" w:cs="Times New Roman"/>
        </w:rPr>
        <w:t>его</w:t>
      </w:r>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реализации. Виды строительных изменений недвижимости</w:t>
      </w:r>
      <w:r w:rsidRPr="00A12470">
        <w:rPr>
          <w:rFonts w:ascii="Times New Roman" w:hAnsi="Times New Roman" w:cs="Times New Roman"/>
        </w:rPr>
        <w:tab/>
        <w:t xml:space="preserve"> </w:t>
      </w:r>
      <w:r w:rsidR="00E40428">
        <w:rPr>
          <w:rFonts w:ascii="Times New Roman" w:hAnsi="Times New Roman" w:cs="Times New Roman"/>
        </w:rPr>
        <w:t xml:space="preserve">                                                     </w:t>
      </w:r>
      <w:r w:rsidRPr="00A12470">
        <w:rPr>
          <w:rFonts w:ascii="Times New Roman" w:hAnsi="Times New Roman" w:cs="Times New Roman"/>
        </w:rPr>
        <w:t>1</w:t>
      </w:r>
      <w:r w:rsidR="00E40428">
        <w:rPr>
          <w:rFonts w:ascii="Times New Roman" w:hAnsi="Times New Roman" w:cs="Times New Roman"/>
        </w:rPr>
        <w:t>4</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ГЛАВА 6</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Публичные слушания по вопросам землепользования и застройки</w:t>
      </w:r>
    </w:p>
    <w:p w:rsidR="009A5DB8" w:rsidRDefault="00D325E8" w:rsidP="009B0EA2">
      <w:pPr>
        <w:jc w:val="both"/>
        <w:rPr>
          <w:rFonts w:ascii="Times New Roman" w:hAnsi="Times New Roman" w:cs="Times New Roman"/>
        </w:rPr>
      </w:pPr>
      <w:hyperlink w:anchor="bookmark17" w:tooltip="Current Document">
        <w:r w:rsidR="002711B7" w:rsidRPr="00A12470">
          <w:rPr>
            <w:rFonts w:ascii="Times New Roman" w:hAnsi="Times New Roman" w:cs="Times New Roman"/>
          </w:rPr>
          <w:t>Статья 15. Публичные слушания по вопросам землепользования и застройки</w:t>
        </w:r>
        <w:r w:rsidR="002711B7" w:rsidRPr="00A12470">
          <w:rPr>
            <w:rFonts w:ascii="Times New Roman" w:hAnsi="Times New Roman" w:cs="Times New Roman"/>
          </w:rPr>
          <w:tab/>
          <w:t xml:space="preserve"> </w:t>
        </w:r>
        <w:r w:rsidR="00E40428">
          <w:rPr>
            <w:rFonts w:ascii="Times New Roman" w:hAnsi="Times New Roman" w:cs="Times New Roman"/>
          </w:rPr>
          <w:t xml:space="preserve">                 </w:t>
        </w:r>
        <w:r w:rsidR="002711B7" w:rsidRPr="00A12470">
          <w:rPr>
            <w:rFonts w:ascii="Times New Roman" w:hAnsi="Times New Roman" w:cs="Times New Roman"/>
          </w:rPr>
          <w:t>1</w:t>
        </w:r>
      </w:hyperlink>
      <w:r w:rsidR="00E40428">
        <w:rPr>
          <w:rFonts w:ascii="Times New Roman" w:hAnsi="Times New Roman" w:cs="Times New Roman"/>
        </w:rPr>
        <w:t>4</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 xml:space="preserve">ЧАСТЬ </w:t>
      </w:r>
      <w:r w:rsidRPr="00A12470">
        <w:rPr>
          <w:rFonts w:ascii="Times New Roman" w:hAnsi="Times New Roman" w:cs="Times New Roman"/>
          <w:lang w:val="en-US"/>
        </w:rPr>
        <w:t>II</w:t>
      </w:r>
      <w:r w:rsidRPr="00A12470">
        <w:rPr>
          <w:rFonts w:ascii="Times New Roman" w:hAnsi="Times New Roman" w:cs="Times New Roman"/>
        </w:rPr>
        <w:t>. КАРТА ГРАДОСТРОИТЕЛЬНОГО ЗОНИРОВАНИЯ</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ГЛАВА 7</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Карта градостроительного зонирования. Карта зон с особыми условиями использования территории.</w:t>
      </w:r>
    </w:p>
    <w:p w:rsidR="002711B7" w:rsidRPr="00A12470" w:rsidRDefault="00D325E8" w:rsidP="009B0EA2">
      <w:pPr>
        <w:pStyle w:val="a3"/>
        <w:jc w:val="both"/>
        <w:rPr>
          <w:rFonts w:ascii="Times New Roman" w:hAnsi="Times New Roman" w:cs="Times New Roman"/>
        </w:rPr>
      </w:pPr>
      <w:hyperlink w:anchor="bookmark20" w:tooltip="Current Document">
        <w:r w:rsidR="002711B7" w:rsidRPr="00A12470">
          <w:rPr>
            <w:rStyle w:val="2"/>
            <w:rFonts w:eastAsia="Courier New"/>
          </w:rPr>
          <w:t>Статья 16. Общие положения о карте градостроительного зонирования</w:t>
        </w:r>
        <w:r w:rsidR="002711B7" w:rsidRPr="00A12470">
          <w:rPr>
            <w:rStyle w:val="2"/>
            <w:rFonts w:eastAsia="Courier New"/>
          </w:rPr>
          <w:tab/>
          <w:t xml:space="preserve"> </w:t>
        </w:r>
        <w:r w:rsidR="00E40428">
          <w:rPr>
            <w:rStyle w:val="2"/>
            <w:rFonts w:eastAsia="Courier New"/>
          </w:rPr>
          <w:t xml:space="preserve">                                         </w:t>
        </w:r>
        <w:r w:rsidR="002711B7" w:rsidRPr="00A12470">
          <w:rPr>
            <w:rStyle w:val="2"/>
            <w:rFonts w:eastAsia="Courier New"/>
          </w:rPr>
          <w:t>1</w:t>
        </w:r>
      </w:hyperlink>
      <w:r w:rsidR="00E40428">
        <w:rPr>
          <w:rStyle w:val="2"/>
          <w:rFonts w:eastAsia="Courier New"/>
        </w:rPr>
        <w:t>4</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17. Карта градостроительного зонирования территории</w:t>
      </w:r>
      <w:r w:rsidRPr="00A12470">
        <w:rPr>
          <w:rFonts w:ascii="Times New Roman" w:hAnsi="Times New Roman" w:cs="Times New Roman"/>
        </w:rPr>
        <w:tab/>
        <w:t xml:space="preserve"> </w:t>
      </w:r>
      <w:r w:rsidR="00E40428">
        <w:rPr>
          <w:rFonts w:ascii="Times New Roman" w:hAnsi="Times New Roman" w:cs="Times New Roman"/>
        </w:rPr>
        <w:t xml:space="preserve">                                         </w:t>
      </w:r>
      <w:r w:rsidRPr="00A12470">
        <w:rPr>
          <w:rFonts w:ascii="Times New Roman" w:hAnsi="Times New Roman" w:cs="Times New Roman"/>
        </w:rPr>
        <w:t>1</w:t>
      </w:r>
      <w:r w:rsidR="00E40428">
        <w:rPr>
          <w:rFonts w:ascii="Times New Roman" w:hAnsi="Times New Roman" w:cs="Times New Roman"/>
        </w:rPr>
        <w:t>5</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ЧАСТЬ III. ГРАДОСТРОИТЕЛЬНЫЕ РЕГЛАМЕНТЫ</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ГЛАВА 8</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Градостроительные регламенты</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18. Порядок применения градостроительных регламентов</w:t>
      </w:r>
      <w:r w:rsidRPr="00A12470">
        <w:rPr>
          <w:rFonts w:ascii="Times New Roman" w:hAnsi="Times New Roman" w:cs="Times New Roman"/>
        </w:rPr>
        <w:tab/>
      </w:r>
      <w:r w:rsidR="00E40428">
        <w:rPr>
          <w:rFonts w:ascii="Times New Roman" w:hAnsi="Times New Roman" w:cs="Times New Roman"/>
        </w:rPr>
        <w:t xml:space="preserve">                                         </w:t>
      </w:r>
      <w:r w:rsidRPr="00A12470">
        <w:rPr>
          <w:rFonts w:ascii="Times New Roman" w:hAnsi="Times New Roman" w:cs="Times New Roman"/>
        </w:rPr>
        <w:t>1</w:t>
      </w:r>
      <w:r w:rsidR="00E40428">
        <w:rPr>
          <w:rFonts w:ascii="Times New Roman" w:hAnsi="Times New Roman" w:cs="Times New Roman"/>
        </w:rPr>
        <w:t>5</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lastRenderedPageBreak/>
        <w:t>Статья 19. Виды разрешенного использования земельных участков 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объекто</w:t>
      </w:r>
      <w:r w:rsidR="00E40428">
        <w:rPr>
          <w:rFonts w:ascii="Times New Roman" w:hAnsi="Times New Roman" w:cs="Times New Roman"/>
        </w:rPr>
        <w:t>в капитального строительства</w:t>
      </w:r>
      <w:r w:rsidR="00E40428">
        <w:rPr>
          <w:rFonts w:ascii="Times New Roman" w:hAnsi="Times New Roman" w:cs="Times New Roman"/>
        </w:rPr>
        <w:tab/>
        <w:t xml:space="preserve">                                                                                      16</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Статья 20. Основные и условно разрешенные виды использования </w:t>
      </w:r>
      <w:proofErr w:type="gramStart"/>
      <w:r w:rsidRPr="00A12470">
        <w:rPr>
          <w:rFonts w:ascii="Times New Roman" w:hAnsi="Times New Roman" w:cs="Times New Roman"/>
        </w:rPr>
        <w:t>земельных</w:t>
      </w:r>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участков и объектов капитального строительства</w:t>
      </w:r>
      <w:r w:rsidRPr="00A12470">
        <w:rPr>
          <w:rFonts w:ascii="Times New Roman" w:hAnsi="Times New Roman" w:cs="Times New Roman"/>
        </w:rPr>
        <w:tab/>
      </w:r>
      <w:r w:rsidR="00E40428">
        <w:rPr>
          <w:rFonts w:ascii="Times New Roman" w:hAnsi="Times New Roman" w:cs="Times New Roman"/>
        </w:rPr>
        <w:t xml:space="preserve">                                                              17</w:t>
      </w:r>
    </w:p>
    <w:p w:rsidR="002711B7" w:rsidRPr="00A12470" w:rsidRDefault="00D325E8" w:rsidP="009B0EA2">
      <w:pPr>
        <w:pStyle w:val="a3"/>
        <w:jc w:val="both"/>
        <w:rPr>
          <w:rFonts w:ascii="Times New Roman" w:hAnsi="Times New Roman" w:cs="Times New Roman"/>
        </w:rPr>
      </w:pPr>
      <w:hyperlink w:anchor="bookmark23" w:tooltip="Current Document">
        <w:r w:rsidR="002711B7" w:rsidRPr="00A12470">
          <w:rPr>
            <w:rStyle w:val="2"/>
            <w:rFonts w:eastAsia="Courier New"/>
          </w:rPr>
          <w:t>Статья 21. Вспомогательные в</w:t>
        </w:r>
        <w:r w:rsidR="00E40428">
          <w:rPr>
            <w:rStyle w:val="2"/>
            <w:rFonts w:eastAsia="Courier New"/>
          </w:rPr>
          <w:t>иды разрешенного использования</w:t>
        </w:r>
        <w:r w:rsidR="00E40428">
          <w:rPr>
            <w:rStyle w:val="2"/>
            <w:rFonts w:eastAsia="Courier New"/>
          </w:rPr>
          <w:tab/>
        </w:r>
      </w:hyperlink>
      <w:r w:rsidR="00E40428">
        <w:rPr>
          <w:rStyle w:val="2"/>
          <w:rFonts w:eastAsia="Courier New"/>
        </w:rPr>
        <w:t xml:space="preserve">                                                  18</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Статья 22. Градостроительные регламенты в части видов </w:t>
      </w:r>
      <w:proofErr w:type="gramStart"/>
      <w:r w:rsidRPr="00A12470">
        <w:rPr>
          <w:rFonts w:ascii="Times New Roman" w:hAnsi="Times New Roman" w:cs="Times New Roman"/>
        </w:rPr>
        <w:t>разрешенного</w:t>
      </w:r>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использования недв</w:t>
      </w:r>
      <w:r w:rsidR="00E40428">
        <w:rPr>
          <w:rFonts w:ascii="Times New Roman" w:hAnsi="Times New Roman" w:cs="Times New Roman"/>
        </w:rPr>
        <w:t>ижимости</w:t>
      </w:r>
      <w:r w:rsidR="00E40428">
        <w:rPr>
          <w:rFonts w:ascii="Times New Roman" w:hAnsi="Times New Roman" w:cs="Times New Roman"/>
        </w:rPr>
        <w:tab/>
        <w:t xml:space="preserve">                                                                                                 18</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23-1. Градострои</w:t>
      </w:r>
      <w:r w:rsidR="00E40428">
        <w:rPr>
          <w:rFonts w:ascii="Times New Roman" w:hAnsi="Times New Roman" w:cs="Times New Roman"/>
        </w:rPr>
        <w:t>тельные регламенты. Жилые зоны</w:t>
      </w:r>
      <w:r w:rsidR="00E40428">
        <w:rPr>
          <w:rFonts w:ascii="Times New Roman" w:hAnsi="Times New Roman" w:cs="Times New Roman"/>
        </w:rPr>
        <w:tab/>
        <w:t xml:space="preserve">                                                  19</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23-2. Градостроительные регламенты. Общественно-деловые зоны</w:t>
      </w:r>
      <w:r w:rsidRPr="00A12470">
        <w:rPr>
          <w:rFonts w:ascii="Times New Roman" w:hAnsi="Times New Roman" w:cs="Times New Roman"/>
        </w:rPr>
        <w:tab/>
      </w:r>
      <w:r w:rsidR="00E40428">
        <w:rPr>
          <w:rFonts w:ascii="Times New Roman" w:hAnsi="Times New Roman" w:cs="Times New Roman"/>
        </w:rPr>
        <w:t xml:space="preserve">                           </w:t>
      </w:r>
      <w:r w:rsidRPr="00A12470">
        <w:rPr>
          <w:rFonts w:ascii="Times New Roman" w:hAnsi="Times New Roman" w:cs="Times New Roman"/>
        </w:rPr>
        <w:t>2</w:t>
      </w:r>
      <w:r w:rsidR="00E40428">
        <w:rPr>
          <w:rFonts w:ascii="Times New Roman" w:hAnsi="Times New Roman" w:cs="Times New Roman"/>
        </w:rPr>
        <w:t>0</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23-3. Градостроительные регламенты. Производственные зоны,</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зоны инженерной и транспортной инфраструктур</w:t>
      </w:r>
      <w:r w:rsidRPr="00A12470">
        <w:rPr>
          <w:rFonts w:ascii="Times New Roman" w:hAnsi="Times New Roman" w:cs="Times New Roman"/>
        </w:rPr>
        <w:tab/>
      </w:r>
      <w:r w:rsidR="00E40428">
        <w:rPr>
          <w:rFonts w:ascii="Times New Roman" w:hAnsi="Times New Roman" w:cs="Times New Roman"/>
        </w:rPr>
        <w:t xml:space="preserve">                                                              </w:t>
      </w:r>
      <w:r w:rsidRPr="00A12470">
        <w:rPr>
          <w:rFonts w:ascii="Times New Roman" w:hAnsi="Times New Roman" w:cs="Times New Roman"/>
        </w:rPr>
        <w:t>2</w:t>
      </w:r>
      <w:r w:rsidR="00E40428">
        <w:rPr>
          <w:rFonts w:ascii="Times New Roman" w:hAnsi="Times New Roman" w:cs="Times New Roman"/>
        </w:rPr>
        <w:t>1</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23-4. Градостроительные регламенты. Сельскохозяйственные зоны</w:t>
      </w:r>
      <w:r w:rsidRPr="00A12470">
        <w:rPr>
          <w:rFonts w:ascii="Times New Roman" w:hAnsi="Times New Roman" w:cs="Times New Roman"/>
        </w:rPr>
        <w:tab/>
      </w:r>
      <w:r w:rsidR="00E40428">
        <w:rPr>
          <w:rFonts w:ascii="Times New Roman" w:hAnsi="Times New Roman" w:cs="Times New Roman"/>
        </w:rPr>
        <w:t xml:space="preserve">                           </w:t>
      </w:r>
      <w:r w:rsidRPr="00A12470">
        <w:rPr>
          <w:rFonts w:ascii="Times New Roman" w:hAnsi="Times New Roman" w:cs="Times New Roman"/>
        </w:rPr>
        <w:t>2</w:t>
      </w:r>
      <w:r w:rsidR="00E40428">
        <w:rPr>
          <w:rFonts w:ascii="Times New Roman" w:hAnsi="Times New Roman" w:cs="Times New Roman"/>
        </w:rPr>
        <w:t>2</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23-5. Градостроительные регламенты. Зоны специального назначения</w:t>
      </w:r>
      <w:r w:rsidRPr="00A12470">
        <w:rPr>
          <w:rFonts w:ascii="Times New Roman" w:hAnsi="Times New Roman" w:cs="Times New Roman"/>
        </w:rPr>
        <w:tab/>
      </w:r>
      <w:r w:rsidR="00E40428">
        <w:rPr>
          <w:rFonts w:ascii="Times New Roman" w:hAnsi="Times New Roman" w:cs="Times New Roman"/>
        </w:rPr>
        <w:t xml:space="preserve">               </w:t>
      </w:r>
      <w:r w:rsidRPr="00A12470">
        <w:rPr>
          <w:rFonts w:ascii="Times New Roman" w:hAnsi="Times New Roman" w:cs="Times New Roman"/>
        </w:rPr>
        <w:t>2</w:t>
      </w:r>
      <w:r w:rsidR="00E40428">
        <w:rPr>
          <w:rFonts w:ascii="Times New Roman" w:hAnsi="Times New Roman" w:cs="Times New Roman"/>
        </w:rPr>
        <w:t>3</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24. Градостроительные регламенты. Предельные параметры</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земельных участков и объектов капитального строительства. Иные параметры</w:t>
      </w:r>
      <w:r w:rsidRPr="00A12470">
        <w:rPr>
          <w:rFonts w:ascii="Times New Roman" w:hAnsi="Times New Roman" w:cs="Times New Roman"/>
        </w:rPr>
        <w:tab/>
      </w:r>
      <w:r w:rsidR="00E40428">
        <w:rPr>
          <w:rFonts w:ascii="Times New Roman" w:hAnsi="Times New Roman" w:cs="Times New Roman"/>
        </w:rPr>
        <w:t xml:space="preserve">               </w:t>
      </w:r>
      <w:r w:rsidRPr="00A12470">
        <w:rPr>
          <w:rFonts w:ascii="Times New Roman" w:hAnsi="Times New Roman" w:cs="Times New Roman"/>
        </w:rPr>
        <w:t>2</w:t>
      </w:r>
      <w:r w:rsidR="00E40428">
        <w:rPr>
          <w:rFonts w:ascii="Times New Roman" w:hAnsi="Times New Roman" w:cs="Times New Roman"/>
        </w:rPr>
        <w:t>3</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25. Градостроительные регламенты. Ограничения использования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земельных участков и объек</w:t>
      </w:r>
      <w:r w:rsidR="00E40428">
        <w:rPr>
          <w:rFonts w:ascii="Times New Roman" w:hAnsi="Times New Roman" w:cs="Times New Roman"/>
        </w:rPr>
        <w:t>тов капитального строительства</w:t>
      </w:r>
      <w:r w:rsidR="00E40428">
        <w:rPr>
          <w:rFonts w:ascii="Times New Roman" w:hAnsi="Times New Roman" w:cs="Times New Roman"/>
        </w:rPr>
        <w:tab/>
        <w:t xml:space="preserve">                                                   25</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Статья 26. Назначение основных территорий и земель, применительно </w:t>
      </w:r>
      <w:proofErr w:type="gramStart"/>
      <w:r w:rsidRPr="00A12470">
        <w:rPr>
          <w:rFonts w:ascii="Times New Roman" w:hAnsi="Times New Roman" w:cs="Times New Roman"/>
        </w:rPr>
        <w:t>к</w:t>
      </w:r>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которым не устанавливаются градо</w:t>
      </w:r>
      <w:r w:rsidR="00E40428">
        <w:rPr>
          <w:rFonts w:ascii="Times New Roman" w:hAnsi="Times New Roman" w:cs="Times New Roman"/>
        </w:rPr>
        <w:t>строительные регламенты                                                   26</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ГЛАВА 9</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Заключительные положения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27. Ответственность</w:t>
      </w:r>
      <w:r w:rsidR="00E40428">
        <w:rPr>
          <w:rFonts w:ascii="Times New Roman" w:hAnsi="Times New Roman" w:cs="Times New Roman"/>
        </w:rPr>
        <w:t xml:space="preserve"> за нарушение Правил застройки</w:t>
      </w:r>
      <w:r w:rsidR="00E40428">
        <w:rPr>
          <w:rFonts w:ascii="Times New Roman" w:hAnsi="Times New Roman" w:cs="Times New Roman"/>
        </w:rPr>
        <w:tab/>
        <w:t xml:space="preserve">                                                   27</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Статья 28. Всту</w:t>
      </w:r>
      <w:r w:rsidR="00E40428">
        <w:rPr>
          <w:rFonts w:ascii="Times New Roman" w:hAnsi="Times New Roman" w:cs="Times New Roman"/>
        </w:rPr>
        <w:t>пление в силу настоящих Правил</w:t>
      </w:r>
      <w:r w:rsidR="00E40428">
        <w:rPr>
          <w:rFonts w:ascii="Times New Roman" w:hAnsi="Times New Roman" w:cs="Times New Roman"/>
        </w:rPr>
        <w:tab/>
        <w:t xml:space="preserve">                                                               27</w:t>
      </w:r>
    </w:p>
    <w:p w:rsidR="002711B7" w:rsidRPr="00A12470" w:rsidRDefault="00E40428" w:rsidP="009B0EA2">
      <w:pPr>
        <w:pStyle w:val="a3"/>
        <w:jc w:val="both"/>
        <w:rPr>
          <w:rFonts w:ascii="Times New Roman" w:hAnsi="Times New Roman" w:cs="Times New Roman"/>
        </w:rPr>
      </w:pPr>
      <w:r>
        <w:rPr>
          <w:rFonts w:ascii="Times New Roman" w:hAnsi="Times New Roman" w:cs="Times New Roman"/>
        </w:rPr>
        <w:t>Графические материалы</w:t>
      </w:r>
      <w:r>
        <w:rPr>
          <w:rFonts w:ascii="Times New Roman" w:hAnsi="Times New Roman" w:cs="Times New Roman"/>
        </w:rPr>
        <w:tab/>
        <w:t xml:space="preserve">                                                                                                              28</w:t>
      </w: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Pr="00A12470" w:rsidRDefault="002711B7" w:rsidP="004326E7">
      <w:pPr>
        <w:pStyle w:val="a3"/>
        <w:jc w:val="center"/>
        <w:rPr>
          <w:rFonts w:ascii="Times New Roman" w:hAnsi="Times New Roman" w:cs="Times New Roman"/>
        </w:rPr>
      </w:pPr>
      <w:bookmarkStart w:id="0" w:name="bookmark0"/>
      <w:r w:rsidRPr="00A12470">
        <w:rPr>
          <w:rFonts w:ascii="Times New Roman" w:hAnsi="Times New Roman" w:cs="Times New Roman"/>
        </w:rPr>
        <w:t>ПРАВИЛА ЗЕМЛЕПОЛЬЗОВАНИЯ И ЗАСТРОЙКИ МУ</w:t>
      </w:r>
      <w:r w:rsidRPr="00A12470">
        <w:rPr>
          <w:rStyle w:val="1"/>
          <w:rFonts w:eastAsia="Courier New"/>
          <w:b w:val="0"/>
          <w:bCs w:val="0"/>
        </w:rPr>
        <w:t>НИ</w:t>
      </w:r>
      <w:r w:rsidRPr="00A12470">
        <w:rPr>
          <w:rFonts w:ascii="Times New Roman" w:hAnsi="Times New Roman" w:cs="Times New Roman"/>
        </w:rPr>
        <w:t>Ц</w:t>
      </w:r>
      <w:r w:rsidRPr="00A12470">
        <w:rPr>
          <w:rStyle w:val="1"/>
          <w:rFonts w:eastAsia="Courier New"/>
          <w:b w:val="0"/>
          <w:bCs w:val="0"/>
        </w:rPr>
        <w:t>ИПА</w:t>
      </w:r>
      <w:r w:rsidRPr="00A12470">
        <w:rPr>
          <w:rFonts w:ascii="Times New Roman" w:hAnsi="Times New Roman" w:cs="Times New Roman"/>
        </w:rPr>
        <w:t>ЛЬНОГО ОБРАЗОВАНИЯ «ЗАСЕКОВСКОЕ» ЮКАМЕНСКОГО РАЙОНА УДМУРТСКОЙ РЕСПУБЛИКИ.</w:t>
      </w:r>
      <w:bookmarkEnd w:id="0"/>
    </w:p>
    <w:p w:rsidR="002711B7"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Правила землепользования и застройки муниципального образования «Засековское» (далее - Правила) являются муниципальным правовым актом, разработанным в соответствии с Градостроительным и Земельным кодексами Российской Федерации, Федеральным законом «Об общих принципах организации местного самоуправления в Российской Федерации», Законом Удмуртской Республики «О регулировании градостроительной деятельности в Удмуртской Республике», иными законами и нормативными правовыми актами Российской Федерации, Удмуртской Республики и муниципального образования «Засековское» (далее МО</w:t>
      </w:r>
      <w:proofErr w:type="gramEnd"/>
      <w:r w:rsidRPr="00A12470">
        <w:rPr>
          <w:rFonts w:ascii="Times New Roman" w:hAnsi="Times New Roman" w:cs="Times New Roman"/>
        </w:rPr>
        <w:t xml:space="preserve"> «Засековское»). </w:t>
      </w:r>
      <w:proofErr w:type="gramStart"/>
      <w:r w:rsidRPr="00A12470">
        <w:rPr>
          <w:rFonts w:ascii="Times New Roman" w:hAnsi="Times New Roman" w:cs="Times New Roman"/>
        </w:rPr>
        <w:t>Правила разработаны на основе Генерального плана муниципального образования «Засековское» на период до 2031 года, утвержденного Постановлением муниципального образования «Засековское» от 31 июля 2013 года № 22, Постановления Администрации муниципального образования «Юкаменского район» от 259 от 03.06.2011 «О подготовке генеральных планов и правил землепользования и застройки МО  «Палагайское», МО «Пышкетское», МО «Шамардановское», МО «Верх-Унинское», МО «Засековское» Юкаменского района Удмуртской Республики»,  а также</w:t>
      </w:r>
      <w:proofErr w:type="gramEnd"/>
      <w:r w:rsidRPr="00A12470">
        <w:rPr>
          <w:rFonts w:ascii="Times New Roman" w:hAnsi="Times New Roman" w:cs="Times New Roman"/>
        </w:rPr>
        <w:t xml:space="preserve"> с учетом положений иных актов и документов, определяющих основные направления социально-экономического и градостроительного развития МО «Засековское», охраны его культурного наследия, окружающей среды и рационального использования природных ресурсов.</w:t>
      </w:r>
    </w:p>
    <w:p w:rsidR="001E06AF" w:rsidRPr="00A12470" w:rsidRDefault="001E06AF" w:rsidP="009B0EA2">
      <w:pPr>
        <w:pStyle w:val="a3"/>
        <w:jc w:val="both"/>
        <w:rPr>
          <w:rFonts w:ascii="Times New Roman" w:hAnsi="Times New Roman" w:cs="Times New Roman"/>
        </w:rPr>
      </w:pPr>
    </w:p>
    <w:p w:rsidR="002711B7" w:rsidRPr="00A12470" w:rsidRDefault="002711B7" w:rsidP="004326E7">
      <w:pPr>
        <w:pStyle w:val="a3"/>
        <w:jc w:val="center"/>
        <w:rPr>
          <w:rFonts w:ascii="Times New Roman" w:hAnsi="Times New Roman" w:cs="Times New Roman"/>
        </w:rPr>
      </w:pPr>
      <w:bookmarkStart w:id="1" w:name="bookmark1"/>
      <w:r w:rsidRPr="00A12470">
        <w:rPr>
          <w:rFonts w:ascii="Times New Roman" w:hAnsi="Times New Roman" w:cs="Times New Roman"/>
        </w:rPr>
        <w:t xml:space="preserve">ЧАСТЬ </w:t>
      </w:r>
      <w:r w:rsidRPr="00A12470">
        <w:rPr>
          <w:rFonts w:ascii="Times New Roman" w:hAnsi="Times New Roman" w:cs="Times New Roman"/>
          <w:lang w:val="en-US"/>
        </w:rPr>
        <w:t>I</w:t>
      </w:r>
      <w:r w:rsidRPr="00A12470">
        <w:rPr>
          <w:rFonts w:ascii="Times New Roman" w:hAnsi="Times New Roman" w:cs="Times New Roman"/>
        </w:rPr>
        <w:t>. ПОРЯДОК ПРИМЕНЕНИЯ ПРАВИЛ И ВНЕСЕНИЯ</w:t>
      </w:r>
      <w:bookmarkEnd w:id="1"/>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В НИХ ИЗМЕНЕНИЙ</w:t>
      </w:r>
    </w:p>
    <w:p w:rsidR="002711B7" w:rsidRPr="00A12470" w:rsidRDefault="002711B7" w:rsidP="004326E7">
      <w:pPr>
        <w:pStyle w:val="a3"/>
        <w:jc w:val="center"/>
        <w:rPr>
          <w:rFonts w:ascii="Times New Roman" w:hAnsi="Times New Roman" w:cs="Times New Roman"/>
        </w:rPr>
      </w:pPr>
      <w:bookmarkStart w:id="2" w:name="bookmark2"/>
      <w:r w:rsidRPr="00A12470">
        <w:rPr>
          <w:rFonts w:ascii="Times New Roman" w:hAnsi="Times New Roman" w:cs="Times New Roman"/>
        </w:rPr>
        <w:t>ГЛАВА 1. Порядок регулирования землепользования и застройки на основе градостроительного зонирования.</w:t>
      </w:r>
      <w:bookmarkEnd w:id="2"/>
    </w:p>
    <w:p w:rsidR="002711B7" w:rsidRPr="00A12470" w:rsidRDefault="002711B7" w:rsidP="004326E7">
      <w:pPr>
        <w:pStyle w:val="a3"/>
        <w:jc w:val="center"/>
        <w:rPr>
          <w:rFonts w:ascii="Times New Roman" w:hAnsi="Times New Roman" w:cs="Times New Roman"/>
        </w:rPr>
      </w:pPr>
      <w:bookmarkStart w:id="3" w:name="bookmark3"/>
      <w:r w:rsidRPr="00A12470">
        <w:rPr>
          <w:rFonts w:ascii="Times New Roman" w:hAnsi="Times New Roman" w:cs="Times New Roman"/>
        </w:rPr>
        <w:t xml:space="preserve">Статья 1. Основные понятия, используемые в </w:t>
      </w:r>
      <w:proofErr w:type="gramStart"/>
      <w:r w:rsidRPr="00A12470">
        <w:rPr>
          <w:rFonts w:ascii="Times New Roman" w:hAnsi="Times New Roman" w:cs="Times New Roman"/>
        </w:rPr>
        <w:t>Правилах</w:t>
      </w:r>
      <w:bookmarkEnd w:id="3"/>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арендаторы земельных участков - лица, владеющие и пользующиеся земельными участками по договору аренды, договору субаренды;</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 xml:space="preserve">виды разрешенного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A12470">
        <w:rPr>
          <w:rFonts w:ascii="Times New Roman" w:hAnsi="Times New Roman" w:cs="Times New Roman"/>
        </w:rPr>
        <w:t>поименования</w:t>
      </w:r>
      <w:proofErr w:type="spellEnd"/>
      <w:r w:rsidRPr="00A12470">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A12470">
        <w:rPr>
          <w:rFonts w:ascii="Times New Roman" w:hAnsi="Times New Roman" w:cs="Times New Roman"/>
        </w:rPr>
        <w:t xml:space="preserve"> Виды разрешённого использования недвижимости включают основные виды разрешённого использования, условно разрешённые виды использования, вспомогательные виды разрешённого использования;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владелец земельного участка, объекта капитального строительства - российские и иностранные физические и юридические лица (Российская Федерация, субъект Российской Федерации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2711B7" w:rsidRPr="00A12470" w:rsidRDefault="002711B7" w:rsidP="009B0EA2">
      <w:pPr>
        <w:pStyle w:val="a3"/>
        <w:jc w:val="both"/>
        <w:rPr>
          <w:rFonts w:ascii="Times New Roman" w:hAnsi="Times New Roman" w:cs="Times New Roman"/>
        </w:rPr>
      </w:pPr>
      <w:proofErr w:type="spellStart"/>
      <w:proofErr w:type="gramStart"/>
      <w:r w:rsidRPr="00A12470">
        <w:rPr>
          <w:rFonts w:ascii="Times New Roman" w:hAnsi="Times New Roman" w:cs="Times New Roman"/>
        </w:rPr>
        <w:t>водоохранная</w:t>
      </w:r>
      <w:proofErr w:type="spellEnd"/>
      <w:r w:rsidRPr="00A12470">
        <w:rPr>
          <w:rFonts w:ascii="Times New Roman" w:hAnsi="Times New Roman" w:cs="Times New Roman"/>
        </w:rPr>
        <w:t xml:space="preserve"> зона - территория, примыкающая к береговой линии морей,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 xml:space="preserve">вспомогательные виды разрешённого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A12470">
        <w:rPr>
          <w:rFonts w:ascii="Times New Roman" w:hAnsi="Times New Roman" w:cs="Times New Roman"/>
        </w:rPr>
        <w:t>поименования</w:t>
      </w:r>
      <w:proofErr w:type="spellEnd"/>
      <w:r w:rsidRPr="00A12470">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w:t>
      </w:r>
      <w:proofErr w:type="gramEnd"/>
      <w:r w:rsidRPr="00A12470">
        <w:rPr>
          <w:rFonts w:ascii="Times New Roman" w:hAnsi="Times New Roman" w:cs="Times New Roman"/>
        </w:rPr>
        <w:t xml:space="preserve"> </w:t>
      </w:r>
      <w:r w:rsidRPr="00A12470">
        <w:rPr>
          <w:rFonts w:ascii="Times New Roman" w:hAnsi="Times New Roman" w:cs="Times New Roman"/>
        </w:rPr>
        <w:lastRenderedPageBreak/>
        <w:t>разрешенным видам использования недвижимости и осуществляются совместно с ними; градостроительное зонирование - зонирование территории муниципального образования «Засековское» в целях определения территориальных зон и установления градостроительных регламентов;</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градостроительный план земельного участка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земель, находящихся в государственной или муниципальной собственности, разработки</w:t>
      </w:r>
      <w:proofErr w:type="gramEnd"/>
      <w:r w:rsidRPr="00A12470">
        <w:rPr>
          <w:rFonts w:ascii="Times New Roman" w:hAnsi="Times New Roman" w:cs="Times New Roman"/>
        </w:rPr>
        <w:t xml:space="preserve"> проектной документации для строительства, выдачи разрешения на строительство, выдачи разрешения на ввод объекта в эксплуатацию;</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градостроительный регламент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w:t>
      </w:r>
      <w:proofErr w:type="gramEnd"/>
      <w:r w:rsidRPr="00A12470">
        <w:rPr>
          <w:rFonts w:ascii="Times New Roman" w:hAnsi="Times New Roman" w:cs="Times New Roman"/>
        </w:rPr>
        <w:t xml:space="preserve"> земельных участков и объектов капитального строительства, установленные проектом зон охраны объектов культурного наследия, санитарно-защитными, </w:t>
      </w:r>
      <w:proofErr w:type="spellStart"/>
      <w:r w:rsidRPr="00A12470">
        <w:rPr>
          <w:rFonts w:ascii="Times New Roman" w:hAnsi="Times New Roman" w:cs="Times New Roman"/>
        </w:rPr>
        <w:t>водоохранными</w:t>
      </w:r>
      <w:proofErr w:type="spellEnd"/>
      <w:r w:rsidRPr="00A12470">
        <w:rPr>
          <w:rFonts w:ascii="Times New Roman" w:hAnsi="Times New Roman" w:cs="Times New Roman"/>
        </w:rPr>
        <w:t xml:space="preserve"> зонами и иными зонами с особыми условиями использования территорий; жилой дом блокированной застройки - жилой дом не выше трех этажей, состоящий из нескольких блоков (не более десяти),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заказчик - физическое или юридическое лицо, выполняющее инженерные изыскания для подготовки проектной документации, строительства, реконструкции объектов капитального строительства на основании договора с застройщиком;</w:t>
      </w:r>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землевладельцы - лица, владеющие и пользующиеся земельными участками на правах пожизненного наследуемого владения;</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A12470">
        <w:rPr>
          <w:rFonts w:ascii="Times New Roman" w:hAnsi="Times New Roman" w:cs="Times New Roman"/>
        </w:rPr>
        <w:t>водоохранные</w:t>
      </w:r>
      <w:proofErr w:type="spellEnd"/>
      <w:r w:rsidRPr="00A12470">
        <w:rPr>
          <w:rFonts w:ascii="Times New Roman" w:hAnsi="Times New Roman" w:cs="Times New Roman"/>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индивидуальный жилой дом - отдельно стоящий жилой дом с приусадебным земельным участком с количеством этажей не более чем три, предназначенный для проживания одной семьи; </w:t>
      </w:r>
      <w:proofErr w:type="gramStart"/>
      <w:r w:rsidRPr="00A12470">
        <w:rPr>
          <w:rFonts w:ascii="Times New Roman" w:hAnsi="Times New Roman" w:cs="Times New Roman"/>
        </w:rPr>
        <w:t xml:space="preserve">красные линии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линии </w:t>
      </w:r>
      <w:r w:rsidRPr="00A12470">
        <w:rPr>
          <w:rFonts w:ascii="Times New Roman" w:hAnsi="Times New Roman" w:cs="Times New Roman"/>
        </w:rPr>
        <w:lastRenderedPageBreak/>
        <w:t>электропередачи, линии связи (в том числе линейно-кабельные сооружения), трубопроводы, автомобильные дороги, железнодорожные линии и другие</w:t>
      </w:r>
      <w:proofErr w:type="gramEnd"/>
      <w:r w:rsidRPr="00A12470">
        <w:rPr>
          <w:rFonts w:ascii="Times New Roman" w:hAnsi="Times New Roman" w:cs="Times New Roman"/>
        </w:rPr>
        <w:t xml:space="preserve"> подобные сооружения (далее - линейные объекты); 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в соответствии с Градостроительным кодексом Российской Федерации, определяющие место допустимого размещения объектов капитального строительства; максимальный коэффициент застройки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многоквартирный жилой дом -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объект капитального строительства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r w:rsidRPr="00A12470">
        <w:rPr>
          <w:rFonts w:ascii="Times New Roman" w:hAnsi="Times New Roman" w:cs="Times New Roman"/>
        </w:rPr>
        <w:t xml:space="preserve"> объекты недвижимого имущества (недвижимость)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 xml:space="preserve">основные виды разрешённого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A12470">
        <w:rPr>
          <w:rFonts w:ascii="Times New Roman" w:hAnsi="Times New Roman" w:cs="Times New Roman"/>
        </w:rPr>
        <w:t>поименования</w:t>
      </w:r>
      <w:proofErr w:type="spellEnd"/>
      <w:r w:rsidRPr="00A12470">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w:t>
      </w:r>
      <w:proofErr w:type="gramEnd"/>
      <w:r w:rsidRPr="00A12470">
        <w:rPr>
          <w:rFonts w:ascii="Times New Roman" w:hAnsi="Times New Roman" w:cs="Times New Roman"/>
        </w:rPr>
        <w:t xml:space="preserve">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прибрежная защитная полоса - часть </w:t>
      </w:r>
      <w:proofErr w:type="spellStart"/>
      <w:r w:rsidRPr="00A12470">
        <w:rPr>
          <w:rFonts w:ascii="Times New Roman" w:hAnsi="Times New Roman" w:cs="Times New Roman"/>
        </w:rPr>
        <w:t>водоохранной</w:t>
      </w:r>
      <w:proofErr w:type="spellEnd"/>
      <w:r w:rsidRPr="00A12470">
        <w:rPr>
          <w:rFonts w:ascii="Times New Roman" w:hAnsi="Times New Roman" w:cs="Times New Roman"/>
        </w:rPr>
        <w:t xml:space="preserve"> зоны, для которой вводятся дополнительные ограничения землепользования, застройки и природопользования;</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проектная документация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roofErr w:type="gramEnd"/>
    </w:p>
    <w:p w:rsidR="002711B7" w:rsidRDefault="002711B7" w:rsidP="009B0EA2">
      <w:pPr>
        <w:jc w:val="both"/>
        <w:rPr>
          <w:rFonts w:ascii="Times New Roman" w:hAnsi="Times New Roman" w:cs="Times New Roman"/>
        </w:rPr>
      </w:pPr>
      <w:r w:rsidRPr="00A12470">
        <w:rPr>
          <w:rFonts w:ascii="Times New Roman" w:hAnsi="Times New Roman" w:cs="Times New Roman"/>
        </w:rPr>
        <w:t>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полном </w:t>
      </w:r>
      <w:proofErr w:type="gramStart"/>
      <w:r w:rsidRPr="00A12470">
        <w:rPr>
          <w:rFonts w:ascii="Times New Roman" w:hAnsi="Times New Roman" w:cs="Times New Roman"/>
        </w:rPr>
        <w:t>объеме</w:t>
      </w:r>
      <w:proofErr w:type="gramEnd"/>
      <w:r w:rsidRPr="00A12470">
        <w:rPr>
          <w:rFonts w:ascii="Times New Roman" w:hAnsi="Times New Roman" w:cs="Times New Roman"/>
        </w:rPr>
        <w:t xml:space="preserve">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w:t>
      </w:r>
      <w:r w:rsidRPr="00A12470">
        <w:rPr>
          <w:rFonts w:ascii="Times New Roman" w:hAnsi="Times New Roman" w:cs="Times New Roman"/>
        </w:rPr>
        <w:lastRenderedPageBreak/>
        <w:t>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Удмуртской республики;</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строительство - создание зданий, строений, сооружений (в том числе на месте сносимых объектов капитального строительства);</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территориальные зоны - зоны, для которых в настоящих </w:t>
      </w:r>
      <w:proofErr w:type="gramStart"/>
      <w:r w:rsidRPr="00A12470">
        <w:rPr>
          <w:rFonts w:ascii="Times New Roman" w:hAnsi="Times New Roman" w:cs="Times New Roman"/>
        </w:rPr>
        <w:t>Правилах</w:t>
      </w:r>
      <w:proofErr w:type="gramEnd"/>
      <w:r w:rsidRPr="00A12470">
        <w:rPr>
          <w:rFonts w:ascii="Times New Roman" w:hAnsi="Times New Roman" w:cs="Times New Roman"/>
        </w:rPr>
        <w:t xml:space="preserve"> определены границы и установлены градостроительные регламенты;</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r w:rsidRPr="00A12470">
        <w:rPr>
          <w:rFonts w:ascii="Times New Roman" w:hAnsi="Times New Roman" w:cs="Times New Roman"/>
        </w:rPr>
        <w:t xml:space="preserve"> </w:t>
      </w:r>
      <w:proofErr w:type="gramStart"/>
      <w:r w:rsidRPr="00A12470">
        <w:rPr>
          <w:rFonts w:ascii="Times New Roman" w:hAnsi="Times New Roman" w:cs="Times New Roman"/>
        </w:rPr>
        <w:t>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условно разрешённые виды использования недвижимости - виды деятельности, объекты, осуществлять и размещать которые на земельных участках разрешено в силу наименования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получения разрешения в порядке, определённом статьёй 39 Градостроительного кодекса Российской Федерации и статьёй 30 настоящих Правил, и обязательного соблюдения требований</w:t>
      </w:r>
      <w:proofErr w:type="gramEnd"/>
      <w:r w:rsidRPr="00A12470">
        <w:rPr>
          <w:rFonts w:ascii="Times New Roman" w:hAnsi="Times New Roman" w:cs="Times New Roman"/>
        </w:rPr>
        <w:t xml:space="preserve"> технических регламентов;</w:t>
      </w:r>
    </w:p>
    <w:p w:rsidR="002711B7" w:rsidRDefault="002711B7" w:rsidP="009B0EA2">
      <w:pPr>
        <w:pStyle w:val="a3"/>
        <w:jc w:val="both"/>
        <w:rPr>
          <w:rFonts w:ascii="Times New Roman" w:hAnsi="Times New Roman" w:cs="Times New Roman"/>
        </w:rPr>
      </w:pPr>
      <w:r w:rsidRPr="00A12470">
        <w:rPr>
          <w:rFonts w:ascii="Times New Roman" w:hAnsi="Times New Roman" w:cs="Times New Roman"/>
        </w:rPr>
        <w:t xml:space="preserve">этажность здания -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A12470">
        <w:rPr>
          <w:rFonts w:ascii="Times New Roman" w:hAnsi="Times New Roman" w:cs="Times New Roman"/>
        </w:rPr>
        <w:t>отмостки</w:t>
      </w:r>
      <w:proofErr w:type="spellEnd"/>
      <w:r w:rsidRPr="00A12470">
        <w:rPr>
          <w:rFonts w:ascii="Times New Roman" w:hAnsi="Times New Roman" w:cs="Times New Roman"/>
        </w:rPr>
        <w:t xml:space="preserve"> не менее</w:t>
      </w:r>
      <w:proofErr w:type="gramStart"/>
      <w:r w:rsidRPr="00A12470">
        <w:rPr>
          <w:rFonts w:ascii="Times New Roman" w:hAnsi="Times New Roman" w:cs="Times New Roman"/>
        </w:rPr>
        <w:t>,</w:t>
      </w:r>
      <w:proofErr w:type="gramEnd"/>
      <w:r w:rsidRPr="00A12470">
        <w:rPr>
          <w:rFonts w:ascii="Times New Roman" w:hAnsi="Times New Roman" w:cs="Times New Roman"/>
        </w:rPr>
        <w:t xml:space="preserve"> чем на 2 метра;</w:t>
      </w:r>
    </w:p>
    <w:p w:rsidR="001E06AF" w:rsidRPr="00A12470" w:rsidRDefault="001E06AF" w:rsidP="009B0EA2">
      <w:pPr>
        <w:pStyle w:val="a3"/>
        <w:jc w:val="both"/>
        <w:rPr>
          <w:rFonts w:ascii="Times New Roman" w:hAnsi="Times New Roman" w:cs="Times New Roman"/>
        </w:rPr>
      </w:pPr>
    </w:p>
    <w:p w:rsidR="002711B7" w:rsidRPr="00A12470" w:rsidRDefault="002711B7" w:rsidP="004326E7">
      <w:pPr>
        <w:pStyle w:val="a3"/>
        <w:jc w:val="center"/>
        <w:rPr>
          <w:rFonts w:ascii="Times New Roman" w:hAnsi="Times New Roman" w:cs="Times New Roman"/>
        </w:rPr>
      </w:pPr>
      <w:bookmarkStart w:id="4" w:name="bookmark4"/>
      <w:r w:rsidRPr="00A12470">
        <w:rPr>
          <w:rFonts w:ascii="Times New Roman" w:hAnsi="Times New Roman" w:cs="Times New Roman"/>
        </w:rPr>
        <w:t xml:space="preserve">Статья 2. Участие граждан в </w:t>
      </w:r>
      <w:proofErr w:type="gramStart"/>
      <w:r w:rsidRPr="00A12470">
        <w:rPr>
          <w:rFonts w:ascii="Times New Roman" w:hAnsi="Times New Roman" w:cs="Times New Roman"/>
        </w:rPr>
        <w:t>принятии</w:t>
      </w:r>
      <w:proofErr w:type="gramEnd"/>
      <w:r w:rsidRPr="00A12470">
        <w:rPr>
          <w:rFonts w:ascii="Times New Roman" w:hAnsi="Times New Roman" w:cs="Times New Roman"/>
        </w:rPr>
        <w:t xml:space="preserve"> решений по вопросам землепользования и застройки</w:t>
      </w:r>
      <w:bookmarkEnd w:id="4"/>
    </w:p>
    <w:p w:rsidR="002711B7" w:rsidRDefault="002711B7" w:rsidP="009B0EA2">
      <w:pPr>
        <w:pStyle w:val="a3"/>
        <w:jc w:val="both"/>
        <w:rPr>
          <w:rFonts w:ascii="Times New Roman" w:hAnsi="Times New Roman" w:cs="Times New Roman"/>
        </w:rPr>
      </w:pPr>
      <w:r w:rsidRPr="00A12470">
        <w:rPr>
          <w:rFonts w:ascii="Times New Roman" w:hAnsi="Times New Roman" w:cs="Times New Roman"/>
        </w:rPr>
        <w:t xml:space="preserve">Граждане имеют право участвовать в </w:t>
      </w:r>
      <w:proofErr w:type="gramStart"/>
      <w:r w:rsidRPr="00A12470">
        <w:rPr>
          <w:rFonts w:ascii="Times New Roman" w:hAnsi="Times New Roman" w:cs="Times New Roman"/>
        </w:rPr>
        <w:t>принятии</w:t>
      </w:r>
      <w:proofErr w:type="gramEnd"/>
      <w:r w:rsidRPr="00A12470">
        <w:rPr>
          <w:rFonts w:ascii="Times New Roman" w:hAnsi="Times New Roman" w:cs="Times New Roman"/>
        </w:rPr>
        <w:t xml:space="preserve">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 актами муниципального образования «Засековское» посредством публичных слушаний.</w:t>
      </w:r>
    </w:p>
    <w:p w:rsidR="001E06AF" w:rsidRPr="00A12470" w:rsidRDefault="001E06AF" w:rsidP="009B0EA2">
      <w:pPr>
        <w:pStyle w:val="a3"/>
        <w:jc w:val="both"/>
        <w:rPr>
          <w:rFonts w:ascii="Times New Roman" w:hAnsi="Times New Roman" w:cs="Times New Roman"/>
        </w:rPr>
      </w:pPr>
    </w:p>
    <w:p w:rsidR="002711B7" w:rsidRPr="00A12470" w:rsidRDefault="002711B7" w:rsidP="004326E7">
      <w:pPr>
        <w:pStyle w:val="a3"/>
        <w:jc w:val="center"/>
        <w:rPr>
          <w:rFonts w:ascii="Times New Roman" w:hAnsi="Times New Roman" w:cs="Times New Roman"/>
        </w:rPr>
      </w:pPr>
      <w:bookmarkStart w:id="5" w:name="bookmark5"/>
      <w:r w:rsidRPr="00A12470">
        <w:rPr>
          <w:rFonts w:ascii="Times New Roman" w:hAnsi="Times New Roman" w:cs="Times New Roman"/>
        </w:rPr>
        <w:t>Статья 3. Открытость и доступность информации о землепользовании и застройке</w:t>
      </w:r>
      <w:bookmarkEnd w:id="5"/>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органов, осуществляющих </w:t>
      </w:r>
      <w:proofErr w:type="gramStart"/>
      <w:r w:rsidRPr="00A12470">
        <w:rPr>
          <w:rFonts w:ascii="Times New Roman" w:hAnsi="Times New Roman" w:cs="Times New Roman"/>
        </w:rPr>
        <w:t>контроль за</w:t>
      </w:r>
      <w:proofErr w:type="gramEnd"/>
      <w:r w:rsidRPr="00A12470">
        <w:rPr>
          <w:rFonts w:ascii="Times New Roman" w:hAnsi="Times New Roman" w:cs="Times New Roman"/>
        </w:rPr>
        <w:t xml:space="preserve"> соблюдением градостроительного законодательства органами местного самоуправления. Администрация муниципального образования «Засековское» обеспечивает возможность ознакомления с настоящими Правилами путем:</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размещения Правил на официальном сайте органов местного самоуправления «Юкаменский район» в сети "Интернет";</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создания возможности для ознакомления с настоящими Правилами в полном комплекте входящих в их состав картографических и иных документов в сельской Администрации, иных органах и организациях, уполномоченных в области регулирования землепользования и застройки в муниципальном образовании «Засековское»;</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w:t>
      </w:r>
      <w:r w:rsidRPr="00A12470">
        <w:rPr>
          <w:rFonts w:ascii="Times New Roman" w:hAnsi="Times New Roman" w:cs="Times New Roman"/>
        </w:rPr>
        <w:lastRenderedPageBreak/>
        <w:t>применительно к отдельным земельным участкам и элементам планировочной структуры.</w:t>
      </w:r>
    </w:p>
    <w:p w:rsidR="002711B7" w:rsidRPr="00A12470" w:rsidRDefault="002711B7" w:rsidP="004326E7">
      <w:pPr>
        <w:pStyle w:val="a3"/>
        <w:jc w:val="center"/>
        <w:rPr>
          <w:rFonts w:ascii="Times New Roman" w:hAnsi="Times New Roman" w:cs="Times New Roman"/>
        </w:rPr>
      </w:pPr>
      <w:bookmarkStart w:id="6" w:name="bookmark6"/>
      <w:r w:rsidRPr="00A12470">
        <w:rPr>
          <w:rFonts w:ascii="Times New Roman" w:hAnsi="Times New Roman" w:cs="Times New Roman"/>
        </w:rPr>
        <w:t>Статья 4. Застройщики. Заказчики</w:t>
      </w:r>
      <w:bookmarkEnd w:id="6"/>
      <w:r w:rsidR="008B63B3">
        <w:rPr>
          <w:rFonts w:ascii="Times New Roman" w:hAnsi="Times New Roman" w:cs="Times New Roman"/>
        </w:rPr>
        <w:t xml:space="preserve"> (</w:t>
      </w:r>
      <w:proofErr w:type="gramStart"/>
      <w:r w:rsidR="008B63B3">
        <w:rPr>
          <w:rFonts w:ascii="Times New Roman" w:hAnsi="Times New Roman" w:cs="Times New Roman"/>
        </w:rPr>
        <w:t>признана</w:t>
      </w:r>
      <w:proofErr w:type="gramEnd"/>
      <w:r w:rsidR="008B63B3">
        <w:rPr>
          <w:rFonts w:ascii="Times New Roman" w:hAnsi="Times New Roman" w:cs="Times New Roman"/>
        </w:rPr>
        <w:t xml:space="preserve"> утратившей силу, на основании Распоряжения Правительства Удмуртской Республики от 30.12.2016 года № 1910-р)</w:t>
      </w:r>
    </w:p>
    <w:p w:rsidR="001E06AF" w:rsidRPr="00A12470" w:rsidRDefault="001E06AF" w:rsidP="009B0EA2">
      <w:pPr>
        <w:pStyle w:val="a3"/>
        <w:jc w:val="both"/>
        <w:rPr>
          <w:rFonts w:ascii="Times New Roman" w:hAnsi="Times New Roman" w:cs="Times New Roman"/>
        </w:rPr>
      </w:pPr>
    </w:p>
    <w:p w:rsidR="002711B7" w:rsidRPr="00A12470" w:rsidRDefault="002711B7" w:rsidP="004326E7">
      <w:pPr>
        <w:pStyle w:val="a3"/>
        <w:jc w:val="center"/>
        <w:rPr>
          <w:rFonts w:ascii="Times New Roman" w:hAnsi="Times New Roman" w:cs="Times New Roman"/>
        </w:rPr>
      </w:pPr>
      <w:bookmarkStart w:id="7" w:name="bookmark7"/>
      <w:r w:rsidRPr="00A12470">
        <w:rPr>
          <w:rFonts w:ascii="Times New Roman" w:hAnsi="Times New Roman" w:cs="Times New Roman"/>
        </w:rPr>
        <w:t>Статья 5. Полномочия органов местного самоуправления в части обеспечения применения Правил</w:t>
      </w:r>
      <w:bookmarkEnd w:id="7"/>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К полномочиям Совета депутатов муниципального образования «Засековское» в области землепользования и застройки относятся: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установление предельных (максимальных и минимальных) размеров земельных участков, предоставляемых гражданам в собственность из земель, находящихся в собственности МО «Засековское», для ведения личного подсобного хозяйства и индивидуального жилищного строительства;</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утверждение Правил и изменений в Правила.</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К полномочиям Главы МО «Засековское» в области землепользования и застройки относится: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принятие решений о назначении публичных слушаний;</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утверждение заключений по результатам публичных слушаний.</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принятие решения о подготовке проекта изменений в Правила;</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утверждение документации по планировке территории;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принятие решения о предоставлении разрешения на условно разрешенный вид использования земельного участка;</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К полномочиям Администрации МО «Засековское» в области землепользования и застройки относятся: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обеспечение разработки и утверждения документации по планировке территории;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предоставление помещения для проведения публичных слушаний;</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формирование земельных участков как объектов недвижимости из земель находящихся в собственности МО «Засековское»;</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осуществление муниципального земельного </w:t>
      </w:r>
      <w:proofErr w:type="gramStart"/>
      <w:r w:rsidRPr="00A12470">
        <w:rPr>
          <w:rFonts w:ascii="Times New Roman" w:hAnsi="Times New Roman" w:cs="Times New Roman"/>
        </w:rPr>
        <w:t>контроля за</w:t>
      </w:r>
      <w:proofErr w:type="gramEnd"/>
      <w:r w:rsidRPr="00A12470">
        <w:rPr>
          <w:rFonts w:ascii="Times New Roman" w:hAnsi="Times New Roman" w:cs="Times New Roman"/>
        </w:rPr>
        <w:t xml:space="preserve"> использованием и охраной земель;</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изъятие в установленном </w:t>
      </w:r>
      <w:proofErr w:type="gramStart"/>
      <w:r w:rsidRPr="00A12470">
        <w:rPr>
          <w:rFonts w:ascii="Times New Roman" w:hAnsi="Times New Roman" w:cs="Times New Roman"/>
        </w:rPr>
        <w:t>порядке</w:t>
      </w:r>
      <w:proofErr w:type="gramEnd"/>
      <w:r w:rsidRPr="00A12470">
        <w:rPr>
          <w:rFonts w:ascii="Times New Roman" w:hAnsi="Times New Roman" w:cs="Times New Roman"/>
        </w:rPr>
        <w:t>, в том числе путем выкупа, земельных участков для муниципальных нужд;</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подготовка изменений в Правила и внесение их на утверждение Совета депутатов муниципального образования «Засековское»;</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контроль за</w:t>
      </w:r>
      <w:proofErr w:type="gramEnd"/>
      <w:r w:rsidRPr="00A12470">
        <w:rPr>
          <w:rFonts w:ascii="Times New Roman" w:hAnsi="Times New Roman" w:cs="Times New Roman"/>
        </w:rPr>
        <w:t xml:space="preserve"> разработкой и реализацией документации по планировке территории;</w:t>
      </w:r>
    </w:p>
    <w:p w:rsidR="002711B7" w:rsidRDefault="002711B7" w:rsidP="009B0EA2">
      <w:pPr>
        <w:pStyle w:val="a3"/>
        <w:jc w:val="both"/>
        <w:rPr>
          <w:rFonts w:ascii="Times New Roman" w:hAnsi="Times New Roman" w:cs="Times New Roman"/>
        </w:rPr>
      </w:pPr>
      <w:r w:rsidRPr="00A12470">
        <w:rPr>
          <w:rFonts w:ascii="Times New Roman" w:hAnsi="Times New Roman" w:cs="Times New Roman"/>
        </w:rPr>
        <w:t>подготовка и согласование заданий на разработку документации по планировке территории;</w:t>
      </w:r>
    </w:p>
    <w:p w:rsidR="001E06AF" w:rsidRPr="00A12470" w:rsidRDefault="001E06AF" w:rsidP="009B0EA2">
      <w:pPr>
        <w:pStyle w:val="a3"/>
        <w:jc w:val="both"/>
        <w:rPr>
          <w:rFonts w:ascii="Times New Roman" w:hAnsi="Times New Roman" w:cs="Times New Roman"/>
        </w:rPr>
      </w:pPr>
    </w:p>
    <w:p w:rsidR="002711B7" w:rsidRPr="00A12470" w:rsidRDefault="002711B7" w:rsidP="004326E7">
      <w:pPr>
        <w:pStyle w:val="a3"/>
        <w:jc w:val="center"/>
        <w:rPr>
          <w:rFonts w:ascii="Times New Roman" w:hAnsi="Times New Roman" w:cs="Times New Roman"/>
        </w:rPr>
      </w:pPr>
      <w:bookmarkStart w:id="8" w:name="bookmark8"/>
      <w:r w:rsidRPr="00A12470">
        <w:rPr>
          <w:rFonts w:ascii="Times New Roman" w:hAnsi="Times New Roman" w:cs="Times New Roman"/>
        </w:rPr>
        <w:t>Статья 6. Комиссия по землепользованию и застройке</w:t>
      </w:r>
      <w:bookmarkEnd w:id="8"/>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«Засековское» и формируется для обеспечения реализации настоящих Правил.</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Комиссия формируется на основании постановления Администрации муниципального образования «Засековское»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Комиссия: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организует проведение публичных слушаний в </w:t>
      </w:r>
      <w:proofErr w:type="gramStart"/>
      <w:r w:rsidRPr="00A12470">
        <w:rPr>
          <w:rFonts w:ascii="Times New Roman" w:hAnsi="Times New Roman" w:cs="Times New Roman"/>
        </w:rPr>
        <w:t>случае</w:t>
      </w:r>
      <w:proofErr w:type="gramEnd"/>
      <w:r w:rsidRPr="00A12470">
        <w:rPr>
          <w:rFonts w:ascii="Times New Roman" w:hAnsi="Times New Roman" w:cs="Times New Roman"/>
        </w:rPr>
        <w:t xml:space="preserve"> и порядке, установленном положением о проведении публичных слушаний;</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принимает и рассматривает заявление застройщиков о предоставлении разрешения на условно разрешенный вид использования земельного участка или объекта капитального строительства, проводит публичные слушания, подготавливает и направляет рекомендации главе муниципального образования по данному вопросу;</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принимает и рассматривает заявления застройщиков о предоставлении разрешения на </w:t>
      </w:r>
      <w:r w:rsidRPr="00A12470">
        <w:rPr>
          <w:rFonts w:ascii="Times New Roman" w:hAnsi="Times New Roman" w:cs="Times New Roman"/>
        </w:rPr>
        <w:lastRenderedPageBreak/>
        <w:t>отклонение от предельных параметров разрешенного строительства, реконструкции объектов</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капитального строительства в </w:t>
      </w:r>
      <w:proofErr w:type="gramStart"/>
      <w:r w:rsidRPr="00A12470">
        <w:rPr>
          <w:rFonts w:ascii="Times New Roman" w:hAnsi="Times New Roman" w:cs="Times New Roman"/>
        </w:rPr>
        <w:t>порядке</w:t>
      </w:r>
      <w:proofErr w:type="gramEnd"/>
      <w:r w:rsidRPr="00A12470">
        <w:rPr>
          <w:rFonts w:ascii="Times New Roman" w:hAnsi="Times New Roman" w:cs="Times New Roman"/>
        </w:rPr>
        <w:t xml:space="preserve"> проводит публичные слушания, подготавливает и направляет рекомендации главе муниципального образования по данному вопросу;</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готовит рекомендации Главе муниципального образования «Засековское» о внесении изменений в Правила или об отклонении предложений о внесении изменений;</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информирует население о возможном или предстоящем предоставлении земельных участков для строительства из земель, находящихся в собственности сельского поселения;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Председатель и состав комиссии утверждаются постановлением Администрации муниципального образования «Засековское». В состав Комиссии могут быть включены по согласованию представители надзорных органов. Члены комиссии осуществляют свою деятельность на безвозмездной основе.</w:t>
      </w:r>
    </w:p>
    <w:p w:rsidR="002711B7" w:rsidRDefault="002711B7" w:rsidP="009B0EA2">
      <w:pPr>
        <w:pStyle w:val="a3"/>
        <w:jc w:val="both"/>
        <w:rPr>
          <w:rFonts w:ascii="Times New Roman" w:hAnsi="Times New Roman" w:cs="Times New Roman"/>
        </w:rPr>
      </w:pPr>
      <w:r w:rsidRPr="00A12470">
        <w:rPr>
          <w:rFonts w:ascii="Times New Roman" w:hAnsi="Times New Roman" w:cs="Times New Roman"/>
        </w:rPr>
        <w:t>Комиссия осуществляет свою деятельность в форме заседаний, решения оформляет в виде протоколов, решений Решения комиссия принимает простым большинством голосов, в спорных случаях мнение председателя является решающим, заседание комиссии считается состоявшимся, если на нем присутствовали более половины членов комиссии.</w:t>
      </w:r>
    </w:p>
    <w:p w:rsidR="001E06AF" w:rsidRPr="00A12470" w:rsidRDefault="001E06AF" w:rsidP="009B0EA2">
      <w:pPr>
        <w:pStyle w:val="a3"/>
        <w:jc w:val="both"/>
        <w:rPr>
          <w:rFonts w:ascii="Times New Roman" w:hAnsi="Times New Roman" w:cs="Times New Roman"/>
        </w:rPr>
      </w:pPr>
    </w:p>
    <w:p w:rsidR="002711B7" w:rsidRPr="00A12470" w:rsidRDefault="002711B7" w:rsidP="004326E7">
      <w:pPr>
        <w:pStyle w:val="a3"/>
        <w:jc w:val="center"/>
        <w:rPr>
          <w:rFonts w:ascii="Times New Roman" w:hAnsi="Times New Roman" w:cs="Times New Roman"/>
        </w:rPr>
      </w:pPr>
      <w:bookmarkStart w:id="9" w:name="bookmark9"/>
      <w:r w:rsidRPr="00A12470">
        <w:rPr>
          <w:rFonts w:ascii="Times New Roman" w:hAnsi="Times New Roman" w:cs="Times New Roman"/>
        </w:rPr>
        <w:t>Статья 7. Основание и право инициативы внесения изменений в Правила</w:t>
      </w:r>
      <w:bookmarkEnd w:id="9"/>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 xml:space="preserve">Основанием для внесения изменений в настоящие Правила является соответствующее решение муниципального образования «Засековское», которое принимается в виду необходимости учета произошедших изменений в федеральном законодательстве, законодательстве УР,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w:t>
      </w:r>
      <w:proofErr w:type="spellStart"/>
      <w:r w:rsidRPr="00A12470">
        <w:rPr>
          <w:rFonts w:ascii="Times New Roman" w:hAnsi="Times New Roman" w:cs="Times New Roman"/>
        </w:rPr>
        <w:t>санитарно</w:t>
      </w:r>
      <w:proofErr w:type="spellEnd"/>
      <w:r w:rsidRPr="00A12470">
        <w:rPr>
          <w:rFonts w:ascii="Times New Roman" w:hAnsi="Times New Roman" w:cs="Times New Roman"/>
        </w:rPr>
        <w:t xml:space="preserve"> - эпидемиологическим условиям, другие положения).</w:t>
      </w:r>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не позволяют эффективно использовать объекты недвижимости,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приводят к несоразмерному снижению стоимости объектов недвижимости,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препятствуют осуществлению общественных интересов развития конкретной территории или наносят вред этим интересам.</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Правом инициативы внесения изменений в настоящие Правила обладают:</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федеральные органы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органы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органы местного самоуправления муниципального района в </w:t>
      </w:r>
      <w:proofErr w:type="gramStart"/>
      <w:r w:rsidRPr="00A12470">
        <w:rPr>
          <w:rFonts w:ascii="Times New Roman" w:hAnsi="Times New Roman" w:cs="Times New Roman"/>
        </w:rPr>
        <w:t>случаях</w:t>
      </w:r>
      <w:proofErr w:type="gramEnd"/>
      <w:r w:rsidRPr="00A12470">
        <w:rPr>
          <w:rFonts w:ascii="Times New Roman" w:hAnsi="Times New Roman" w:cs="Times New Roman"/>
        </w:rPr>
        <w:t>,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органы местного самоуправления в </w:t>
      </w:r>
      <w:proofErr w:type="gramStart"/>
      <w:r w:rsidRPr="00A12470">
        <w:rPr>
          <w:rFonts w:ascii="Times New Roman" w:hAnsi="Times New Roman" w:cs="Times New Roman"/>
        </w:rPr>
        <w:t>случаях</w:t>
      </w:r>
      <w:proofErr w:type="gramEnd"/>
      <w:r w:rsidRPr="00A12470">
        <w:rPr>
          <w:rFonts w:ascii="Times New Roman" w:hAnsi="Times New Roman" w:cs="Times New Roman"/>
        </w:rPr>
        <w:t>,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физические или юридические лица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w:t>
      </w:r>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строительства, не реализуются права и законные интересы граждан и их объединений.</w:t>
      </w:r>
    </w:p>
    <w:p w:rsidR="002711B7" w:rsidRDefault="002711B7" w:rsidP="009B0EA2">
      <w:pPr>
        <w:pStyle w:val="a3"/>
        <w:jc w:val="both"/>
        <w:rPr>
          <w:rFonts w:ascii="Times New Roman" w:hAnsi="Times New Roman" w:cs="Times New Roman"/>
        </w:rPr>
      </w:pPr>
      <w:r w:rsidRPr="00A12470">
        <w:rPr>
          <w:rFonts w:ascii="Times New Roman" w:hAnsi="Times New Roman" w:cs="Times New Roman"/>
        </w:rPr>
        <w:t xml:space="preserve">Указанное право реализуется путем подготовки соответствующих предложений, направляемых в Комиссию по подготовке проекта Правил землепользования и застройки. Решения по поводу поступивших предложений принимаются в порядке, предусмотренной статьей 8 настоящих </w:t>
      </w:r>
      <w:r w:rsidRPr="00A12470">
        <w:rPr>
          <w:rFonts w:ascii="Times New Roman" w:hAnsi="Times New Roman" w:cs="Times New Roman"/>
        </w:rPr>
        <w:lastRenderedPageBreak/>
        <w:t>Правил.</w:t>
      </w:r>
    </w:p>
    <w:p w:rsidR="001E06AF" w:rsidRPr="00A12470" w:rsidRDefault="001E06AF" w:rsidP="009B0EA2">
      <w:pPr>
        <w:pStyle w:val="a3"/>
        <w:jc w:val="both"/>
        <w:rPr>
          <w:rFonts w:ascii="Times New Roman" w:hAnsi="Times New Roman" w:cs="Times New Roman"/>
        </w:rPr>
      </w:pPr>
    </w:p>
    <w:p w:rsidR="002711B7" w:rsidRPr="00A12470" w:rsidRDefault="002711B7" w:rsidP="004326E7">
      <w:pPr>
        <w:pStyle w:val="a3"/>
        <w:jc w:val="center"/>
        <w:rPr>
          <w:rFonts w:ascii="Times New Roman" w:hAnsi="Times New Roman" w:cs="Times New Roman"/>
        </w:rPr>
      </w:pPr>
      <w:bookmarkStart w:id="10" w:name="bookmark10"/>
      <w:r w:rsidRPr="00A12470">
        <w:rPr>
          <w:rFonts w:ascii="Times New Roman" w:hAnsi="Times New Roman" w:cs="Times New Roman"/>
        </w:rPr>
        <w:t>Статья 8. Порядок внесения изменений в Правила</w:t>
      </w:r>
      <w:bookmarkEnd w:id="10"/>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Предложения, содержащие обоснование необходимости внесения изменений в настоящие Правила, а также соответствующие предложения, направляются в Администрацию муниципального образования «Засековское».</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Обоснование предложений регистрируются, и его копия не позднее следующего рабочего дня после поступления направляется в отдел строительства, архитектуры и ЖКХ Администрации муниципального образования «Юкаменский район».</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Отдел строительства, архитектуры и ЖКХ в течении 15 дней принимает решение о рассмотрении обращения с учетом проверки проекта изменений в Правила на соответствие требованиям технических регламентов, Генеральному плану муниципального образования «Засековское», схеме территориального планирования УР, схеме территориального планирования МО «Юкаменский район», либо об отказе в рассмотрении обращения с обоснованием причин и информирует об этом заявителя.</w:t>
      </w:r>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В случае принятия решения о рассмотрении обращения о внесении изменений и дополнений в Правила, отделом строительства, архитектуры и ЖКХ Администрации МО «Юкаменский район», комиссия обеспечивает подготовку и проведение публичных слушаний по данному вопросу.</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w:t>
      </w:r>
      <w:proofErr w:type="gramStart"/>
      <w:r w:rsidRPr="00A12470">
        <w:rPr>
          <w:rFonts w:ascii="Times New Roman" w:hAnsi="Times New Roman" w:cs="Times New Roman"/>
        </w:rPr>
        <w:t>заключениях</w:t>
      </w:r>
      <w:proofErr w:type="gramEnd"/>
      <w:r w:rsidRPr="00A12470">
        <w:rPr>
          <w:rFonts w:ascii="Times New Roman" w:hAnsi="Times New Roman" w:cs="Times New Roman"/>
        </w:rPr>
        <w:t>, представляемых в отдел архитектуры и градостроительства до проведения публичных слушаний и доступных для ознакомления всем заинтересованным лицам.</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Подготовленные по итогам публичных слушаний рекомендации отдел архитектуры и градостроительства направляет главе муниципального образования «Засековское», который не позднее 10 дней принимает решение, которое опубликовывается в установленном порядке. В случае принятия положительного решения о внесении изменений в настоящие Правила, глава муниципального образования «Засековское» направляет проект соответствующих предложений в Совет депутатов муниципального образования «Засековское».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Проект изменений в Правила рассматривается Советом депутатов муниципального образования «Засековское». Совет депутатов муниципального образования «Засековское» по результатам рассмотрения проекта изменений в Правила и обязательных приложений принимает решение об утверждении данных изменений или направляет проект изменений главе муниципального образования «Засековское» на доработку в соответствии с результатами публичных слушаний по указанному проекту.</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Изменения в Правила подлежат опубликованию в установленном </w:t>
      </w:r>
      <w:proofErr w:type="gramStart"/>
      <w:r w:rsidRPr="00A12470">
        <w:rPr>
          <w:rFonts w:ascii="Times New Roman" w:hAnsi="Times New Roman" w:cs="Times New Roman"/>
        </w:rPr>
        <w:t>порядке</w:t>
      </w:r>
      <w:proofErr w:type="gramEnd"/>
      <w:r w:rsidRPr="00A12470">
        <w:rPr>
          <w:rFonts w:ascii="Times New Roman" w:hAnsi="Times New Roman" w:cs="Times New Roman"/>
        </w:rPr>
        <w:t>.</w:t>
      </w:r>
    </w:p>
    <w:p w:rsidR="002711B7" w:rsidRDefault="002711B7" w:rsidP="009B0EA2">
      <w:pPr>
        <w:pStyle w:val="a3"/>
        <w:jc w:val="both"/>
        <w:rPr>
          <w:rFonts w:ascii="Times New Roman" w:hAnsi="Times New Roman" w:cs="Times New Roman"/>
        </w:rPr>
      </w:pPr>
      <w:r w:rsidRPr="00A12470">
        <w:rPr>
          <w:rFonts w:ascii="Times New Roman" w:hAnsi="Times New Roman" w:cs="Times New Roman"/>
        </w:rPr>
        <w:t>Внесение изменений в Правила осуществляется по мере поступления предложений, но не чаще одного раза в шесть месяцев.</w:t>
      </w:r>
    </w:p>
    <w:p w:rsidR="001E06AF" w:rsidRPr="00A12470" w:rsidRDefault="001E06AF" w:rsidP="009B0EA2">
      <w:pPr>
        <w:pStyle w:val="a3"/>
        <w:jc w:val="both"/>
        <w:rPr>
          <w:rFonts w:ascii="Times New Roman" w:hAnsi="Times New Roman" w:cs="Times New Roman"/>
        </w:rPr>
      </w:pPr>
    </w:p>
    <w:p w:rsidR="008B63B3" w:rsidRPr="00A12470" w:rsidRDefault="002711B7" w:rsidP="004326E7">
      <w:pPr>
        <w:pStyle w:val="a3"/>
        <w:jc w:val="center"/>
        <w:rPr>
          <w:rFonts w:ascii="Times New Roman" w:hAnsi="Times New Roman" w:cs="Times New Roman"/>
        </w:rPr>
      </w:pPr>
      <w:bookmarkStart w:id="11" w:name="bookmark11"/>
      <w:r w:rsidRPr="00A12470">
        <w:rPr>
          <w:rFonts w:ascii="Times New Roman" w:hAnsi="Times New Roman" w:cs="Times New Roman"/>
        </w:rPr>
        <w:t xml:space="preserve">ГЛАВА 2. Градостроительная подготовка земельных участков в </w:t>
      </w:r>
      <w:proofErr w:type="gramStart"/>
      <w:r w:rsidRPr="00A12470">
        <w:rPr>
          <w:rFonts w:ascii="Times New Roman" w:hAnsi="Times New Roman" w:cs="Times New Roman"/>
        </w:rPr>
        <w:t>целях</w:t>
      </w:r>
      <w:proofErr w:type="gramEnd"/>
      <w:r w:rsidRPr="00A12470">
        <w:rPr>
          <w:rFonts w:ascii="Times New Roman" w:hAnsi="Times New Roman" w:cs="Times New Roman"/>
        </w:rPr>
        <w:t xml:space="preserve"> предоставления заинтересованным лицам для строительства. Резервирование и изъятие земельных участков для муниципальных нужд</w:t>
      </w:r>
      <w:proofErr w:type="gramStart"/>
      <w:r w:rsidRPr="00A12470">
        <w:rPr>
          <w:rFonts w:ascii="Times New Roman" w:hAnsi="Times New Roman" w:cs="Times New Roman"/>
        </w:rPr>
        <w:t>.</w:t>
      </w:r>
      <w:bookmarkEnd w:id="11"/>
      <w:proofErr w:type="gramEnd"/>
      <w:r w:rsidR="008B63B3" w:rsidRPr="008B63B3">
        <w:rPr>
          <w:rFonts w:ascii="Times New Roman" w:hAnsi="Times New Roman" w:cs="Times New Roman"/>
        </w:rPr>
        <w:t xml:space="preserve"> </w:t>
      </w:r>
      <w:r w:rsidR="008B63B3">
        <w:rPr>
          <w:rFonts w:ascii="Times New Roman" w:hAnsi="Times New Roman" w:cs="Times New Roman"/>
        </w:rPr>
        <w:t>(</w:t>
      </w:r>
      <w:proofErr w:type="gramStart"/>
      <w:r w:rsidR="008B63B3">
        <w:rPr>
          <w:rFonts w:ascii="Times New Roman" w:hAnsi="Times New Roman" w:cs="Times New Roman"/>
        </w:rPr>
        <w:t>п</w:t>
      </w:r>
      <w:proofErr w:type="gramEnd"/>
      <w:r w:rsidR="008B63B3">
        <w:rPr>
          <w:rFonts w:ascii="Times New Roman" w:hAnsi="Times New Roman" w:cs="Times New Roman"/>
        </w:rPr>
        <w:t>ризнана утратившей силу, на основании Распоряжения Правительства Удмуртской Республики от 30.12.2016 года № 1910-р)</w:t>
      </w:r>
    </w:p>
    <w:p w:rsidR="002711B7" w:rsidRPr="00A12470" w:rsidRDefault="002711B7" w:rsidP="009B0EA2">
      <w:pPr>
        <w:pStyle w:val="a3"/>
        <w:jc w:val="both"/>
        <w:rPr>
          <w:rFonts w:ascii="Times New Roman" w:hAnsi="Times New Roman" w:cs="Times New Roman"/>
        </w:rPr>
      </w:pPr>
    </w:p>
    <w:p w:rsidR="001E06AF" w:rsidRPr="00A12470" w:rsidRDefault="001E06AF" w:rsidP="009B0EA2">
      <w:pPr>
        <w:pStyle w:val="a3"/>
        <w:jc w:val="both"/>
        <w:rPr>
          <w:rFonts w:ascii="Times New Roman" w:hAnsi="Times New Roman" w:cs="Times New Roman"/>
        </w:rPr>
      </w:pPr>
    </w:p>
    <w:p w:rsidR="001E06AF" w:rsidRDefault="002711B7" w:rsidP="004326E7">
      <w:pPr>
        <w:pStyle w:val="a3"/>
        <w:jc w:val="center"/>
        <w:rPr>
          <w:rStyle w:val="125pt0pt"/>
          <w:rFonts w:eastAsia="Courier New"/>
        </w:rPr>
      </w:pPr>
      <w:r w:rsidRPr="00A12470">
        <w:rPr>
          <w:rStyle w:val="125pt0pt"/>
          <w:rFonts w:eastAsia="Courier New"/>
        </w:rPr>
        <w:t>ГЛАВА 3. Планировка территории</w:t>
      </w:r>
    </w:p>
    <w:p w:rsidR="002711B7" w:rsidRPr="00A12470" w:rsidRDefault="002711B7" w:rsidP="004326E7">
      <w:pPr>
        <w:pStyle w:val="a3"/>
        <w:jc w:val="center"/>
        <w:rPr>
          <w:rFonts w:ascii="Times New Roman" w:hAnsi="Times New Roman" w:cs="Times New Roman"/>
        </w:rPr>
      </w:pPr>
      <w:r w:rsidRPr="00A12470">
        <w:rPr>
          <w:rFonts w:ascii="Times New Roman" w:hAnsi="Times New Roman" w:cs="Times New Roman"/>
        </w:rPr>
        <w:t>Статья 10. Общие положения о планировке территории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Планировка территории осуществляется посредством разработки: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проектов планировки как отдельных документов;</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проектов планировки с проектами межевания в их </w:t>
      </w:r>
      <w:proofErr w:type="gramStart"/>
      <w:r w:rsidRPr="00A12470">
        <w:rPr>
          <w:rFonts w:ascii="Times New Roman" w:hAnsi="Times New Roman" w:cs="Times New Roman"/>
        </w:rPr>
        <w:t>составе</w:t>
      </w:r>
      <w:proofErr w:type="gramEnd"/>
      <w:r w:rsidRPr="00A12470">
        <w:rPr>
          <w:rFonts w:ascii="Times New Roman" w:hAnsi="Times New Roman" w:cs="Times New Roman"/>
        </w:rPr>
        <w:t>;</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проектов планировки с проектами межевания в их </w:t>
      </w:r>
      <w:proofErr w:type="gramStart"/>
      <w:r w:rsidRPr="00A12470">
        <w:rPr>
          <w:rFonts w:ascii="Times New Roman" w:hAnsi="Times New Roman" w:cs="Times New Roman"/>
        </w:rPr>
        <w:t>составе</w:t>
      </w:r>
      <w:proofErr w:type="gramEnd"/>
      <w:r w:rsidRPr="00A12470">
        <w:rPr>
          <w:rFonts w:ascii="Times New Roman" w:hAnsi="Times New Roman" w:cs="Times New Roman"/>
        </w:rPr>
        <w:t xml:space="preserve"> и градостроительными планами земельных участков в составе проектов межевания;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проектов межевания как отдельных документов;</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проектов межевания с градостроительными планами земельных участков в их </w:t>
      </w:r>
      <w:proofErr w:type="gramStart"/>
      <w:r w:rsidRPr="00A12470">
        <w:rPr>
          <w:rFonts w:ascii="Times New Roman" w:hAnsi="Times New Roman" w:cs="Times New Roman"/>
        </w:rPr>
        <w:t>составе</w:t>
      </w:r>
      <w:proofErr w:type="gramEnd"/>
      <w:r w:rsidRPr="00A12470">
        <w:rPr>
          <w:rFonts w:ascii="Times New Roman" w:hAnsi="Times New Roman" w:cs="Times New Roman"/>
        </w:rPr>
        <w:t>;</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градостроительных планов земельных участков как отдельных документов (только на основании заявлении правообладателя (ей) земельного участка).</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Проекты планировки разрабатываются в </w:t>
      </w:r>
      <w:proofErr w:type="gramStart"/>
      <w:r w:rsidRPr="00A12470">
        <w:rPr>
          <w:rFonts w:ascii="Times New Roman" w:hAnsi="Times New Roman" w:cs="Times New Roman"/>
        </w:rPr>
        <w:t>случаях</w:t>
      </w:r>
      <w:proofErr w:type="gramEnd"/>
      <w:r w:rsidRPr="00A12470">
        <w:rPr>
          <w:rFonts w:ascii="Times New Roman" w:hAnsi="Times New Roman" w:cs="Times New Roman"/>
        </w:rPr>
        <w:t>, когда необходимо установить (изменить), в том числе посредством установления красных линий:</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границы планировочных элементов территории (кварталов);</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границы земельных участков общего пользования и линейных объектов без определения границ иных земельных участков;</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границы зон планируемого размещения объектов социально-культурного и </w:t>
      </w:r>
      <w:proofErr w:type="spellStart"/>
      <w:r w:rsidRPr="00A12470">
        <w:rPr>
          <w:rFonts w:ascii="Times New Roman" w:hAnsi="Times New Roman" w:cs="Times New Roman"/>
        </w:rPr>
        <w:t>коммунально</w:t>
      </w:r>
      <w:r w:rsidRPr="00A12470">
        <w:rPr>
          <w:rFonts w:ascii="Times New Roman" w:hAnsi="Times New Roman" w:cs="Times New Roman"/>
        </w:rPr>
        <w:softHyphen/>
        <w:t>бытового</w:t>
      </w:r>
      <w:proofErr w:type="spellEnd"/>
      <w:r w:rsidRPr="00A12470">
        <w:rPr>
          <w:rFonts w:ascii="Times New Roman" w:hAnsi="Times New Roman" w:cs="Times New Roman"/>
        </w:rPr>
        <w:t xml:space="preserve"> и иного назначения;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другие границы.</w:t>
      </w:r>
    </w:p>
    <w:p w:rsidR="002711B7" w:rsidRPr="00A12470" w:rsidRDefault="002711B7" w:rsidP="009B0EA2">
      <w:pPr>
        <w:pStyle w:val="a3"/>
        <w:jc w:val="both"/>
        <w:rPr>
          <w:rFonts w:ascii="Times New Roman" w:hAnsi="Times New Roman" w:cs="Times New Roman"/>
        </w:rPr>
      </w:pPr>
      <w:proofErr w:type="gramStart"/>
      <w:r w:rsidRPr="00A12470">
        <w:rPr>
          <w:rFonts w:ascii="Times New Roman" w:hAnsi="Times New Roman" w:cs="Times New Roman"/>
        </w:rPr>
        <w:t>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roofErr w:type="gramEnd"/>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границ земельных участков, которые не являются территориями общего пользования;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линий отступа от красных линий для определения места допустимого размещения зданий, строений, сооружений;</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границ зон планируемого размещения объектов капитального строительства федерального, республиканского и местного значения;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границ зон с особыми условиями использования территории;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других границ.</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Градостроительные планы земельных участков подготавливаются по заявлениям заинтересованных лиц, а также по инициативе органов местного самоуправления муниципального образования «Засековское» 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Посредством документации по планировке территории определяются: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и транспортного обслуживания, инженерно-технического обеспечения застройки;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красные линии;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линии регулирования застройки, если они не определены градостроительными регламентами в составе настоящих Правил;</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границы земельных участков линейных объектов, а также границы зон действия ограничений вдоль линейных объектов;</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w:t>
      </w:r>
      <w:r w:rsidRPr="00A12470">
        <w:rPr>
          <w:rFonts w:ascii="Times New Roman" w:hAnsi="Times New Roman" w:cs="Times New Roman"/>
        </w:rPr>
        <w:lastRenderedPageBreak/>
        <w:t>резервирования и изъятия, в том числе путем выкупа, расположенных в составе земель, находящихся в муниципальной собственности;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границы земельных участков, которые планируется предоставить физическим или юридическим лицам;</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границы земельных участков на территориях существующей застройки, не разделенных на земельные участки;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и другие параметры.</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Отклонение фактических технико-экономических показателей от утвержденных является допустимым в </w:t>
      </w:r>
      <w:proofErr w:type="gramStart"/>
      <w:r w:rsidRPr="00A12470">
        <w:rPr>
          <w:rFonts w:ascii="Times New Roman" w:hAnsi="Times New Roman" w:cs="Times New Roman"/>
        </w:rPr>
        <w:t>пределах</w:t>
      </w:r>
      <w:proofErr w:type="gramEnd"/>
      <w:r w:rsidRPr="00A12470">
        <w:rPr>
          <w:rFonts w:ascii="Times New Roman" w:hAnsi="Times New Roman" w:cs="Times New Roman"/>
        </w:rPr>
        <w:t xml:space="preserve"> 10% и не влечет за собой корректировку документации по планировке территории.</w:t>
      </w:r>
    </w:p>
    <w:p w:rsidR="002711B7" w:rsidRDefault="002711B7" w:rsidP="009B0EA2">
      <w:pPr>
        <w:pStyle w:val="a3"/>
        <w:jc w:val="both"/>
        <w:rPr>
          <w:rFonts w:ascii="Times New Roman" w:hAnsi="Times New Roman" w:cs="Times New Roman"/>
        </w:rPr>
      </w:pPr>
      <w:r w:rsidRPr="00A12470">
        <w:rPr>
          <w:rFonts w:ascii="Times New Roman" w:hAnsi="Times New Roman" w:cs="Times New Roman"/>
        </w:rPr>
        <w:t>Не допускается преобразование застроенных территорий без утвержденной документации по планировке территории.</w:t>
      </w:r>
    </w:p>
    <w:p w:rsidR="001E06AF" w:rsidRPr="00A12470" w:rsidRDefault="001E06AF" w:rsidP="009B0EA2">
      <w:pPr>
        <w:pStyle w:val="a3"/>
        <w:jc w:val="both"/>
        <w:rPr>
          <w:rFonts w:ascii="Times New Roman" w:hAnsi="Times New Roman" w:cs="Times New Roman"/>
        </w:rPr>
      </w:pPr>
    </w:p>
    <w:p w:rsidR="002711B7" w:rsidRPr="00A12470" w:rsidRDefault="002711B7" w:rsidP="004326E7">
      <w:pPr>
        <w:pStyle w:val="a3"/>
        <w:jc w:val="center"/>
        <w:rPr>
          <w:rFonts w:ascii="Times New Roman" w:hAnsi="Times New Roman" w:cs="Times New Roman"/>
        </w:rPr>
      </w:pPr>
      <w:bookmarkStart w:id="12" w:name="bookmark12"/>
      <w:r w:rsidRPr="00A12470">
        <w:rPr>
          <w:rFonts w:ascii="Times New Roman" w:hAnsi="Times New Roman" w:cs="Times New Roman"/>
        </w:rPr>
        <w:t>Статья 11. Подготовка документации по планировке территории</w:t>
      </w:r>
      <w:bookmarkEnd w:id="12"/>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Подготовка документации по планировке территории муниципального образования «Засековское» осуществляется на основании Генерального плана муниципального образования «Засековское», настоящих Правил, требований технических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Документация по планировке территории разрабатывается по инициативе органов местного самоуправления муниципального образования «Засековское», а также на основании предложений физических и юридических лиц.</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Основанием для разработки документации по планировке являются: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решение о подготовке данной документации, принимаемое Администрацией муниципального образования «Засековское»;</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заказ на подготовку данной документации;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задание на разработку документации.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Заказ на подготовку документации по планировке выполняется в соответствии с законодательством Российской Федерации. Заказчиком документации по планировке территории является Администрация муниципального образования «Засековское», либо физическое и юридическое </w:t>
      </w:r>
      <w:proofErr w:type="gramStart"/>
      <w:r w:rsidRPr="00A12470">
        <w:rPr>
          <w:rFonts w:ascii="Times New Roman" w:hAnsi="Times New Roman" w:cs="Times New Roman"/>
        </w:rPr>
        <w:t>лицо</w:t>
      </w:r>
      <w:proofErr w:type="gramEnd"/>
      <w:r w:rsidRPr="00A12470">
        <w:rPr>
          <w:rFonts w:ascii="Times New Roman" w:hAnsi="Times New Roman" w:cs="Times New Roman"/>
        </w:rPr>
        <w:t xml:space="preserve"> на основании предложения которого принято постановление по подготовке документации по планировке.</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Задание на разработку документации по планировке территории утверждается Администрацией муниципального образования «Засековское».</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Подготовка документации по планировке территории обеспечивается Администрацией муниципального образования «Засековское» и утверждается постановлением Администрации муниципального образования «Засековское».</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Сроки подготовки документации по планировке определяются в постановлении о подготовке данной документации.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Постановление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образования «Юкаменский район» в сети "Интернет" в течение 3-х дней с момента его принятия.</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Со дня опубликования решения о подготовке документации по планировке физические или юридические лица вправе представить в Администрацию муниципального образования «Засековское» свои предложения о порядке, сроках подготовки и содержании этих документов.</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Документация по планировке разрабатывается по общему правилу специализированной организацией.</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Варианты предварительного планировочного решения территории подлежат рассмотрению в органах местного самоуправления муниципального образования «Засековское». Документация по планировке может разрабатываться на конкурсной основе.</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Администрация муниципального образования «Засековское» осуществляет проверку </w:t>
      </w:r>
      <w:r w:rsidRPr="00A12470">
        <w:rPr>
          <w:rFonts w:ascii="Times New Roman" w:hAnsi="Times New Roman" w:cs="Times New Roman"/>
        </w:rPr>
        <w:lastRenderedPageBreak/>
        <w:t>разработанной документации по планировке на соответствие требованиям, установленным п.1 настоящей статьи. Проверка осуществляется в течение 30 дней с момента получения разработанной документации по планировке. По результатам проверки орган местного самоуправления направляет документацию по планировке Главе муниципального образования «Засековское» для назначения публичных слушаний или принимает решение об отклонении данной документации и направлении ее на доработку. В данном решении указываются обоснованные причины отклонения, а также сроки доработки документации.</w:t>
      </w:r>
    </w:p>
    <w:p w:rsidR="002711B7" w:rsidRPr="00A12470" w:rsidRDefault="002711B7" w:rsidP="009B0EA2">
      <w:pPr>
        <w:pStyle w:val="a3"/>
        <w:jc w:val="both"/>
        <w:rPr>
          <w:rFonts w:ascii="Times New Roman" w:hAnsi="Times New Roman" w:cs="Times New Roman"/>
        </w:rPr>
      </w:pPr>
      <w:r w:rsidRPr="00A12470">
        <w:rPr>
          <w:rFonts w:ascii="Times New Roman" w:hAnsi="Times New Roman" w:cs="Times New Roman"/>
        </w:rPr>
        <w:t xml:space="preserve">Публичные слушания проводятся в </w:t>
      </w:r>
      <w:proofErr w:type="gramStart"/>
      <w:r w:rsidRPr="00A12470">
        <w:rPr>
          <w:rFonts w:ascii="Times New Roman" w:hAnsi="Times New Roman" w:cs="Times New Roman"/>
        </w:rPr>
        <w:t>порядке</w:t>
      </w:r>
      <w:proofErr w:type="gramEnd"/>
      <w:r w:rsidRPr="00A12470">
        <w:rPr>
          <w:rFonts w:ascii="Times New Roman" w:hAnsi="Times New Roman" w:cs="Times New Roman"/>
        </w:rPr>
        <w:t>, определенном главой 6 настоящих Правил.</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Комиссия направляет Главе муниципального образования «Засековское»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Глава муниципального образования «Засековское», с учетом протокола и заключения о результатах публичных слушаний, принимает решение об утверждении документации по планировке и устанавливает сроки ее реализации или об ее отклонении и направлении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Утвержденная документация по планировке в течение 7 дней со дня утверждения подлежит опубликованию в установленном порядке.</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Заказ на подготовку градостроительного плана земельного участка не требуется. Градостроительный план земельного участка готовится отделом строительства, архитектуры и ЖКХ Администрации муниципального образования «Юкаменский район». Срок действия градостроительных планов устанавливается на срок реализации документации по планировке, в составе которой он разработан.</w:t>
      </w:r>
    </w:p>
    <w:p w:rsidR="001E06AF" w:rsidRDefault="001E06AF" w:rsidP="009B0EA2">
      <w:pPr>
        <w:pStyle w:val="a3"/>
        <w:jc w:val="both"/>
        <w:rPr>
          <w:rFonts w:ascii="Times New Roman" w:hAnsi="Times New Roman" w:cs="Times New Roman"/>
        </w:rPr>
      </w:pPr>
      <w:r w:rsidRPr="00A12470">
        <w:rPr>
          <w:rFonts w:ascii="Times New Roman" w:hAnsi="Times New Roman" w:cs="Times New Roman"/>
        </w:rPr>
        <w:t xml:space="preserve">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w:t>
      </w:r>
      <w:proofErr w:type="gramStart"/>
      <w:r w:rsidRPr="00A12470">
        <w:rPr>
          <w:rFonts w:ascii="Times New Roman" w:hAnsi="Times New Roman" w:cs="Times New Roman"/>
        </w:rPr>
        <w:t>отношении</w:t>
      </w:r>
      <w:proofErr w:type="gramEnd"/>
      <w:r w:rsidRPr="00A12470">
        <w:rPr>
          <w:rFonts w:ascii="Times New Roman" w:hAnsi="Times New Roman" w:cs="Times New Roman"/>
        </w:rPr>
        <w:t xml:space="preserve"> земельных участков, сформированных в соответствии с настоящими Правилами. Срок действия градостроительного плана в </w:t>
      </w:r>
      <w:proofErr w:type="gramStart"/>
      <w:r w:rsidRPr="00A12470">
        <w:rPr>
          <w:rFonts w:ascii="Times New Roman" w:hAnsi="Times New Roman" w:cs="Times New Roman"/>
        </w:rPr>
        <w:t>этом</w:t>
      </w:r>
      <w:proofErr w:type="gramEnd"/>
      <w:r w:rsidRPr="00A12470">
        <w:rPr>
          <w:rFonts w:ascii="Times New Roman" w:hAnsi="Times New Roman" w:cs="Times New Roman"/>
        </w:rPr>
        <w:t xml:space="preserve"> случае устанавливается в три года и может быть пересмотрен в случае утверждения документации по планировке территории. В случае</w:t>
      </w:r>
      <w:proofErr w:type="gramStart"/>
      <w:r w:rsidRPr="00A12470">
        <w:rPr>
          <w:rFonts w:ascii="Times New Roman" w:hAnsi="Times New Roman" w:cs="Times New Roman"/>
        </w:rPr>
        <w:t>,</w:t>
      </w:r>
      <w:proofErr w:type="gramEnd"/>
      <w:r w:rsidRPr="00A12470">
        <w:rPr>
          <w:rFonts w:ascii="Times New Roman" w:hAnsi="Times New Roman" w:cs="Times New Roman"/>
        </w:rPr>
        <w:t xml:space="preserve"> если застройщик обращается с заявлением о выдаче ему градостроительного плана земельного участка, отдел строительства, архитектуры и ЖКХ Администрации муниципального образования «Юкаменский район»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выдается без взимания платы.</w:t>
      </w:r>
    </w:p>
    <w:p w:rsidR="001E06AF" w:rsidRPr="00A12470" w:rsidRDefault="001E06AF" w:rsidP="009B0EA2">
      <w:pPr>
        <w:pStyle w:val="a3"/>
        <w:jc w:val="both"/>
        <w:rPr>
          <w:rFonts w:ascii="Times New Roman" w:hAnsi="Times New Roman" w:cs="Times New Roman"/>
        </w:rPr>
      </w:pPr>
    </w:p>
    <w:p w:rsidR="001E06AF" w:rsidRPr="00A12470" w:rsidRDefault="001E06AF" w:rsidP="004326E7">
      <w:pPr>
        <w:pStyle w:val="a3"/>
        <w:jc w:val="center"/>
        <w:rPr>
          <w:rFonts w:ascii="Times New Roman" w:hAnsi="Times New Roman" w:cs="Times New Roman"/>
        </w:rPr>
      </w:pPr>
      <w:bookmarkStart w:id="13" w:name="bookmark13"/>
      <w:r w:rsidRPr="00A12470">
        <w:rPr>
          <w:rFonts w:ascii="Times New Roman" w:hAnsi="Times New Roman" w:cs="Times New Roman"/>
        </w:rPr>
        <w:t>ГЛАВА 4.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3"/>
    </w:p>
    <w:p w:rsidR="001E06AF" w:rsidRPr="00A12470" w:rsidRDefault="001E06AF" w:rsidP="004326E7">
      <w:pPr>
        <w:pStyle w:val="a3"/>
        <w:jc w:val="center"/>
        <w:rPr>
          <w:rFonts w:ascii="Times New Roman" w:hAnsi="Times New Roman" w:cs="Times New Roman"/>
        </w:rPr>
      </w:pPr>
      <w:bookmarkStart w:id="14" w:name="bookmark14"/>
      <w:r w:rsidRPr="00A12470">
        <w:rPr>
          <w:rFonts w:ascii="Times New Roman" w:hAnsi="Times New Roman" w:cs="Times New Roman"/>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14"/>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Застройщик подает заявление о предоставлении разрешения на условно разрешенный вид использования земельного участка или объекта капитального строительства в Комиссию по землепользованию и застройке. Вопрос о предоставлении разрешения на условно разрешенный вид использования подлежит обсуждению на публичных слушаниях в соответствии с Градостроительным кодексом Российской Федерации в установленном порядке.</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Комиссия </w:t>
      </w:r>
      <w:proofErr w:type="gramStart"/>
      <w:r w:rsidRPr="00A12470">
        <w:rPr>
          <w:rFonts w:ascii="Times New Roman" w:hAnsi="Times New Roman" w:cs="Times New Roman"/>
        </w:rPr>
        <w:t>организует</w:t>
      </w:r>
      <w:proofErr w:type="gramEnd"/>
      <w:r w:rsidRPr="00A12470">
        <w:rPr>
          <w:rFonts w:ascii="Times New Roman" w:hAnsi="Times New Roman" w:cs="Times New Roman"/>
        </w:rPr>
        <w:t xml:space="preserve"> публичные слушания по данному вопросу и оповещает граждан о проведении публичных слушаний не позднее 10 дней с даты приема заявления. Срок проведения публичных слушаний не может быть более месяца с момента оповещения граждан о проведении публичных слушаний.</w:t>
      </w:r>
    </w:p>
    <w:p w:rsidR="001E06AF" w:rsidRPr="00A12470"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w:t>
      </w:r>
      <w:r w:rsidRPr="00A12470">
        <w:rPr>
          <w:rFonts w:ascii="Times New Roman" w:hAnsi="Times New Roman" w:cs="Times New Roman"/>
        </w:rPr>
        <w:lastRenderedPageBreak/>
        <w:t>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 «Засековское».</w:t>
      </w:r>
      <w:proofErr w:type="gramEnd"/>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На основании указанных в п.3 настоящей статьи рекомендаций Глава муниципального образования «Засековское»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установленном </w:t>
      </w:r>
      <w:proofErr w:type="gramStart"/>
      <w:r w:rsidRPr="00A12470">
        <w:rPr>
          <w:rFonts w:ascii="Times New Roman" w:hAnsi="Times New Roman" w:cs="Times New Roman"/>
        </w:rPr>
        <w:t>порядке</w:t>
      </w:r>
      <w:proofErr w:type="gramEnd"/>
      <w:r w:rsidRPr="00A12470">
        <w:rPr>
          <w:rFonts w:ascii="Times New Roman" w:hAnsi="Times New Roman" w:cs="Times New Roman"/>
        </w:rPr>
        <w:t>.</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Физическое или юридическое лицо вправе оспорить в судебном </w:t>
      </w:r>
      <w:proofErr w:type="gramStart"/>
      <w:r w:rsidRPr="00A12470">
        <w:rPr>
          <w:rFonts w:ascii="Times New Roman" w:hAnsi="Times New Roman" w:cs="Times New Roman"/>
        </w:rPr>
        <w:t>порядке</w:t>
      </w:r>
      <w:proofErr w:type="gramEnd"/>
      <w:r w:rsidRPr="00A12470">
        <w:rPr>
          <w:rFonts w:ascii="Times New Roman" w:hAnsi="Times New Roman" w:cs="Times New Roman"/>
        </w:rPr>
        <w:t xml:space="preserve"> постановление о предоставлении разрешения.</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Форма разрешения на условно разрешенный вид использования земельного участка или объекта капитального строительства утверждается Администрацией муниципального образования «Юкаменский район».</w:t>
      </w:r>
    </w:p>
    <w:p w:rsidR="001E06AF" w:rsidRDefault="001E06AF" w:rsidP="009B0EA2">
      <w:pPr>
        <w:pStyle w:val="a3"/>
        <w:jc w:val="both"/>
        <w:rPr>
          <w:rFonts w:ascii="Times New Roman" w:hAnsi="Times New Roman" w:cs="Times New Roman"/>
        </w:rPr>
      </w:pPr>
      <w:r w:rsidRPr="00A12470">
        <w:rPr>
          <w:rFonts w:ascii="Times New Roman" w:hAnsi="Times New Roman" w:cs="Times New Roman"/>
        </w:rPr>
        <w:t>Финансовые затраты, связанные с проведением публичных слушаний несет заявитель.</w:t>
      </w:r>
    </w:p>
    <w:p w:rsidR="001E06AF" w:rsidRPr="00A12470" w:rsidRDefault="001E06AF" w:rsidP="009B0EA2">
      <w:pPr>
        <w:pStyle w:val="a3"/>
        <w:jc w:val="both"/>
        <w:rPr>
          <w:rFonts w:ascii="Times New Roman" w:hAnsi="Times New Roman" w:cs="Times New Roman"/>
        </w:rPr>
      </w:pPr>
    </w:p>
    <w:p w:rsidR="001E06AF" w:rsidRPr="00A12470" w:rsidRDefault="001E06AF" w:rsidP="004326E7">
      <w:pPr>
        <w:pStyle w:val="a3"/>
        <w:jc w:val="center"/>
        <w:rPr>
          <w:rFonts w:ascii="Times New Roman" w:hAnsi="Times New Roman" w:cs="Times New Roman"/>
        </w:rPr>
      </w:pPr>
      <w:r w:rsidRPr="00A12470">
        <w:rPr>
          <w:rFonts w:ascii="Times New Roman" w:hAnsi="Times New Roman" w:cs="Times New Roman"/>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E06AF" w:rsidRPr="00A12470"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roofErr w:type="gramEnd"/>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Застройщик подает комиссию по землепользованию и застройке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Вопрос о предоставлении такого разрешения подлежит обсуждению на публичных слушаниях.</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Комиссия </w:t>
      </w:r>
      <w:proofErr w:type="gramStart"/>
      <w:r w:rsidRPr="00A12470">
        <w:rPr>
          <w:rFonts w:ascii="Times New Roman" w:hAnsi="Times New Roman" w:cs="Times New Roman"/>
        </w:rPr>
        <w:t>организует</w:t>
      </w:r>
      <w:proofErr w:type="gramEnd"/>
      <w:r w:rsidRPr="00A12470">
        <w:rPr>
          <w:rFonts w:ascii="Times New Roman" w:hAnsi="Times New Roman" w:cs="Times New Roman"/>
        </w:rPr>
        <w:t xml:space="preserve"> публичные слушания по данному вопросу и оповещает граждан о проведении публичных слушаний не позднее 10 дней с даты приема заявления. Срок проведения публичных слушаний не может быть более месяца с момента оповещения граждан о проведении публичных слушаний.</w:t>
      </w:r>
    </w:p>
    <w:p w:rsidR="001E06AF" w:rsidRPr="00A12470"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«Засековское».</w:t>
      </w:r>
      <w:proofErr w:type="gramEnd"/>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Глава Администрации муниципального образования «Засековское» в течение семи дней со дня поступления указанных в п.5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опубликованию.</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Физическое или юридическое лицо вправе оспорить в судебном </w:t>
      </w:r>
      <w:proofErr w:type="gramStart"/>
      <w:r w:rsidRPr="00A12470">
        <w:rPr>
          <w:rFonts w:ascii="Times New Roman" w:hAnsi="Times New Roman" w:cs="Times New Roman"/>
        </w:rPr>
        <w:t>порядке</w:t>
      </w:r>
      <w:proofErr w:type="gramEnd"/>
      <w:r w:rsidRPr="00A12470">
        <w:rPr>
          <w:rFonts w:ascii="Times New Roman" w:hAnsi="Times New Roman" w:cs="Times New Roman"/>
        </w:rPr>
        <w:t xml:space="preserve">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Форма разрешения на отклонение от предельных параметров разрешенного строительства, </w:t>
      </w:r>
      <w:r w:rsidRPr="00A12470">
        <w:rPr>
          <w:rFonts w:ascii="Times New Roman" w:hAnsi="Times New Roman" w:cs="Times New Roman"/>
        </w:rPr>
        <w:lastRenderedPageBreak/>
        <w:t>реконструкции объектов капитального строительства утверждается Администрацией муниципального образования «Юкаменский район».</w:t>
      </w:r>
    </w:p>
    <w:p w:rsidR="001E06AF" w:rsidRDefault="001E06AF" w:rsidP="009B0EA2">
      <w:pPr>
        <w:pStyle w:val="a3"/>
        <w:jc w:val="both"/>
        <w:rPr>
          <w:rFonts w:ascii="Times New Roman" w:hAnsi="Times New Roman" w:cs="Times New Roman"/>
        </w:rPr>
      </w:pPr>
      <w:r w:rsidRPr="00A12470">
        <w:rPr>
          <w:rFonts w:ascii="Times New Roman" w:hAnsi="Times New Roman" w:cs="Times New Roman"/>
        </w:rPr>
        <w:t>Финансовые затраты, связанные с проведением слушаний несет заявитель.</w:t>
      </w:r>
    </w:p>
    <w:p w:rsidR="001E06AF" w:rsidRPr="00A12470" w:rsidRDefault="001E06AF" w:rsidP="009B0EA2">
      <w:pPr>
        <w:pStyle w:val="a3"/>
        <w:jc w:val="both"/>
        <w:rPr>
          <w:rFonts w:ascii="Times New Roman" w:hAnsi="Times New Roman" w:cs="Times New Roman"/>
        </w:rPr>
      </w:pPr>
    </w:p>
    <w:p w:rsidR="008B63B3" w:rsidRPr="00A12470" w:rsidRDefault="001E06AF" w:rsidP="004326E7">
      <w:pPr>
        <w:pStyle w:val="a3"/>
        <w:jc w:val="center"/>
        <w:rPr>
          <w:rFonts w:ascii="Times New Roman" w:hAnsi="Times New Roman" w:cs="Times New Roman"/>
        </w:rPr>
      </w:pPr>
      <w:bookmarkStart w:id="15" w:name="bookmark15"/>
      <w:r w:rsidRPr="00A12470">
        <w:rPr>
          <w:rFonts w:ascii="Times New Roman" w:hAnsi="Times New Roman" w:cs="Times New Roman"/>
        </w:rPr>
        <w:t>ГЛАВА 5 .Строительные изменения объектов недвижимости</w:t>
      </w:r>
      <w:bookmarkEnd w:id="15"/>
      <w:r w:rsidR="008B63B3">
        <w:rPr>
          <w:rFonts w:ascii="Times New Roman" w:hAnsi="Times New Roman" w:cs="Times New Roman"/>
        </w:rPr>
        <w:t xml:space="preserve"> (признана утратившей силу, на основании Распоряжения Правительства Удмуртской Республики от 30.12.2016 года № 1910-р)</w:t>
      </w:r>
    </w:p>
    <w:p w:rsidR="001E06AF" w:rsidRPr="00A12470" w:rsidRDefault="001E06AF" w:rsidP="004326E7">
      <w:pPr>
        <w:pStyle w:val="a3"/>
        <w:jc w:val="center"/>
        <w:rPr>
          <w:rFonts w:ascii="Times New Roman" w:hAnsi="Times New Roman" w:cs="Times New Roman"/>
        </w:rPr>
      </w:pPr>
    </w:p>
    <w:p w:rsidR="001E06AF" w:rsidRPr="00A12470" w:rsidRDefault="001E06AF" w:rsidP="004326E7">
      <w:pPr>
        <w:pStyle w:val="a3"/>
        <w:jc w:val="center"/>
        <w:rPr>
          <w:rFonts w:ascii="Times New Roman" w:hAnsi="Times New Roman" w:cs="Times New Roman"/>
        </w:rPr>
      </w:pPr>
      <w:bookmarkStart w:id="16" w:name="bookmark17"/>
      <w:r w:rsidRPr="00A12470">
        <w:rPr>
          <w:rFonts w:ascii="Times New Roman" w:hAnsi="Times New Roman" w:cs="Times New Roman"/>
        </w:rPr>
        <w:t>ГЛАВА 6. Публичные слушания по вопросам землепользования и застройки</w:t>
      </w:r>
      <w:bookmarkEnd w:id="16"/>
    </w:p>
    <w:p w:rsidR="001E06AF" w:rsidRPr="00A12470" w:rsidRDefault="001E06AF" w:rsidP="004326E7">
      <w:pPr>
        <w:pStyle w:val="a3"/>
        <w:jc w:val="center"/>
        <w:rPr>
          <w:rFonts w:ascii="Times New Roman" w:hAnsi="Times New Roman" w:cs="Times New Roman"/>
        </w:rPr>
      </w:pPr>
      <w:bookmarkStart w:id="17" w:name="bookmark18"/>
      <w:r w:rsidRPr="00A12470">
        <w:rPr>
          <w:rFonts w:ascii="Times New Roman" w:hAnsi="Times New Roman" w:cs="Times New Roman"/>
        </w:rPr>
        <w:t>Статья 15. Публичные слушания по вопросам землепользования и застройки</w:t>
      </w:r>
      <w:bookmarkEnd w:id="17"/>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Публичные слушания по вопросам землепользования и застройки проводятся на основании Положения о публичных слушаниях в муниципальном образовании «Засековское», утвержденного решением Совета депутатов муниципального образования «Засековское» в</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следующих </w:t>
      </w:r>
      <w:proofErr w:type="gramStart"/>
      <w:r w:rsidRPr="00A12470">
        <w:rPr>
          <w:rFonts w:ascii="Times New Roman" w:hAnsi="Times New Roman" w:cs="Times New Roman"/>
        </w:rPr>
        <w:t>случаях</w:t>
      </w:r>
      <w:proofErr w:type="gramEnd"/>
      <w:r w:rsidRPr="00A12470">
        <w:rPr>
          <w:rFonts w:ascii="Times New Roman" w:hAnsi="Times New Roman" w:cs="Times New Roman"/>
        </w:rPr>
        <w:t>:</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по проекту внесения изменений в настоящие Правила;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по проекту планировки территории и (или) проекту межевания;</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по предоставлению разрешения на условно разрешенный вид использования земельного участка или объекта капитального строительства;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По вопросам предварительного согласования места размещения объектов до принятия решения об утверждении акта выбора земельного участка проводится информирование населения по средством публикации информационных сообщений в СМИ.</w:t>
      </w:r>
    </w:p>
    <w:p w:rsidR="001E06AF" w:rsidRDefault="001E06AF" w:rsidP="009B0EA2">
      <w:pPr>
        <w:pStyle w:val="a3"/>
        <w:jc w:val="both"/>
        <w:rPr>
          <w:rFonts w:ascii="Times New Roman" w:hAnsi="Times New Roman" w:cs="Times New Roman"/>
        </w:rPr>
      </w:pPr>
      <w:r w:rsidRPr="00A12470">
        <w:rPr>
          <w:rFonts w:ascii="Times New Roman" w:hAnsi="Times New Roman" w:cs="Times New Roman"/>
        </w:rPr>
        <w:t>В случае</w:t>
      </w:r>
      <w:proofErr w:type="gramStart"/>
      <w:r w:rsidRPr="00A12470">
        <w:rPr>
          <w:rFonts w:ascii="Times New Roman" w:hAnsi="Times New Roman" w:cs="Times New Roman"/>
        </w:rPr>
        <w:t>,</w:t>
      </w:r>
      <w:proofErr w:type="gramEnd"/>
      <w:r w:rsidRPr="00A12470">
        <w:rPr>
          <w:rFonts w:ascii="Times New Roman" w:hAnsi="Times New Roman" w:cs="Times New Roman"/>
        </w:rPr>
        <w:t xml:space="preserve"> если внесение изменения в настоящие Правила связано с размещением или реконструкцией отдельного объекта капитального строительства, публичные слушания по внесению изменения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A12470">
        <w:rPr>
          <w:rFonts w:ascii="Times New Roman" w:hAnsi="Times New Roman" w:cs="Times New Roman"/>
        </w:rPr>
        <w:t>Комиссия направляет извещения о проведении публичных слушаний по проекту о внесении изменения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A12470">
        <w:rPr>
          <w:rFonts w:ascii="Times New Roman" w:hAnsi="Times New Roman" w:cs="Times New Roman"/>
        </w:rPr>
        <w:t xml:space="preserve"> капитального строительства, расположенных в </w:t>
      </w:r>
      <w:proofErr w:type="gramStart"/>
      <w:r w:rsidRPr="00A12470">
        <w:rPr>
          <w:rFonts w:ascii="Times New Roman" w:hAnsi="Times New Roman" w:cs="Times New Roman"/>
        </w:rPr>
        <w:t>границах</w:t>
      </w:r>
      <w:proofErr w:type="gramEnd"/>
      <w:r w:rsidRPr="00A12470">
        <w:rPr>
          <w:rFonts w:ascii="Times New Roman" w:hAnsi="Times New Roman" w:cs="Times New Roman"/>
        </w:rPr>
        <w:t xml:space="preserve">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образования «Засековское» решения о проведении публичных слушаний по предложениям о внесении изменения в настоящие Правила.</w:t>
      </w:r>
    </w:p>
    <w:p w:rsidR="001E06AF" w:rsidRPr="00A12470" w:rsidRDefault="001E06AF" w:rsidP="009B0EA2">
      <w:pPr>
        <w:pStyle w:val="a3"/>
        <w:jc w:val="both"/>
        <w:rPr>
          <w:rFonts w:ascii="Times New Roman" w:hAnsi="Times New Roman" w:cs="Times New Roman"/>
        </w:rPr>
      </w:pPr>
    </w:p>
    <w:p w:rsidR="001E06AF" w:rsidRPr="00A12470" w:rsidRDefault="001E06AF" w:rsidP="004326E7">
      <w:pPr>
        <w:pStyle w:val="a3"/>
        <w:jc w:val="center"/>
        <w:rPr>
          <w:rFonts w:ascii="Times New Roman" w:hAnsi="Times New Roman" w:cs="Times New Roman"/>
        </w:rPr>
      </w:pPr>
      <w:r w:rsidRPr="00A12470">
        <w:rPr>
          <w:rFonts w:ascii="Times New Roman" w:hAnsi="Times New Roman" w:cs="Times New Roman"/>
        </w:rPr>
        <w:t>ЧАСТЬ II. КАРТА ГРАДОСТРОИТЕЛЬНОГО ЗОНИРОВАНИЯ</w:t>
      </w:r>
    </w:p>
    <w:p w:rsidR="001E06AF" w:rsidRPr="00A12470" w:rsidRDefault="001E06AF" w:rsidP="004326E7">
      <w:pPr>
        <w:pStyle w:val="a3"/>
        <w:jc w:val="center"/>
        <w:rPr>
          <w:rFonts w:ascii="Times New Roman" w:hAnsi="Times New Roman" w:cs="Times New Roman"/>
        </w:rPr>
      </w:pPr>
      <w:bookmarkStart w:id="18" w:name="bookmark19"/>
      <w:r w:rsidRPr="00A12470">
        <w:rPr>
          <w:rFonts w:ascii="Times New Roman" w:hAnsi="Times New Roman" w:cs="Times New Roman"/>
        </w:rPr>
        <w:t>ГЛАВА 7. Карта градостроительного зонирования. Карта зон с особыми условиями использования территории.</w:t>
      </w:r>
      <w:bookmarkEnd w:id="18"/>
    </w:p>
    <w:p w:rsidR="001E06AF" w:rsidRPr="00A12470" w:rsidRDefault="001E06AF" w:rsidP="004326E7">
      <w:pPr>
        <w:pStyle w:val="a3"/>
        <w:jc w:val="center"/>
        <w:rPr>
          <w:rFonts w:ascii="Times New Roman" w:hAnsi="Times New Roman" w:cs="Times New Roman"/>
        </w:rPr>
      </w:pPr>
      <w:bookmarkStart w:id="19" w:name="bookmark20"/>
      <w:r w:rsidRPr="00A12470">
        <w:rPr>
          <w:rFonts w:ascii="Times New Roman" w:hAnsi="Times New Roman" w:cs="Times New Roman"/>
        </w:rPr>
        <w:t>Статья 16. Общие положения о карте градостроительного зонирования</w:t>
      </w:r>
      <w:bookmarkEnd w:id="19"/>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Правилами застройки установлены территориальные зоны с учетом:</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определенных Градостроительным кодексом Российской Федерации видов территориальных зон;</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функциональных зон и параметров их планируемого развития, определенных Генеральным планом муниципального образования «Засековское» и Схемой территориального планирования муниципального образования «Юкаменский район»;</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сложившейся планировки территории и существующего землепользования.</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Границы территориальных зон установлены по:</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красным линиям;</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lastRenderedPageBreak/>
        <w:t>магистралям, улицам, проездам (линиям, разделяющим транспортные потоки противоположных направлений);</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границам земельных участков;</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естественным границам природных объектов;</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иным границам.</w:t>
      </w:r>
    </w:p>
    <w:p w:rsidR="001E06AF" w:rsidRDefault="001E06AF" w:rsidP="009B0EA2">
      <w:pPr>
        <w:pStyle w:val="a3"/>
        <w:jc w:val="both"/>
        <w:rPr>
          <w:rFonts w:ascii="Times New Roman" w:hAnsi="Times New Roman" w:cs="Times New Roman"/>
        </w:rPr>
      </w:pPr>
      <w:r w:rsidRPr="00A12470">
        <w:rPr>
          <w:rFonts w:ascii="Times New Roman" w:hAnsi="Times New Roman" w:cs="Times New Roman"/>
        </w:rPr>
        <w:t xml:space="preserve">Границы зон с особыми условиями использования территорий, границы территорий объектов культурного наследия, устанавливаемые в </w:t>
      </w:r>
      <w:proofErr w:type="gramStart"/>
      <w:r w:rsidRPr="00A12470">
        <w:rPr>
          <w:rFonts w:ascii="Times New Roman" w:hAnsi="Times New Roman" w:cs="Times New Roman"/>
        </w:rPr>
        <w:t>соответствии</w:t>
      </w:r>
      <w:proofErr w:type="gramEnd"/>
      <w:r w:rsidRPr="00A12470">
        <w:rPr>
          <w:rFonts w:ascii="Times New Roman" w:hAnsi="Times New Roman" w:cs="Times New Roman"/>
        </w:rPr>
        <w:t xml:space="preserve"> с законодательством Российской Федерации, могут не совпадать с границами территориальных зон.</w:t>
      </w:r>
    </w:p>
    <w:p w:rsidR="001E06AF" w:rsidRPr="00A12470" w:rsidRDefault="001E06AF" w:rsidP="009B0EA2">
      <w:pPr>
        <w:pStyle w:val="a3"/>
        <w:jc w:val="both"/>
        <w:rPr>
          <w:rFonts w:ascii="Times New Roman" w:hAnsi="Times New Roman" w:cs="Times New Roman"/>
        </w:rPr>
      </w:pPr>
    </w:p>
    <w:p w:rsidR="001E06AF" w:rsidRPr="00A12470" w:rsidRDefault="001E06AF" w:rsidP="004326E7">
      <w:pPr>
        <w:pStyle w:val="a3"/>
        <w:jc w:val="center"/>
        <w:rPr>
          <w:rFonts w:ascii="Times New Roman" w:hAnsi="Times New Roman" w:cs="Times New Roman"/>
        </w:rPr>
      </w:pPr>
      <w:r w:rsidRPr="00A12470">
        <w:rPr>
          <w:rFonts w:ascii="Times New Roman" w:hAnsi="Times New Roman" w:cs="Times New Roman"/>
        </w:rPr>
        <w:t>Статья 17. Карта градостроительного зонирования территории</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Карта градостроительного зонирования (Приложение №1) выполнена на всю территорию муниципального образования «Засековское». На карте градостроительного зонирования показаны территориальные зоны, основные территории общего пользования и земли, применительно к которым не устанавливаются градостроительные регламенты.</w:t>
      </w:r>
    </w:p>
    <w:p w:rsidR="001E06AF"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t xml:space="preserve">На карте зон с особыми условиями использования территории (Приложения с №2 и далее) отображены санитарно-защитные зоны предприятий, определенные в соответствии с размерами, установленными СанПиНом 2.2.1/2.1.1.1200-03 «Санитарно-защитные зоны и санитарная классификация предприятий, сооружений и иных объектов», </w:t>
      </w:r>
      <w:proofErr w:type="spellStart"/>
      <w:r w:rsidRPr="00A12470">
        <w:rPr>
          <w:rFonts w:ascii="Times New Roman" w:hAnsi="Times New Roman" w:cs="Times New Roman"/>
        </w:rPr>
        <w:t>водоохранные</w:t>
      </w:r>
      <w:proofErr w:type="spellEnd"/>
      <w:r w:rsidRPr="00A12470">
        <w:rPr>
          <w:rFonts w:ascii="Times New Roman" w:hAnsi="Times New Roman" w:cs="Times New Roman"/>
        </w:rPr>
        <w:t xml:space="preserve"> зоны, размеры которых определены статьей 65 Водного кодекса Российской Федерации и зоны охраны объектов культурного наследия.</w:t>
      </w:r>
      <w:proofErr w:type="gramEnd"/>
      <w:r w:rsidRPr="00A12470">
        <w:rPr>
          <w:rFonts w:ascii="Times New Roman" w:hAnsi="Times New Roman" w:cs="Times New Roman"/>
        </w:rPr>
        <w:t xml:space="preserve"> Каждая охранная зона содержит дополнительные ограничения использования земельных участков и объектов недвижимости.</w:t>
      </w:r>
    </w:p>
    <w:p w:rsidR="001E06AF" w:rsidRPr="00A12470" w:rsidRDefault="001E06AF" w:rsidP="004326E7">
      <w:pPr>
        <w:pStyle w:val="a3"/>
        <w:jc w:val="center"/>
        <w:rPr>
          <w:rFonts w:ascii="Times New Roman" w:hAnsi="Times New Roman" w:cs="Times New Roman"/>
        </w:rPr>
      </w:pPr>
    </w:p>
    <w:p w:rsidR="001E06AF" w:rsidRDefault="001E06AF" w:rsidP="004326E7">
      <w:pPr>
        <w:pStyle w:val="a3"/>
        <w:jc w:val="center"/>
        <w:rPr>
          <w:rFonts w:ascii="Times New Roman" w:hAnsi="Times New Roman" w:cs="Times New Roman"/>
        </w:rPr>
      </w:pPr>
      <w:r w:rsidRPr="00A12470">
        <w:rPr>
          <w:rFonts w:ascii="Times New Roman" w:hAnsi="Times New Roman" w:cs="Times New Roman"/>
        </w:rPr>
        <w:t>ЧАСТЬ III. ГРАДОСТРОИТЕЛЬНЫЕ РЕГЛАМЕНТЫ</w:t>
      </w:r>
    </w:p>
    <w:p w:rsidR="001E06AF" w:rsidRDefault="001E06AF" w:rsidP="004326E7">
      <w:pPr>
        <w:pStyle w:val="a3"/>
        <w:jc w:val="center"/>
        <w:rPr>
          <w:rStyle w:val="125pt0pt"/>
          <w:rFonts w:eastAsia="Courier New"/>
        </w:rPr>
      </w:pPr>
      <w:r w:rsidRPr="00A12470">
        <w:rPr>
          <w:rStyle w:val="125pt0pt"/>
          <w:rFonts w:eastAsia="Courier New"/>
        </w:rPr>
        <w:t>ГЛАВА 8. Градостроительные регламенты</w:t>
      </w:r>
    </w:p>
    <w:p w:rsidR="001E06AF" w:rsidRPr="00A12470" w:rsidRDefault="001E06AF" w:rsidP="004326E7">
      <w:pPr>
        <w:pStyle w:val="a3"/>
        <w:jc w:val="center"/>
        <w:rPr>
          <w:rFonts w:ascii="Times New Roman" w:hAnsi="Times New Roman" w:cs="Times New Roman"/>
        </w:rPr>
      </w:pPr>
      <w:r w:rsidRPr="00A12470">
        <w:rPr>
          <w:rFonts w:ascii="Times New Roman" w:hAnsi="Times New Roman" w:cs="Times New Roman"/>
        </w:rPr>
        <w:t>Статья 18. Порядок применения градостроительных регламентов</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w:t>
      </w:r>
      <w:proofErr w:type="gramStart"/>
      <w:r w:rsidRPr="00A12470">
        <w:rPr>
          <w:rFonts w:ascii="Times New Roman" w:hAnsi="Times New Roman" w:cs="Times New Roman"/>
        </w:rPr>
        <w:t>процессе</w:t>
      </w:r>
      <w:proofErr w:type="gramEnd"/>
      <w:r w:rsidRPr="00A12470">
        <w:rPr>
          <w:rFonts w:ascii="Times New Roman" w:hAnsi="Times New Roman" w:cs="Times New Roman"/>
        </w:rPr>
        <w:t xml:space="preserve"> их застройки и последующей эксплуатации объектов капитального строительства.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Градостроительные регламенты устанавливаются с учетом:</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фактического использования земельных участков и объектов капитального строительства в </w:t>
      </w:r>
      <w:proofErr w:type="gramStart"/>
      <w:r w:rsidRPr="00A12470">
        <w:rPr>
          <w:rFonts w:ascii="Times New Roman" w:hAnsi="Times New Roman" w:cs="Times New Roman"/>
        </w:rPr>
        <w:t>границах</w:t>
      </w:r>
      <w:proofErr w:type="gramEnd"/>
      <w:r w:rsidRPr="00A12470">
        <w:rPr>
          <w:rFonts w:ascii="Times New Roman" w:hAnsi="Times New Roman" w:cs="Times New Roman"/>
        </w:rPr>
        <w:t xml:space="preserve"> территориальной зоны;</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функциональных зон и характеристик их планируемого развития, определенных Генеральным планом муниципального образования «Засековское»;</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видов территориальных зон.</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Действие градостроительного регламента распространяется на все земельные участки и объекты капитального строительства, расположенные в </w:t>
      </w:r>
      <w:proofErr w:type="gramStart"/>
      <w:r w:rsidRPr="00A12470">
        <w:rPr>
          <w:rFonts w:ascii="Times New Roman" w:hAnsi="Times New Roman" w:cs="Times New Roman"/>
        </w:rPr>
        <w:t>границах</w:t>
      </w:r>
      <w:proofErr w:type="gramEnd"/>
      <w:r w:rsidRPr="00A12470">
        <w:rPr>
          <w:rFonts w:ascii="Times New Roman" w:hAnsi="Times New Roman" w:cs="Times New Roman"/>
        </w:rPr>
        <w:t xml:space="preserve"> территориальной зоны.</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в </w:t>
      </w:r>
      <w:proofErr w:type="gramStart"/>
      <w:r w:rsidRPr="00A12470">
        <w:rPr>
          <w:rFonts w:ascii="Times New Roman" w:hAnsi="Times New Roman" w:cs="Times New Roman"/>
        </w:rPr>
        <w:t>границах</w:t>
      </w:r>
      <w:proofErr w:type="gramEnd"/>
      <w:r w:rsidRPr="00A12470">
        <w:rPr>
          <w:rFonts w:ascii="Times New Roman" w:hAnsi="Times New Roman" w:cs="Times New Roman"/>
        </w:rPr>
        <w:t xml:space="preserve"> территорий памятников, включенных в единый государственный реестр объектов культурного наследия (памятников истории и культуры), а также территорий памятников, которые являются вновь выявленными объектами культурного наследия,</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в </w:t>
      </w:r>
      <w:proofErr w:type="gramStart"/>
      <w:r w:rsidRPr="00A12470">
        <w:rPr>
          <w:rFonts w:ascii="Times New Roman" w:hAnsi="Times New Roman" w:cs="Times New Roman"/>
        </w:rPr>
        <w:t>границах</w:t>
      </w:r>
      <w:proofErr w:type="gramEnd"/>
      <w:r w:rsidRPr="00A12470">
        <w:rPr>
          <w:rFonts w:ascii="Times New Roman" w:hAnsi="Times New Roman" w:cs="Times New Roman"/>
        </w:rPr>
        <w:t xml:space="preserve"> территорий общего пользования (площадей, улиц, проездов, скверов, пляжей, автомобильных дорог, набережных и других подобных территорий);</w:t>
      </w:r>
    </w:p>
    <w:p w:rsidR="001E06AF" w:rsidRPr="00A12470"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t>занятые</w:t>
      </w:r>
      <w:proofErr w:type="gramEnd"/>
      <w:r w:rsidRPr="00A12470">
        <w:rPr>
          <w:rFonts w:ascii="Times New Roman" w:hAnsi="Times New Roman" w:cs="Times New Roman"/>
        </w:rPr>
        <w:t xml:space="preserve"> линейными объектами;</w:t>
      </w:r>
    </w:p>
    <w:p w:rsidR="001E06AF" w:rsidRPr="00A12470"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t>предоставленные для добычи полезных ископаемых.</w:t>
      </w:r>
      <w:proofErr w:type="gramEnd"/>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Использование земельных участков, на которые действие градостроительных регламентов не распространяется или действие градостроительного регламента не установлено, определяется уполномоченными федеральными органами исполнительной власти, уполномоченными органами исполнительной власти Удмуртской Республики или уполномоченными органами </w:t>
      </w:r>
      <w:r w:rsidRPr="00A12470">
        <w:rPr>
          <w:rFonts w:ascii="Times New Roman" w:hAnsi="Times New Roman" w:cs="Times New Roman"/>
        </w:rPr>
        <w:lastRenderedPageBreak/>
        <w:t>муниципального образования «Засековское» в соответствии с федеральными законами.</w:t>
      </w:r>
    </w:p>
    <w:p w:rsidR="001E06AF" w:rsidRPr="00A12470"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Реконструкция указанных в п.6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 случае</w:t>
      </w:r>
      <w:proofErr w:type="gramStart"/>
      <w:r w:rsidRPr="00A12470">
        <w:rPr>
          <w:rFonts w:ascii="Times New Roman" w:hAnsi="Times New Roman" w:cs="Times New Roman"/>
        </w:rPr>
        <w:t>,</w:t>
      </w:r>
      <w:proofErr w:type="gramEnd"/>
      <w:r w:rsidRPr="00A12470">
        <w:rPr>
          <w:rFonts w:ascii="Times New Roman" w:hAnsi="Times New Roman" w:cs="Times New Roman"/>
        </w:rPr>
        <w:t xml:space="preserve"> если использование указанных в п.6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Если земельные участки, иные объекты недвижимости попадают в зоны, выделенные на нескольких картах, то к этим участкам и объектам суммарно применяются требования статей 23 настоящих Правил застройки. Разрешенным считается такое использование, которое соответствует градостроительным регламентам по видам и параметрам разрешенного использования недвижимости (статьи 23 настоящих Правил застройки) и ограничениям на использование земельных участков и объектов капитального строительства.</w:t>
      </w:r>
    </w:p>
    <w:p w:rsidR="001E06AF" w:rsidRPr="00A12470"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t>В градостроительных регламентах в отношении земельных участков и объектов капитального строительства указаны:</w:t>
      </w:r>
      <w:proofErr w:type="gramEnd"/>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виды разрешенного использования земельных участков и объектов капитального строительства;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E06AF" w:rsidRDefault="001E06AF" w:rsidP="009B0EA2">
      <w:pPr>
        <w:pStyle w:val="a3"/>
        <w:jc w:val="both"/>
        <w:rPr>
          <w:rFonts w:ascii="Times New Roman" w:hAnsi="Times New Roman" w:cs="Times New Roman"/>
        </w:rPr>
      </w:pPr>
      <w:r w:rsidRPr="00A12470">
        <w:rPr>
          <w:rFonts w:ascii="Times New Roman" w:hAnsi="Times New Roman" w:cs="Times New Roman"/>
        </w:rPr>
        <w:t>ограничения использования земельных участков и объектов капитального строительства.</w:t>
      </w:r>
    </w:p>
    <w:p w:rsidR="001E06AF" w:rsidRPr="00A12470" w:rsidRDefault="001E06AF" w:rsidP="009B0EA2">
      <w:pPr>
        <w:pStyle w:val="a3"/>
        <w:jc w:val="both"/>
        <w:rPr>
          <w:rFonts w:ascii="Times New Roman" w:hAnsi="Times New Roman" w:cs="Times New Roman"/>
        </w:rPr>
      </w:pPr>
    </w:p>
    <w:p w:rsidR="001E06AF" w:rsidRPr="00A12470" w:rsidRDefault="001E06AF" w:rsidP="004326E7">
      <w:pPr>
        <w:pStyle w:val="a3"/>
        <w:jc w:val="center"/>
        <w:rPr>
          <w:rFonts w:ascii="Times New Roman" w:hAnsi="Times New Roman" w:cs="Times New Roman"/>
        </w:rPr>
      </w:pPr>
      <w:bookmarkStart w:id="20" w:name="bookmark21"/>
      <w:r w:rsidRPr="00A12470">
        <w:rPr>
          <w:rFonts w:ascii="Times New Roman" w:hAnsi="Times New Roman" w:cs="Times New Roman"/>
        </w:rPr>
        <w:t>Статья 19. Виды разрешенного использования земельных участков и объектов капитального строительства</w:t>
      </w:r>
      <w:bookmarkEnd w:id="20"/>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Положения настоящей статьи установлены в </w:t>
      </w:r>
      <w:proofErr w:type="gramStart"/>
      <w:r w:rsidRPr="00A12470">
        <w:rPr>
          <w:rFonts w:ascii="Times New Roman" w:hAnsi="Times New Roman" w:cs="Times New Roman"/>
        </w:rPr>
        <w:t>соответствии</w:t>
      </w:r>
      <w:proofErr w:type="gramEnd"/>
      <w:r w:rsidRPr="00A12470">
        <w:rPr>
          <w:rFonts w:ascii="Times New Roman" w:hAnsi="Times New Roman" w:cs="Times New Roman"/>
        </w:rPr>
        <w:t xml:space="preserve"> со ст.37 Градостроительного кодекса Российской Федерации.</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Разрешенное использование земельных участков и объектов капитального строительства может быть следующих видов:</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основные виды разрешенного использования;</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условно разрешенные виды использования;</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вспомогательные виды разрешенного использования, допустимые только в качестве </w:t>
      </w:r>
      <w:proofErr w:type="gramStart"/>
      <w:r w:rsidRPr="00A12470">
        <w:rPr>
          <w:rFonts w:ascii="Times New Roman" w:hAnsi="Times New Roman" w:cs="Times New Roman"/>
        </w:rPr>
        <w:t>дополнительных</w:t>
      </w:r>
      <w:proofErr w:type="gramEnd"/>
      <w:r w:rsidRPr="00A12470">
        <w:rPr>
          <w:rFonts w:ascii="Times New Roman" w:hAnsi="Times New Roman" w:cs="Times New Roma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Применительно к каждой территориальной зоне статьями 23-1-23-6 настоящих Правил застройки установлены виды разрешенного использования земельных участков и объектов капитального строительства. 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w:t>
      </w:r>
      <w:r w:rsidRPr="00A12470">
        <w:rPr>
          <w:rFonts w:ascii="Times New Roman" w:hAnsi="Times New Roman" w:cs="Times New Roman"/>
        </w:rPr>
        <w:lastRenderedPageBreak/>
        <w:t>технических регламентов.</w:t>
      </w:r>
    </w:p>
    <w:p w:rsidR="001E06AF" w:rsidRPr="00A12470"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«Засековское»,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w:t>
      </w:r>
      <w:proofErr w:type="gramEnd"/>
      <w:r w:rsidRPr="00A12470">
        <w:rPr>
          <w:rFonts w:ascii="Times New Roman" w:hAnsi="Times New Roman" w:cs="Times New Roman"/>
        </w:rPr>
        <w:t xml:space="preserve">, </w:t>
      </w:r>
      <w:proofErr w:type="gramStart"/>
      <w:r w:rsidRPr="00A12470">
        <w:rPr>
          <w:rFonts w:ascii="Times New Roman" w:hAnsi="Times New Roman" w:cs="Times New Roman"/>
        </w:rPr>
        <w:t>установленных</w:t>
      </w:r>
      <w:proofErr w:type="gramEnd"/>
      <w:r w:rsidRPr="00A12470">
        <w:rPr>
          <w:rFonts w:ascii="Times New Roman" w:hAnsi="Times New Roman" w:cs="Times New Roman"/>
        </w:rPr>
        <w:t xml:space="preserve"> проектом планировки соответствующей территории.</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E06AF" w:rsidRDefault="001E06AF" w:rsidP="009B0EA2">
      <w:pPr>
        <w:pStyle w:val="a3"/>
        <w:jc w:val="both"/>
        <w:rPr>
          <w:rFonts w:ascii="Times New Roman" w:hAnsi="Times New Roman" w:cs="Times New Roman"/>
        </w:rPr>
      </w:pPr>
      <w:r w:rsidRPr="00A12470">
        <w:rPr>
          <w:rFonts w:ascii="Times New Roman" w:hAnsi="Times New Roman" w:cs="Times New Roman"/>
        </w:rPr>
        <w:t xml:space="preserve">Предоставление разрешения </w:t>
      </w:r>
      <w:proofErr w:type="gramStart"/>
      <w:r w:rsidRPr="00A12470">
        <w:rPr>
          <w:rFonts w:ascii="Times New Roman" w:hAnsi="Times New Roman" w:cs="Times New Roman"/>
        </w:rPr>
        <w:t>на</w:t>
      </w:r>
      <w:proofErr w:type="gramEnd"/>
      <w:r w:rsidRPr="00A12470">
        <w:rPr>
          <w:rFonts w:ascii="Times New Roman" w:hAnsi="Times New Roman" w:cs="Times New Roman"/>
        </w:rPr>
        <w:t xml:space="preserve"> условно </w:t>
      </w:r>
      <w:proofErr w:type="gramStart"/>
      <w:r w:rsidRPr="00A12470">
        <w:rPr>
          <w:rFonts w:ascii="Times New Roman" w:hAnsi="Times New Roman" w:cs="Times New Roman"/>
        </w:rPr>
        <w:t>разрешенный</w:t>
      </w:r>
      <w:proofErr w:type="gramEnd"/>
      <w:r w:rsidRPr="00A12470">
        <w:rPr>
          <w:rFonts w:ascii="Times New Roman" w:hAnsi="Times New Roman" w:cs="Times New Roman"/>
        </w:rPr>
        <w:t xml:space="preserve"> вид использования земельного участка или объекта капитального строительства осуществляется в порядке, предусмотренном Градостроительном кодексом Российской Федерации.</w:t>
      </w:r>
    </w:p>
    <w:p w:rsidR="001E06AF" w:rsidRPr="00A12470" w:rsidRDefault="001E06AF" w:rsidP="009B0EA2">
      <w:pPr>
        <w:pStyle w:val="a3"/>
        <w:jc w:val="both"/>
        <w:rPr>
          <w:rFonts w:ascii="Times New Roman" w:hAnsi="Times New Roman" w:cs="Times New Roman"/>
        </w:rPr>
      </w:pPr>
    </w:p>
    <w:p w:rsidR="001E06AF" w:rsidRPr="00A12470" w:rsidRDefault="001E06AF" w:rsidP="009B0EA2">
      <w:pPr>
        <w:pStyle w:val="a3"/>
        <w:jc w:val="center"/>
        <w:rPr>
          <w:rFonts w:ascii="Times New Roman" w:hAnsi="Times New Roman" w:cs="Times New Roman"/>
        </w:rPr>
      </w:pPr>
      <w:bookmarkStart w:id="21" w:name="bookmark22"/>
      <w:r w:rsidRPr="00A12470">
        <w:rPr>
          <w:rFonts w:ascii="Times New Roman" w:hAnsi="Times New Roman" w:cs="Times New Roman"/>
        </w:rPr>
        <w:t>Статья 20. Основные и условно разрешенные виды использования земельных участков и объектов капитального строительства</w:t>
      </w:r>
      <w:bookmarkEnd w:id="21"/>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Градостроительными регламентами устанавливаются основные и условно разрешенные виды использования земельных участков и объектов капитального строительства.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w:t>
      </w:r>
      <w:proofErr w:type="gramStart"/>
      <w:r w:rsidRPr="00A12470">
        <w:rPr>
          <w:rFonts w:ascii="Times New Roman" w:hAnsi="Times New Roman" w:cs="Times New Roman"/>
        </w:rPr>
        <w:t>о-</w:t>
      </w:r>
      <w:proofErr w:type="gramEnd"/>
      <w:r w:rsidRPr="00A12470">
        <w:rPr>
          <w:rFonts w:ascii="Times New Roman" w:hAnsi="Times New Roman" w:cs="Times New Roman"/>
        </w:rPr>
        <w:t>, газо-, водоснабжения, канализация, телефонизация и т.д.)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Условно разрешенные виды использования могут быть допущены:</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 зоне Ж-1, при отсутствии негативного воздействия на участки, используемые для жилья, детских и образовательных учреждений;</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 зоне Д-1 могут быть допущены к применению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специализированной зоны;</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 зоне ПЗ могут быть допущены с учетом оценки влияния этих видов на функционирование объектов основных видов использования в районе зонирования.</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 условиях преобразования застроенных территорий в зонах Ж-1, Д-2, при недостатке территории по существующим социальным нормативам совмещенное учреждение школы и детского сада считается условно разрешенным видом использования.</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Соотношение разрешенных видов использования земельных участков и объектов капитального строительства в территориальных </w:t>
      </w:r>
      <w:proofErr w:type="gramStart"/>
      <w:r w:rsidRPr="00A12470">
        <w:rPr>
          <w:rFonts w:ascii="Times New Roman" w:hAnsi="Times New Roman" w:cs="Times New Roman"/>
        </w:rPr>
        <w:t>зонах</w:t>
      </w:r>
      <w:proofErr w:type="gramEnd"/>
      <w:r w:rsidRPr="00A12470">
        <w:rPr>
          <w:rFonts w:ascii="Times New Roman" w:hAnsi="Times New Roman" w:cs="Times New Roman"/>
        </w:rPr>
        <w:t xml:space="preserve"> определяется проектом планировки.</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Размещение учреждений торговли в производственных </w:t>
      </w:r>
      <w:proofErr w:type="gramStart"/>
      <w:r w:rsidRPr="00A12470">
        <w:rPr>
          <w:rFonts w:ascii="Times New Roman" w:hAnsi="Times New Roman" w:cs="Times New Roman"/>
        </w:rPr>
        <w:t>зонах</w:t>
      </w:r>
      <w:proofErr w:type="gramEnd"/>
      <w:r w:rsidRPr="00A12470">
        <w:rPr>
          <w:rFonts w:ascii="Times New Roman" w:hAnsi="Times New Roman" w:cs="Times New Roman"/>
        </w:rPr>
        <w:t xml:space="preserve"> должно соответствовать требованиям, предъявляемым санитарными нормами и правилами по видам реализуемой продукции.</w:t>
      </w:r>
    </w:p>
    <w:p w:rsidR="001E06AF"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t xml:space="preserve">Градостроительные регламенты распространяются на земельные участки в составе рекреационных зон (Р-2) только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Российской Федерации и субъекта Российской Федерации в </w:t>
      </w:r>
      <w:r w:rsidRPr="00A12470">
        <w:rPr>
          <w:rFonts w:ascii="Times New Roman" w:hAnsi="Times New Roman" w:cs="Times New Roman"/>
        </w:rPr>
        <w:lastRenderedPageBreak/>
        <w:t>индивидуальном порядке в соответствии с их целевым назначением и действующими нормативно-техническими документами.</w:t>
      </w:r>
      <w:proofErr w:type="gramEnd"/>
      <w:r w:rsidRPr="00A12470">
        <w:rPr>
          <w:rFonts w:ascii="Times New Roman" w:hAnsi="Times New Roman" w:cs="Times New Roman"/>
        </w:rPr>
        <w:t xml:space="preserve"> Любые виды использования в рекреационных </w:t>
      </w:r>
      <w:proofErr w:type="gramStart"/>
      <w:r w:rsidRPr="00A12470">
        <w:rPr>
          <w:rFonts w:ascii="Times New Roman" w:hAnsi="Times New Roman" w:cs="Times New Roman"/>
        </w:rPr>
        <w:t>зонах</w:t>
      </w:r>
      <w:proofErr w:type="gramEnd"/>
      <w:r w:rsidRPr="00A12470">
        <w:rPr>
          <w:rFonts w:ascii="Times New Roman" w:hAnsi="Times New Roman" w:cs="Times New Roman"/>
        </w:rPr>
        <w:t xml:space="preserve">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зоны или (по согласованию) в границах населенного пункта.</w:t>
      </w:r>
    </w:p>
    <w:p w:rsidR="001E06AF" w:rsidRPr="00A12470" w:rsidRDefault="001E06AF" w:rsidP="009B0EA2">
      <w:pPr>
        <w:pStyle w:val="a3"/>
        <w:jc w:val="both"/>
        <w:rPr>
          <w:rFonts w:ascii="Times New Roman" w:hAnsi="Times New Roman" w:cs="Times New Roman"/>
        </w:rPr>
      </w:pPr>
    </w:p>
    <w:p w:rsidR="001E06AF" w:rsidRPr="00A12470" w:rsidRDefault="001E06AF" w:rsidP="009B0EA2">
      <w:pPr>
        <w:pStyle w:val="a3"/>
        <w:jc w:val="center"/>
        <w:rPr>
          <w:rFonts w:ascii="Times New Roman" w:hAnsi="Times New Roman" w:cs="Times New Roman"/>
        </w:rPr>
      </w:pPr>
      <w:bookmarkStart w:id="22" w:name="bookmark23"/>
      <w:r w:rsidRPr="00A12470">
        <w:rPr>
          <w:rFonts w:ascii="Times New Roman" w:hAnsi="Times New Roman" w:cs="Times New Roman"/>
        </w:rPr>
        <w:t>Статья 21. Вспомогательные виды разрешенного использования</w:t>
      </w:r>
      <w:bookmarkEnd w:id="22"/>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разрешенные на территории всех земельных участков:</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благоустройство и озеленение территории;</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объекты</w:t>
      </w:r>
      <w:r w:rsidRPr="00A12470">
        <w:rPr>
          <w:rFonts w:ascii="Times New Roman" w:hAnsi="Times New Roman" w:cs="Times New Roman"/>
        </w:rPr>
        <w:tab/>
        <w:t>инженерного обеспечения основных, условно разрешенных и вспомогательных видов использования на соответствующем земельном участке;</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автомобильные проезды, подъезды, обслуживающие соответствующий участок;</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гостевые автостоянки;</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общественные туалеты;</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хозяйственные площадки для мусоросборников;</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иные вспомогательные объекты, предусмотренные действующими нормативами для зданий и сооружений соответствующего функционального назначения.</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Для земельных участков с основными и условно разрешенными видами использования, представленными зданиями, суммарная общая площадь вспомогательных видов использования не должна превышать общей площади основных и условно разрешенных видов использования.</w:t>
      </w:r>
    </w:p>
    <w:p w:rsidR="001E06AF" w:rsidRDefault="001E06AF" w:rsidP="009B0EA2">
      <w:pPr>
        <w:pStyle w:val="a3"/>
        <w:jc w:val="both"/>
        <w:rPr>
          <w:rFonts w:ascii="Times New Roman" w:hAnsi="Times New Roman" w:cs="Times New Roman"/>
        </w:rPr>
      </w:pPr>
      <w:r w:rsidRPr="00A12470">
        <w:rPr>
          <w:rFonts w:ascii="Times New Roman" w:hAnsi="Times New Roman" w:cs="Times New Roman"/>
        </w:rPr>
        <w:t>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не должна превышать 25% от площади земельного участка.</w:t>
      </w:r>
    </w:p>
    <w:p w:rsidR="001E06AF" w:rsidRPr="00A12470" w:rsidRDefault="001E06AF" w:rsidP="009B0EA2">
      <w:pPr>
        <w:pStyle w:val="a3"/>
        <w:jc w:val="both"/>
        <w:rPr>
          <w:rFonts w:ascii="Times New Roman" w:hAnsi="Times New Roman" w:cs="Times New Roman"/>
        </w:rPr>
      </w:pPr>
    </w:p>
    <w:p w:rsidR="001E06AF" w:rsidRPr="00A12470" w:rsidRDefault="001E06AF" w:rsidP="009B0EA2">
      <w:pPr>
        <w:pStyle w:val="a3"/>
        <w:jc w:val="center"/>
        <w:rPr>
          <w:rFonts w:ascii="Times New Roman" w:hAnsi="Times New Roman" w:cs="Times New Roman"/>
        </w:rPr>
      </w:pPr>
      <w:bookmarkStart w:id="23" w:name="bookmark24"/>
      <w:r w:rsidRPr="00A12470">
        <w:rPr>
          <w:rFonts w:ascii="Times New Roman" w:hAnsi="Times New Roman" w:cs="Times New Roman"/>
        </w:rPr>
        <w:t xml:space="preserve">Статья 22. </w:t>
      </w:r>
      <w:bookmarkEnd w:id="23"/>
      <w:r w:rsidR="009B0EA2">
        <w:rPr>
          <w:rFonts w:ascii="Times New Roman" w:hAnsi="Times New Roman" w:cs="Times New Roman"/>
        </w:rPr>
        <w:t>Виды территориальных зон.</w:t>
      </w:r>
    </w:p>
    <w:p w:rsidR="009B0EA2" w:rsidRPr="009B0EA2" w:rsidRDefault="009B0EA2" w:rsidP="009B0EA2">
      <w:pPr>
        <w:pStyle w:val="Standard"/>
        <w:tabs>
          <w:tab w:val="left" w:pos="993"/>
        </w:tabs>
        <w:ind w:firstLine="709"/>
        <w:jc w:val="both"/>
        <w:rPr>
          <w:rFonts w:cs="Times New Roman"/>
        </w:rPr>
      </w:pPr>
      <w:r w:rsidRPr="009B0EA2">
        <w:rPr>
          <w:rFonts w:eastAsia="Times New Roman CYR"/>
        </w:rPr>
        <w:t xml:space="preserve">1. </w:t>
      </w:r>
      <w:r w:rsidRPr="009B0EA2">
        <w:rPr>
          <w:rFonts w:cs="Times New Roman"/>
        </w:rPr>
        <w:t xml:space="preserve">На карте градостроительного зонирования территории </w:t>
      </w:r>
      <w:r w:rsidRPr="009B0EA2">
        <w:rPr>
          <w:rFonts w:cs="Times New Roman"/>
          <w:bCs/>
        </w:rPr>
        <w:t xml:space="preserve">муниципального образования «Засековское» </w:t>
      </w:r>
      <w:r w:rsidRPr="009B0EA2">
        <w:rPr>
          <w:rFonts w:cs="Times New Roman"/>
        </w:rPr>
        <w:t>выделены территориальные зоны в соответствии</w:t>
      </w:r>
      <w:r w:rsidRPr="009B0EA2">
        <w:rPr>
          <w:rFonts w:cs="Times New Roman"/>
        </w:rPr>
        <w:br/>
        <w:t>с таблицей 1.</w:t>
      </w:r>
    </w:p>
    <w:p w:rsidR="009B0EA2" w:rsidRPr="009B0EA2" w:rsidRDefault="009B0EA2" w:rsidP="009B0EA2">
      <w:pPr>
        <w:pStyle w:val="Standard"/>
        <w:ind w:firstLine="709"/>
        <w:jc w:val="center"/>
        <w:rPr>
          <w:rFonts w:cs="Times New Roman"/>
        </w:rPr>
      </w:pPr>
      <w:r w:rsidRPr="009B0EA2">
        <w:rPr>
          <w:rFonts w:cs="Times New Roman"/>
        </w:rPr>
        <w:t>Виды территориальных зон</w:t>
      </w:r>
    </w:p>
    <w:p w:rsidR="009B0EA2" w:rsidRPr="009B0EA2" w:rsidRDefault="009B0EA2" w:rsidP="009B0EA2">
      <w:pPr>
        <w:pStyle w:val="Standard"/>
        <w:ind w:firstLine="600"/>
        <w:jc w:val="right"/>
        <w:rPr>
          <w:rFonts w:cs="Times New Roman"/>
        </w:rPr>
      </w:pPr>
      <w:r w:rsidRPr="009B0EA2">
        <w:rPr>
          <w:rFonts w:cs="Times New Roman"/>
        </w:rPr>
        <w:t>Таблица 1</w:t>
      </w:r>
    </w:p>
    <w:tbl>
      <w:tblPr>
        <w:tblW w:w="9649" w:type="dxa"/>
        <w:tblInd w:w="98" w:type="dxa"/>
        <w:tblLayout w:type="fixed"/>
        <w:tblCellMar>
          <w:left w:w="10" w:type="dxa"/>
          <w:right w:w="10" w:type="dxa"/>
        </w:tblCellMar>
        <w:tblLook w:val="04A0" w:firstRow="1" w:lastRow="0" w:firstColumn="1" w:lastColumn="0" w:noHBand="0" w:noVBand="1"/>
      </w:tblPr>
      <w:tblGrid>
        <w:gridCol w:w="2137"/>
        <w:gridCol w:w="7512"/>
      </w:tblGrid>
      <w:tr w:rsidR="009B0EA2" w:rsidRPr="009B0EA2" w:rsidTr="00BD4BBA">
        <w:trPr>
          <w:cantSplit/>
          <w:trHeight w:val="305"/>
          <w:tblHeader/>
        </w:trPr>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0EA2" w:rsidRPr="009B0EA2" w:rsidRDefault="009B0EA2" w:rsidP="00BD4BBA">
            <w:pPr>
              <w:pStyle w:val="Standard"/>
              <w:snapToGrid w:val="0"/>
              <w:jc w:val="center"/>
              <w:rPr>
                <w:rFonts w:cs="Times New Roman"/>
              </w:rPr>
            </w:pPr>
            <w:r w:rsidRPr="009B0EA2">
              <w:rPr>
                <w:rFonts w:cs="Times New Roman"/>
              </w:rPr>
              <w:t>Обозначения</w:t>
            </w:r>
          </w:p>
        </w:tc>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EA2" w:rsidRPr="009B0EA2" w:rsidRDefault="009B0EA2" w:rsidP="00BD4BBA">
            <w:pPr>
              <w:pStyle w:val="Standard"/>
              <w:jc w:val="center"/>
              <w:rPr>
                <w:rFonts w:cs="Times New Roman"/>
              </w:rPr>
            </w:pPr>
            <w:r w:rsidRPr="009B0EA2">
              <w:rPr>
                <w:rFonts w:cs="Times New Roman"/>
              </w:rPr>
              <w:t>Наименование территориальных зон</w:t>
            </w:r>
          </w:p>
        </w:tc>
      </w:tr>
      <w:tr w:rsidR="009B0EA2" w:rsidRPr="009B0EA2" w:rsidTr="00BD4BBA">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EA2" w:rsidRPr="009B0EA2" w:rsidRDefault="009B0EA2" w:rsidP="00BD4BBA">
            <w:pPr>
              <w:pStyle w:val="a6"/>
              <w:keepNext w:val="0"/>
              <w:snapToGrid w:val="0"/>
              <w:jc w:val="center"/>
              <w:rPr>
                <w:bCs/>
                <w:szCs w:val="24"/>
              </w:rPr>
            </w:pPr>
            <w:r w:rsidRPr="009B0EA2">
              <w:rPr>
                <w:bCs/>
                <w:szCs w:val="24"/>
              </w:rPr>
              <w:t>Жилые зоны</w:t>
            </w:r>
          </w:p>
        </w:tc>
      </w:tr>
      <w:tr w:rsidR="009B0EA2" w:rsidRPr="009B0EA2" w:rsidTr="00BD4BBA">
        <w:trPr>
          <w:trHeight w:val="1049"/>
        </w:trPr>
        <w:tc>
          <w:tcPr>
            <w:tcW w:w="2137" w:type="dxa"/>
            <w:tcBorders>
              <w:top w:val="single" w:sz="4" w:space="0" w:color="000000"/>
              <w:left w:val="single" w:sz="4" w:space="0" w:color="000000"/>
            </w:tcBorders>
            <w:tcMar>
              <w:top w:w="0" w:type="dxa"/>
              <w:left w:w="108" w:type="dxa"/>
              <w:bottom w:w="0" w:type="dxa"/>
              <w:right w:w="108" w:type="dxa"/>
            </w:tcMar>
            <w:vAlign w:val="center"/>
          </w:tcPr>
          <w:p w:rsidR="009B0EA2" w:rsidRPr="009B0EA2" w:rsidRDefault="009B0EA2" w:rsidP="00BD4BBA">
            <w:pPr>
              <w:pStyle w:val="-2"/>
              <w:snapToGrid w:val="0"/>
              <w:spacing w:before="0" w:after="0" w:line="228" w:lineRule="auto"/>
              <w:ind w:left="-98" w:right="-108"/>
              <w:jc w:val="center"/>
              <w:rPr>
                <w:rFonts w:ascii="Times New Roman" w:hAnsi="Times New Roman"/>
                <w:b w:val="0"/>
                <w:sz w:val="24"/>
                <w:szCs w:val="24"/>
              </w:rPr>
            </w:pPr>
            <w:r w:rsidRPr="009B0EA2">
              <w:rPr>
                <w:rFonts w:ascii="Times New Roman" w:hAnsi="Times New Roman"/>
                <w:b w:val="0"/>
                <w:sz w:val="24"/>
                <w:szCs w:val="24"/>
              </w:rPr>
              <w:t>Ж-1</w:t>
            </w:r>
          </w:p>
        </w:tc>
        <w:tc>
          <w:tcPr>
            <w:tcW w:w="75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9B0EA2" w:rsidRPr="009B0EA2" w:rsidRDefault="009B0EA2" w:rsidP="00BD4BBA">
            <w:pPr>
              <w:pStyle w:val="Standard"/>
              <w:tabs>
                <w:tab w:val="left" w:pos="1134"/>
              </w:tabs>
              <w:autoSpaceDE w:val="0"/>
              <w:snapToGrid w:val="0"/>
              <w:spacing w:line="228" w:lineRule="auto"/>
              <w:rPr>
                <w:rFonts w:eastAsia="Times New Roman CYR" w:cs="Times New Roman"/>
              </w:rPr>
            </w:pPr>
            <w:r w:rsidRPr="009B0EA2">
              <w:rPr>
                <w:rFonts w:eastAsia="Times New Roman CYR" w:cs="Times New Roman"/>
              </w:rPr>
              <w:t>Зона застройки индивидуальными жилыми домами,</w:t>
            </w:r>
          </w:p>
          <w:p w:rsidR="009B0EA2" w:rsidRPr="009B0EA2" w:rsidRDefault="009B0EA2" w:rsidP="00BD4BBA">
            <w:pPr>
              <w:pStyle w:val="Standard"/>
              <w:tabs>
                <w:tab w:val="left" w:pos="1134"/>
              </w:tabs>
              <w:autoSpaceDE w:val="0"/>
              <w:snapToGrid w:val="0"/>
              <w:spacing w:line="228" w:lineRule="auto"/>
              <w:rPr>
                <w:rFonts w:eastAsia="Times New Roman CYR" w:cs="Times New Roman"/>
              </w:rPr>
            </w:pPr>
            <w:r w:rsidRPr="009B0EA2">
              <w:rPr>
                <w:rFonts w:eastAsia="Times New Roman CYR" w:cs="Times New Roman"/>
              </w:rPr>
              <w:t>проектируемая зона застройки индивидуальными жилыми домами,</w:t>
            </w:r>
          </w:p>
          <w:p w:rsidR="009B0EA2" w:rsidRPr="009B0EA2" w:rsidRDefault="009B0EA2" w:rsidP="00BD4BBA">
            <w:pPr>
              <w:pStyle w:val="Standard"/>
              <w:tabs>
                <w:tab w:val="left" w:pos="1134"/>
              </w:tabs>
              <w:autoSpaceDE w:val="0"/>
              <w:snapToGrid w:val="0"/>
              <w:spacing w:line="228" w:lineRule="auto"/>
              <w:rPr>
                <w:rFonts w:eastAsia="Times New Roman CYR" w:cs="Times New Roman"/>
              </w:rPr>
            </w:pPr>
            <w:r w:rsidRPr="009B0EA2">
              <w:rPr>
                <w:rFonts w:eastAsia="Times New Roman CYR" w:cs="Times New Roman"/>
              </w:rPr>
              <w:t>проектируемая зона застройки индивидуальными жилыми домами</w:t>
            </w:r>
            <w:r w:rsidRPr="009B0EA2">
              <w:rPr>
                <w:rFonts w:eastAsia="Times New Roman CYR" w:cs="Times New Roman"/>
              </w:rPr>
              <w:br/>
              <w:t>за расчетный срок</w:t>
            </w:r>
          </w:p>
        </w:tc>
      </w:tr>
      <w:tr w:rsidR="009B0EA2" w:rsidRPr="009B0EA2" w:rsidTr="00BD4BBA">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EA2" w:rsidRPr="009B0EA2" w:rsidRDefault="009B0EA2" w:rsidP="00BD4BBA">
            <w:pPr>
              <w:pStyle w:val="-2"/>
              <w:snapToGrid w:val="0"/>
              <w:spacing w:before="0" w:after="0" w:line="228" w:lineRule="auto"/>
              <w:ind w:firstLine="600"/>
              <w:jc w:val="center"/>
              <w:rPr>
                <w:rFonts w:ascii="Times New Roman" w:hAnsi="Times New Roman"/>
                <w:b w:val="0"/>
                <w:sz w:val="24"/>
                <w:szCs w:val="24"/>
              </w:rPr>
            </w:pPr>
            <w:r w:rsidRPr="009B0EA2">
              <w:rPr>
                <w:rFonts w:ascii="Times New Roman" w:hAnsi="Times New Roman"/>
                <w:b w:val="0"/>
                <w:sz w:val="24"/>
                <w:szCs w:val="24"/>
              </w:rPr>
              <w:t>Общественно-деловые зоны</w:t>
            </w:r>
          </w:p>
        </w:tc>
      </w:tr>
      <w:tr w:rsidR="009B0EA2" w:rsidRPr="009B0EA2" w:rsidTr="00BD4BBA">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B0EA2" w:rsidRPr="009B0EA2" w:rsidRDefault="009B0EA2" w:rsidP="00BD4BBA">
            <w:pPr>
              <w:pStyle w:val="-2"/>
              <w:snapToGrid w:val="0"/>
              <w:spacing w:before="0" w:after="0" w:line="228" w:lineRule="auto"/>
              <w:ind w:left="-98" w:right="-108"/>
              <w:jc w:val="center"/>
              <w:rPr>
                <w:rFonts w:ascii="Times New Roman" w:hAnsi="Times New Roman"/>
                <w:b w:val="0"/>
                <w:sz w:val="24"/>
                <w:szCs w:val="24"/>
              </w:rPr>
            </w:pPr>
            <w:r w:rsidRPr="009B0EA2">
              <w:rPr>
                <w:rFonts w:ascii="Times New Roman" w:hAnsi="Times New Roman"/>
                <w:b w:val="0"/>
                <w:sz w:val="24"/>
                <w:szCs w:val="24"/>
              </w:rPr>
              <w:t>Д-1</w:t>
            </w:r>
          </w:p>
        </w:tc>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B0EA2" w:rsidRPr="009B0EA2" w:rsidRDefault="009B0EA2" w:rsidP="00BD4BBA">
            <w:pPr>
              <w:pStyle w:val="-0"/>
              <w:snapToGrid w:val="0"/>
              <w:spacing w:before="0" w:after="0" w:line="228" w:lineRule="auto"/>
              <w:rPr>
                <w:rFonts w:ascii="Times New Roman" w:eastAsia="Times New Roman CYR" w:hAnsi="Times New Roman"/>
                <w:sz w:val="24"/>
                <w:szCs w:val="24"/>
              </w:rPr>
            </w:pPr>
            <w:r w:rsidRPr="009B0EA2">
              <w:rPr>
                <w:rFonts w:ascii="Times New Roman" w:eastAsia="Times New Roman CYR" w:hAnsi="Times New Roman"/>
                <w:sz w:val="24"/>
                <w:szCs w:val="24"/>
              </w:rPr>
              <w:t xml:space="preserve">Зона делового, общественного и коммерческого назначения (Территория здравоохранения), </w:t>
            </w:r>
          </w:p>
          <w:p w:rsidR="009B0EA2" w:rsidRPr="009B0EA2" w:rsidRDefault="009B0EA2" w:rsidP="00BD4BBA">
            <w:pPr>
              <w:pStyle w:val="-0"/>
              <w:snapToGrid w:val="0"/>
              <w:spacing w:before="0" w:after="0" w:line="228" w:lineRule="auto"/>
              <w:rPr>
                <w:rFonts w:ascii="Times New Roman" w:eastAsia="Times New Roman CYR" w:hAnsi="Times New Roman"/>
                <w:sz w:val="24"/>
                <w:szCs w:val="24"/>
              </w:rPr>
            </w:pPr>
            <w:r w:rsidRPr="009B0EA2">
              <w:rPr>
                <w:rFonts w:ascii="Times New Roman" w:eastAsia="Times New Roman CYR" w:hAnsi="Times New Roman"/>
                <w:sz w:val="24"/>
                <w:szCs w:val="24"/>
              </w:rPr>
              <w:t>Зона делового, общественного и коммерческого назначения</w:t>
            </w:r>
          </w:p>
        </w:tc>
      </w:tr>
      <w:tr w:rsidR="009B0EA2" w:rsidRPr="009B0EA2" w:rsidTr="00BD4BBA">
        <w:tc>
          <w:tcPr>
            <w:tcW w:w="2137" w:type="dxa"/>
            <w:tcBorders>
              <w:left w:val="single" w:sz="4" w:space="0" w:color="000000"/>
              <w:bottom w:val="single" w:sz="4" w:space="0" w:color="000000"/>
            </w:tcBorders>
            <w:tcMar>
              <w:top w:w="0" w:type="dxa"/>
              <w:left w:w="108" w:type="dxa"/>
              <w:bottom w:w="0" w:type="dxa"/>
              <w:right w:w="108" w:type="dxa"/>
            </w:tcMar>
            <w:vAlign w:val="center"/>
          </w:tcPr>
          <w:p w:rsidR="009B0EA2" w:rsidRPr="009B0EA2" w:rsidRDefault="009B0EA2" w:rsidP="00BD4BBA">
            <w:pPr>
              <w:pStyle w:val="-2"/>
              <w:snapToGrid w:val="0"/>
              <w:spacing w:before="0" w:after="0" w:line="228" w:lineRule="auto"/>
              <w:ind w:left="-98" w:right="-108"/>
              <w:jc w:val="center"/>
              <w:rPr>
                <w:rFonts w:ascii="Times New Roman" w:hAnsi="Times New Roman"/>
                <w:b w:val="0"/>
                <w:sz w:val="24"/>
                <w:szCs w:val="24"/>
              </w:rPr>
            </w:pPr>
            <w:r w:rsidRPr="009B0EA2">
              <w:rPr>
                <w:rFonts w:ascii="Times New Roman" w:hAnsi="Times New Roman"/>
                <w:b w:val="0"/>
                <w:sz w:val="24"/>
                <w:szCs w:val="24"/>
              </w:rPr>
              <w:t>Д-2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0EA2" w:rsidRPr="009B0EA2" w:rsidRDefault="009B0EA2" w:rsidP="00BD4BBA">
            <w:pPr>
              <w:pStyle w:val="-0"/>
              <w:snapToGrid w:val="0"/>
              <w:spacing w:before="0" w:after="0" w:line="228" w:lineRule="auto"/>
              <w:rPr>
                <w:rFonts w:ascii="Times New Roman" w:hAnsi="Times New Roman"/>
                <w:sz w:val="24"/>
                <w:szCs w:val="24"/>
              </w:rPr>
            </w:pPr>
            <w:r w:rsidRPr="009B0EA2">
              <w:rPr>
                <w:rFonts w:ascii="Times New Roman" w:hAnsi="Times New Roman"/>
                <w:sz w:val="24"/>
                <w:szCs w:val="24"/>
              </w:rPr>
              <w:t>Зона социального назначения (общеобразовательные учреждения, детские дошкольные учреждения)</w:t>
            </w:r>
          </w:p>
        </w:tc>
      </w:tr>
      <w:tr w:rsidR="009B0EA2" w:rsidRPr="009B0EA2" w:rsidTr="00BD4BBA">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0EA2" w:rsidRPr="009B0EA2" w:rsidRDefault="009B0EA2" w:rsidP="00BD4BBA">
            <w:pPr>
              <w:pStyle w:val="-0"/>
              <w:snapToGrid w:val="0"/>
              <w:spacing w:before="0" w:after="0" w:line="228" w:lineRule="auto"/>
              <w:jc w:val="center"/>
              <w:rPr>
                <w:rFonts w:ascii="Times New Roman" w:hAnsi="Times New Roman"/>
                <w:sz w:val="24"/>
                <w:szCs w:val="24"/>
              </w:rPr>
            </w:pPr>
            <w:r w:rsidRPr="009B0EA2">
              <w:rPr>
                <w:rFonts w:ascii="Times New Roman" w:hAnsi="Times New Roman"/>
                <w:sz w:val="24"/>
                <w:szCs w:val="24"/>
              </w:rPr>
              <w:t>Производственные зоны, зоны инженерной и транспортной инфраструктур</w:t>
            </w:r>
          </w:p>
        </w:tc>
      </w:tr>
      <w:tr w:rsidR="009B0EA2" w:rsidRPr="009B0EA2" w:rsidTr="00BD4BBA">
        <w:trPr>
          <w:trHeight w:val="479"/>
        </w:trPr>
        <w:tc>
          <w:tcPr>
            <w:tcW w:w="2137" w:type="dxa"/>
            <w:tcBorders>
              <w:left w:val="single" w:sz="4" w:space="0" w:color="000000"/>
              <w:bottom w:val="single" w:sz="4" w:space="0" w:color="auto"/>
            </w:tcBorders>
            <w:tcMar>
              <w:top w:w="0" w:type="dxa"/>
              <w:left w:w="108" w:type="dxa"/>
              <w:bottom w:w="0" w:type="dxa"/>
              <w:right w:w="108" w:type="dxa"/>
            </w:tcMar>
            <w:vAlign w:val="center"/>
          </w:tcPr>
          <w:p w:rsidR="009B0EA2" w:rsidRPr="009B0EA2" w:rsidRDefault="009B0EA2" w:rsidP="00BD4BBA">
            <w:pPr>
              <w:pStyle w:val="-2"/>
              <w:snapToGrid w:val="0"/>
              <w:spacing w:before="0" w:after="0" w:line="228" w:lineRule="auto"/>
              <w:ind w:left="-98"/>
              <w:jc w:val="center"/>
              <w:rPr>
                <w:rFonts w:ascii="Times New Roman" w:hAnsi="Times New Roman"/>
                <w:b w:val="0"/>
                <w:sz w:val="24"/>
                <w:szCs w:val="24"/>
              </w:rPr>
            </w:pPr>
            <w:r w:rsidRPr="009B0EA2">
              <w:rPr>
                <w:rFonts w:ascii="Times New Roman" w:hAnsi="Times New Roman"/>
                <w:b w:val="0"/>
                <w:sz w:val="24"/>
                <w:szCs w:val="24"/>
              </w:rPr>
              <w:t>ПЗ</w:t>
            </w:r>
          </w:p>
        </w:tc>
        <w:tc>
          <w:tcPr>
            <w:tcW w:w="751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9B0EA2" w:rsidRPr="009B0EA2" w:rsidRDefault="009B0EA2" w:rsidP="00BD4BBA">
            <w:pPr>
              <w:pStyle w:val="-0"/>
              <w:snapToGrid w:val="0"/>
              <w:spacing w:before="0" w:after="0" w:line="228" w:lineRule="auto"/>
              <w:rPr>
                <w:rFonts w:ascii="Times New Roman" w:hAnsi="Times New Roman"/>
                <w:sz w:val="24"/>
                <w:szCs w:val="24"/>
              </w:rPr>
            </w:pPr>
            <w:r w:rsidRPr="009B0EA2">
              <w:rPr>
                <w:rFonts w:ascii="Times New Roman" w:hAnsi="Times New Roman"/>
                <w:sz w:val="24"/>
                <w:szCs w:val="24"/>
              </w:rPr>
              <w:t xml:space="preserve">Зона производственно-коммунальных объектов </w:t>
            </w:r>
            <w:r w:rsidRPr="009B0EA2">
              <w:rPr>
                <w:rFonts w:ascii="Times New Roman" w:hAnsi="Times New Roman"/>
                <w:sz w:val="24"/>
                <w:szCs w:val="24"/>
                <w:lang w:val="en-US"/>
              </w:rPr>
              <w:t>IV</w:t>
            </w:r>
            <w:r w:rsidRPr="009B0EA2">
              <w:rPr>
                <w:rFonts w:ascii="Times New Roman" w:hAnsi="Times New Roman"/>
                <w:sz w:val="24"/>
                <w:szCs w:val="24"/>
              </w:rPr>
              <w:t>-</w:t>
            </w:r>
            <w:r w:rsidRPr="009B0EA2">
              <w:rPr>
                <w:rFonts w:ascii="Times New Roman" w:hAnsi="Times New Roman"/>
                <w:sz w:val="24"/>
                <w:szCs w:val="24"/>
                <w:lang w:val="en-US"/>
              </w:rPr>
              <w:t>V</w:t>
            </w:r>
            <w:r w:rsidRPr="009B0EA2">
              <w:rPr>
                <w:rFonts w:ascii="Times New Roman" w:hAnsi="Times New Roman"/>
                <w:sz w:val="24"/>
                <w:szCs w:val="24"/>
              </w:rPr>
              <w:t xml:space="preserve"> классов опасности, объектов инженерной и транспортной инфраструктур</w:t>
            </w:r>
          </w:p>
        </w:tc>
      </w:tr>
      <w:tr w:rsidR="009B0EA2" w:rsidRPr="009B0EA2" w:rsidTr="00BD4BBA">
        <w:tc>
          <w:tcPr>
            <w:tcW w:w="9649"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9B0EA2" w:rsidRPr="009B0EA2" w:rsidRDefault="009B0EA2" w:rsidP="00BD4BBA">
            <w:pPr>
              <w:pStyle w:val="-0"/>
              <w:snapToGrid w:val="0"/>
              <w:spacing w:before="0" w:after="0" w:line="228" w:lineRule="auto"/>
              <w:jc w:val="center"/>
              <w:rPr>
                <w:rFonts w:ascii="Times New Roman" w:hAnsi="Times New Roman"/>
                <w:sz w:val="24"/>
                <w:szCs w:val="24"/>
              </w:rPr>
            </w:pPr>
            <w:r w:rsidRPr="009B0EA2">
              <w:rPr>
                <w:rFonts w:ascii="Times New Roman" w:hAnsi="Times New Roman"/>
                <w:sz w:val="24"/>
                <w:szCs w:val="24"/>
              </w:rPr>
              <w:t>Зоны сельскохозяйственного использования</w:t>
            </w:r>
          </w:p>
        </w:tc>
      </w:tr>
      <w:tr w:rsidR="009B0EA2" w:rsidRPr="009B0EA2" w:rsidTr="00BD4BBA">
        <w:tc>
          <w:tcPr>
            <w:tcW w:w="2137" w:type="dxa"/>
            <w:tcBorders>
              <w:left w:val="single" w:sz="4" w:space="0" w:color="000000"/>
              <w:bottom w:val="single" w:sz="4" w:space="0" w:color="000000"/>
            </w:tcBorders>
            <w:tcMar>
              <w:top w:w="0" w:type="dxa"/>
              <w:left w:w="108" w:type="dxa"/>
              <w:bottom w:w="0" w:type="dxa"/>
              <w:right w:w="108" w:type="dxa"/>
            </w:tcMar>
            <w:vAlign w:val="center"/>
          </w:tcPr>
          <w:p w:rsidR="009B0EA2" w:rsidRPr="009B0EA2" w:rsidRDefault="009B0EA2" w:rsidP="00BD4BBA">
            <w:pPr>
              <w:pStyle w:val="-2"/>
              <w:snapToGrid w:val="0"/>
              <w:spacing w:before="0" w:after="0" w:line="228" w:lineRule="auto"/>
              <w:ind w:left="-98" w:right="-108"/>
              <w:jc w:val="center"/>
              <w:rPr>
                <w:rFonts w:ascii="Times New Roman" w:hAnsi="Times New Roman"/>
                <w:b w:val="0"/>
                <w:sz w:val="24"/>
                <w:szCs w:val="24"/>
              </w:rPr>
            </w:pPr>
            <w:r w:rsidRPr="009B0EA2">
              <w:rPr>
                <w:rFonts w:ascii="Times New Roman" w:hAnsi="Times New Roman"/>
                <w:b w:val="0"/>
                <w:sz w:val="24"/>
                <w:szCs w:val="24"/>
              </w:rPr>
              <w:t>С-1</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0EA2" w:rsidRPr="009B0EA2" w:rsidRDefault="009B0EA2" w:rsidP="00BD4BBA">
            <w:pPr>
              <w:pStyle w:val="-0"/>
              <w:snapToGrid w:val="0"/>
              <w:spacing w:before="0" w:after="0" w:line="228" w:lineRule="auto"/>
              <w:rPr>
                <w:rFonts w:ascii="Times New Roman" w:hAnsi="Times New Roman"/>
                <w:sz w:val="24"/>
                <w:szCs w:val="24"/>
              </w:rPr>
            </w:pPr>
            <w:r w:rsidRPr="009B0EA2">
              <w:rPr>
                <w:rFonts w:ascii="Times New Roman" w:hAnsi="Times New Roman"/>
                <w:sz w:val="24"/>
                <w:szCs w:val="24"/>
              </w:rPr>
              <w:t>Зона сельскохозяйственных угодий</w:t>
            </w:r>
          </w:p>
        </w:tc>
      </w:tr>
      <w:tr w:rsidR="009B0EA2" w:rsidRPr="009B0EA2" w:rsidTr="00BD4BBA">
        <w:tc>
          <w:tcPr>
            <w:tcW w:w="2137" w:type="dxa"/>
            <w:tcBorders>
              <w:left w:val="single" w:sz="4" w:space="0" w:color="000000"/>
              <w:bottom w:val="single" w:sz="4" w:space="0" w:color="000000"/>
            </w:tcBorders>
            <w:tcMar>
              <w:top w:w="0" w:type="dxa"/>
              <w:left w:w="108" w:type="dxa"/>
              <w:bottom w:w="0" w:type="dxa"/>
              <w:right w:w="108" w:type="dxa"/>
            </w:tcMar>
            <w:vAlign w:val="center"/>
          </w:tcPr>
          <w:p w:rsidR="009B0EA2" w:rsidRPr="009B0EA2" w:rsidRDefault="009B0EA2" w:rsidP="00BD4BBA">
            <w:pPr>
              <w:pStyle w:val="-2"/>
              <w:snapToGrid w:val="0"/>
              <w:spacing w:before="0" w:after="0" w:line="228" w:lineRule="auto"/>
              <w:ind w:left="-98" w:right="-108"/>
              <w:jc w:val="center"/>
              <w:rPr>
                <w:rFonts w:ascii="Times New Roman" w:hAnsi="Times New Roman"/>
                <w:b w:val="0"/>
                <w:sz w:val="24"/>
                <w:szCs w:val="24"/>
              </w:rPr>
            </w:pPr>
            <w:r w:rsidRPr="009B0EA2">
              <w:rPr>
                <w:rFonts w:ascii="Times New Roman" w:hAnsi="Times New Roman"/>
                <w:b w:val="0"/>
                <w:sz w:val="24"/>
                <w:szCs w:val="24"/>
              </w:rPr>
              <w:lastRenderedPageBreak/>
              <w:t>С-2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0EA2" w:rsidRPr="009B0EA2" w:rsidRDefault="009B0EA2" w:rsidP="00BD4BBA">
            <w:pPr>
              <w:pStyle w:val="-0"/>
              <w:snapToGrid w:val="0"/>
              <w:spacing w:before="0" w:after="0" w:line="228" w:lineRule="auto"/>
              <w:rPr>
                <w:rFonts w:ascii="Times New Roman" w:hAnsi="Times New Roman"/>
                <w:sz w:val="24"/>
                <w:szCs w:val="24"/>
              </w:rPr>
            </w:pPr>
            <w:r w:rsidRPr="009B0EA2">
              <w:rPr>
                <w:rFonts w:ascii="Times New Roman" w:hAnsi="Times New Roman"/>
                <w:sz w:val="24"/>
                <w:szCs w:val="24"/>
              </w:rPr>
              <w:t>Зона объектов сельскохозяйственного назначения</w:t>
            </w:r>
          </w:p>
        </w:tc>
      </w:tr>
      <w:tr w:rsidR="009B0EA2" w:rsidRPr="009B0EA2" w:rsidTr="00BD4BBA">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0EA2" w:rsidRPr="009B0EA2" w:rsidRDefault="009B0EA2" w:rsidP="00BD4BBA">
            <w:pPr>
              <w:pStyle w:val="-0"/>
              <w:snapToGrid w:val="0"/>
              <w:spacing w:before="0" w:after="0" w:line="228" w:lineRule="auto"/>
              <w:jc w:val="center"/>
              <w:rPr>
                <w:rFonts w:ascii="Times New Roman" w:hAnsi="Times New Roman"/>
                <w:sz w:val="24"/>
                <w:szCs w:val="24"/>
              </w:rPr>
            </w:pPr>
            <w:r w:rsidRPr="009B0EA2">
              <w:rPr>
                <w:rFonts w:ascii="Times New Roman" w:hAnsi="Times New Roman"/>
                <w:sz w:val="24"/>
                <w:szCs w:val="24"/>
              </w:rPr>
              <w:t>Зоны специального назначения</w:t>
            </w:r>
          </w:p>
        </w:tc>
      </w:tr>
      <w:tr w:rsidR="009B0EA2" w:rsidRPr="009B0EA2" w:rsidTr="00BD4BBA">
        <w:tc>
          <w:tcPr>
            <w:tcW w:w="2137" w:type="dxa"/>
            <w:tcBorders>
              <w:left w:val="single" w:sz="4" w:space="0" w:color="000000"/>
              <w:bottom w:val="single" w:sz="4" w:space="0" w:color="000000"/>
            </w:tcBorders>
            <w:tcMar>
              <w:top w:w="0" w:type="dxa"/>
              <w:left w:w="108" w:type="dxa"/>
              <w:bottom w:w="0" w:type="dxa"/>
              <w:right w:w="108" w:type="dxa"/>
            </w:tcMar>
            <w:vAlign w:val="center"/>
          </w:tcPr>
          <w:p w:rsidR="009B0EA2" w:rsidRPr="009B0EA2" w:rsidRDefault="009B0EA2" w:rsidP="00BD4BBA">
            <w:pPr>
              <w:pStyle w:val="-2"/>
              <w:snapToGrid w:val="0"/>
              <w:spacing w:before="0" w:after="0" w:line="228" w:lineRule="auto"/>
              <w:ind w:left="-98" w:right="-108"/>
              <w:jc w:val="center"/>
              <w:rPr>
                <w:rFonts w:ascii="Times New Roman" w:hAnsi="Times New Roman"/>
                <w:b w:val="0"/>
                <w:sz w:val="24"/>
                <w:szCs w:val="24"/>
              </w:rPr>
            </w:pPr>
            <w:r w:rsidRPr="009B0EA2">
              <w:rPr>
                <w:rFonts w:ascii="Times New Roman" w:hAnsi="Times New Roman"/>
                <w:b w:val="0"/>
                <w:sz w:val="24"/>
                <w:szCs w:val="24"/>
              </w:rPr>
              <w:t>К-1</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B0EA2" w:rsidRPr="009B0EA2" w:rsidRDefault="009B0EA2" w:rsidP="00BD4BBA">
            <w:pPr>
              <w:pStyle w:val="-0"/>
              <w:snapToGrid w:val="0"/>
              <w:spacing w:before="0" w:after="0" w:line="228" w:lineRule="auto"/>
              <w:rPr>
                <w:rFonts w:ascii="Times New Roman" w:hAnsi="Times New Roman"/>
                <w:sz w:val="24"/>
                <w:szCs w:val="24"/>
              </w:rPr>
            </w:pPr>
            <w:r w:rsidRPr="009B0EA2">
              <w:rPr>
                <w:rFonts w:ascii="Times New Roman" w:hAnsi="Times New Roman"/>
                <w:sz w:val="24"/>
                <w:szCs w:val="24"/>
              </w:rPr>
              <w:t xml:space="preserve">Зона размещения кладбищ, </w:t>
            </w:r>
          </w:p>
          <w:p w:rsidR="009B0EA2" w:rsidRPr="009B0EA2" w:rsidRDefault="009B0EA2" w:rsidP="00BD4BBA">
            <w:pPr>
              <w:pStyle w:val="-0"/>
              <w:snapToGrid w:val="0"/>
              <w:spacing w:before="0" w:after="0" w:line="228" w:lineRule="auto"/>
              <w:rPr>
                <w:rFonts w:ascii="Times New Roman" w:hAnsi="Times New Roman"/>
                <w:sz w:val="24"/>
                <w:szCs w:val="24"/>
              </w:rPr>
            </w:pPr>
            <w:r w:rsidRPr="009B0EA2">
              <w:rPr>
                <w:rFonts w:ascii="Times New Roman" w:hAnsi="Times New Roman"/>
                <w:sz w:val="24"/>
                <w:szCs w:val="24"/>
              </w:rPr>
              <w:t xml:space="preserve">Зона размещения закрываемых кладбищ, </w:t>
            </w:r>
          </w:p>
          <w:p w:rsidR="009B0EA2" w:rsidRPr="009B0EA2" w:rsidRDefault="009B0EA2" w:rsidP="00BD4BBA">
            <w:pPr>
              <w:pStyle w:val="-0"/>
              <w:snapToGrid w:val="0"/>
              <w:spacing w:before="0" w:after="0" w:line="228" w:lineRule="auto"/>
              <w:rPr>
                <w:rFonts w:ascii="Times New Roman" w:hAnsi="Times New Roman"/>
                <w:sz w:val="24"/>
                <w:szCs w:val="24"/>
              </w:rPr>
            </w:pPr>
            <w:r w:rsidRPr="009B0EA2">
              <w:rPr>
                <w:rFonts w:ascii="Times New Roman" w:hAnsi="Times New Roman"/>
                <w:sz w:val="24"/>
                <w:szCs w:val="24"/>
              </w:rPr>
              <w:t>проектируемая зона размещения кладбищ</w:t>
            </w:r>
          </w:p>
        </w:tc>
      </w:tr>
    </w:tbl>
    <w:p w:rsidR="001E06AF" w:rsidRPr="00A12470" w:rsidRDefault="001E06AF" w:rsidP="009B0EA2">
      <w:pPr>
        <w:pStyle w:val="a3"/>
        <w:jc w:val="both"/>
        <w:rPr>
          <w:rFonts w:ascii="Times New Roman" w:hAnsi="Times New Roman" w:cs="Times New Roman"/>
        </w:rPr>
      </w:pPr>
    </w:p>
    <w:p w:rsidR="001E06AF" w:rsidRPr="00A12470" w:rsidRDefault="001E06AF" w:rsidP="009B0EA2">
      <w:pPr>
        <w:pStyle w:val="a3"/>
        <w:jc w:val="center"/>
        <w:rPr>
          <w:rFonts w:ascii="Times New Roman" w:hAnsi="Times New Roman" w:cs="Times New Roman"/>
        </w:rPr>
      </w:pPr>
      <w:r w:rsidRPr="00A12470">
        <w:rPr>
          <w:rFonts w:ascii="Times New Roman" w:hAnsi="Times New Roman" w:cs="Times New Roman"/>
        </w:rPr>
        <w:t>Статья 23-1. Жилые зоны</w:t>
      </w:r>
    </w:p>
    <w:p w:rsidR="00CD77C7" w:rsidRPr="00276A29" w:rsidRDefault="00CD77C7" w:rsidP="00CD77C7">
      <w:pPr>
        <w:pStyle w:val="a3"/>
        <w:numPr>
          <w:ilvl w:val="0"/>
          <w:numId w:val="1"/>
        </w:numPr>
        <w:tabs>
          <w:tab w:val="left" w:pos="993"/>
        </w:tabs>
        <w:spacing w:line="19" w:lineRule="atLeast"/>
        <w:ind w:left="0" w:firstLine="709"/>
        <w:jc w:val="both"/>
        <w:rPr>
          <w:rFonts w:ascii="Times New Roman" w:hAnsi="Times New Roman"/>
        </w:rPr>
      </w:pPr>
      <w:bookmarkStart w:id="24" w:name="bookmark25"/>
      <w:r w:rsidRPr="00276A29">
        <w:rPr>
          <w:rFonts w:ascii="Times New Roman" w:hAnsi="Times New Roman"/>
        </w:rPr>
        <w:t>Жилые зоны предназначены для застройки индивидуальными жилыми домами усадебного типа, допускается ра</w:t>
      </w:r>
      <w:r>
        <w:rPr>
          <w:rFonts w:ascii="Times New Roman" w:hAnsi="Times New Roman"/>
        </w:rPr>
        <w:t xml:space="preserve">змещение объектов социального и </w:t>
      </w:r>
      <w:r w:rsidRPr="00276A29">
        <w:rPr>
          <w:rFonts w:ascii="Times New Roman" w:hAnsi="Times New Roman"/>
        </w:rPr>
        <w:t>культурно - бытового обслуживания насе</w:t>
      </w:r>
      <w:r>
        <w:rPr>
          <w:rFonts w:ascii="Times New Roman" w:hAnsi="Times New Roman"/>
        </w:rPr>
        <w:t xml:space="preserve">ления, преимущественно местного </w:t>
      </w:r>
      <w:r w:rsidRPr="00276A29">
        <w:rPr>
          <w:rFonts w:ascii="Times New Roman" w:hAnsi="Times New Roman"/>
        </w:rPr>
        <w:t>значения, иных объектов согласно градостроительным регламентам.</w:t>
      </w:r>
    </w:p>
    <w:p w:rsidR="00CD77C7" w:rsidRPr="00276A29" w:rsidRDefault="00CD77C7" w:rsidP="00CD77C7">
      <w:pPr>
        <w:pStyle w:val="a3"/>
        <w:spacing w:line="19" w:lineRule="atLeast"/>
        <w:ind w:firstLine="709"/>
        <w:jc w:val="both"/>
        <w:rPr>
          <w:rFonts w:ascii="Times New Roman" w:hAnsi="Times New Roman"/>
        </w:rPr>
      </w:pPr>
      <w:r w:rsidRPr="00276A29">
        <w:rPr>
          <w:rFonts w:ascii="Times New Roman" w:hAnsi="Times New Roman"/>
        </w:rPr>
        <w:t xml:space="preserve">2. </w:t>
      </w:r>
      <w:proofErr w:type="gramStart"/>
      <w:r w:rsidRPr="00276A29">
        <w:rPr>
          <w:rFonts w:ascii="Times New Roman" w:hAnsi="Times New Roman"/>
        </w:rPr>
        <w:t xml:space="preserve">Ж-1 - зона застройки индивидуальными жилыми домами, проектируемая зона застройки индивидуальными жилыми домами, проектируемая зона застройки индивидуальными жилыми домами </w:t>
      </w:r>
      <w:r>
        <w:rPr>
          <w:rFonts w:ascii="Times New Roman" w:hAnsi="Times New Roman"/>
        </w:rPr>
        <w:t xml:space="preserve">за расчетный срок </w:t>
      </w:r>
      <w:r w:rsidRPr="00276A29">
        <w:rPr>
          <w:rFonts w:ascii="Times New Roman" w:hAnsi="Times New Roman"/>
        </w:rPr>
        <w:t xml:space="preserve">выделены для обеспечения правовых условий формирования жилых кварталов с низкой плотностью застройки, с минимальным разрешенным наборов услуг местного значения, состоящих из отдельно стоящих жилых домов усадебного типа не выше трех этажей, домов с </w:t>
      </w:r>
      <w:proofErr w:type="spellStart"/>
      <w:r w:rsidRPr="00276A29">
        <w:rPr>
          <w:rFonts w:ascii="Times New Roman" w:hAnsi="Times New Roman"/>
        </w:rPr>
        <w:t>приквартирными</w:t>
      </w:r>
      <w:proofErr w:type="spellEnd"/>
      <w:r w:rsidRPr="00276A29">
        <w:rPr>
          <w:rFonts w:ascii="Times New Roman" w:hAnsi="Times New Roman"/>
        </w:rPr>
        <w:t xml:space="preserve"> участками и без </w:t>
      </w:r>
      <w:proofErr w:type="spellStart"/>
      <w:r w:rsidRPr="00276A29">
        <w:rPr>
          <w:rFonts w:ascii="Times New Roman" w:hAnsi="Times New Roman"/>
        </w:rPr>
        <w:t>приквартирных</w:t>
      </w:r>
      <w:proofErr w:type="spellEnd"/>
      <w:r w:rsidRPr="00276A29">
        <w:rPr>
          <w:rFonts w:ascii="Times New Roman" w:hAnsi="Times New Roman"/>
        </w:rPr>
        <w:t xml:space="preserve"> участков</w:t>
      </w:r>
      <w:proofErr w:type="gramEnd"/>
      <w:r w:rsidRPr="00276A29">
        <w:rPr>
          <w:rFonts w:ascii="Times New Roman" w:hAnsi="Times New Roman"/>
        </w:rPr>
        <w:t>:</w:t>
      </w:r>
    </w:p>
    <w:p w:rsidR="00CD77C7" w:rsidRPr="00276A29" w:rsidRDefault="00CD77C7" w:rsidP="00CD77C7">
      <w:pPr>
        <w:pStyle w:val="a3"/>
        <w:spacing w:line="19" w:lineRule="atLeast"/>
        <w:ind w:firstLine="709"/>
        <w:jc w:val="both"/>
        <w:rPr>
          <w:rFonts w:ascii="Times New Roman" w:hAnsi="Times New Roman"/>
        </w:rPr>
      </w:pPr>
      <w:r w:rsidRPr="00276A29">
        <w:rPr>
          <w:rFonts w:ascii="Times New Roman" w:hAnsi="Times New Roman"/>
        </w:rPr>
        <w:t xml:space="preserve">1) на индивидуальном участке (усадебного типа) допускается содержание домашних сельскохозяйственных животных с соблюдением </w:t>
      </w:r>
      <w:proofErr w:type="spellStart"/>
      <w:r w:rsidRPr="00276A29">
        <w:rPr>
          <w:rFonts w:ascii="Times New Roman" w:hAnsi="Times New Roman"/>
        </w:rPr>
        <w:t>санитарно</w:t>
      </w:r>
      <w:proofErr w:type="spellEnd"/>
      <w:r w:rsidRPr="00276A29">
        <w:rPr>
          <w:rFonts w:ascii="Times New Roman" w:hAnsi="Times New Roman"/>
        </w:rPr>
        <w:t xml:space="preserve"> эпидемиологических и ветеринарных требований;</w:t>
      </w:r>
    </w:p>
    <w:p w:rsidR="00CD77C7" w:rsidRPr="00276A29" w:rsidRDefault="00CD77C7" w:rsidP="00CD77C7">
      <w:pPr>
        <w:pStyle w:val="a3"/>
        <w:spacing w:line="19" w:lineRule="atLeast"/>
        <w:ind w:firstLine="709"/>
        <w:jc w:val="both"/>
        <w:rPr>
          <w:rFonts w:ascii="Times New Roman" w:hAnsi="Times New Roman"/>
        </w:rPr>
      </w:pPr>
      <w:r w:rsidRPr="00276A29">
        <w:rPr>
          <w:rFonts w:ascii="Times New Roman" w:hAnsi="Times New Roman"/>
        </w:rPr>
        <w:t xml:space="preserve">2) режим использования </w:t>
      </w:r>
      <w:proofErr w:type="spellStart"/>
      <w:r w:rsidRPr="00276A29">
        <w:rPr>
          <w:rFonts w:ascii="Times New Roman" w:hAnsi="Times New Roman"/>
        </w:rPr>
        <w:t>приквартирных</w:t>
      </w:r>
      <w:proofErr w:type="spellEnd"/>
      <w:r w:rsidRPr="00276A29">
        <w:rPr>
          <w:rFonts w:ascii="Times New Roman" w:hAnsi="Times New Roman"/>
        </w:rPr>
        <w:t xml:space="preserve"> (приусадебных) участков, размеры земельных участков различных объектов социальн</w:t>
      </w:r>
      <w:proofErr w:type="gramStart"/>
      <w:r w:rsidRPr="00276A29">
        <w:rPr>
          <w:rFonts w:ascii="Times New Roman" w:hAnsi="Times New Roman"/>
        </w:rPr>
        <w:t>о-</w:t>
      </w:r>
      <w:proofErr w:type="gramEnd"/>
      <w:r w:rsidRPr="00276A29">
        <w:rPr>
          <w:rFonts w:ascii="Times New Roman" w:hAnsi="Times New Roman"/>
        </w:rPr>
        <w:t xml:space="preserve"> и культурно-бытового обслуживания населения, а также объемы инженерного обеспечения определяется с учетом законодательства Российской Федерации и законодательства Удмуртской Республики, Правил;</w:t>
      </w:r>
    </w:p>
    <w:p w:rsidR="00CD77C7" w:rsidRPr="00276A29" w:rsidRDefault="00CD77C7" w:rsidP="00CD77C7">
      <w:pPr>
        <w:pStyle w:val="a3"/>
        <w:spacing w:line="19" w:lineRule="atLeast"/>
        <w:ind w:firstLine="709"/>
        <w:jc w:val="both"/>
        <w:rPr>
          <w:rFonts w:ascii="Times New Roman" w:hAnsi="Times New Roman"/>
        </w:rPr>
      </w:pPr>
      <w:r w:rsidRPr="00276A29">
        <w:rPr>
          <w:rFonts w:ascii="Times New Roman" w:hAnsi="Times New Roman"/>
        </w:rPr>
        <w:t>3) перечень основных видов разрешенного использования объектов капитального строительства и земельных участков зоны застройки индивидуальными жилыми домами, проектируемой зоны застройки индивидуальными жилыми домами, а также вспомогательные виды разрешен</w:t>
      </w:r>
      <w:r>
        <w:rPr>
          <w:rFonts w:ascii="Times New Roman" w:hAnsi="Times New Roman"/>
        </w:rPr>
        <w:t xml:space="preserve">ного использования представлены </w:t>
      </w:r>
      <w:r w:rsidRPr="00276A29">
        <w:rPr>
          <w:rFonts w:ascii="Times New Roman" w:hAnsi="Times New Roman"/>
        </w:rPr>
        <w:t xml:space="preserve">в таблице </w:t>
      </w:r>
      <w:r w:rsidR="00D325E8">
        <w:rPr>
          <w:rFonts w:ascii="Times New Roman" w:hAnsi="Times New Roman"/>
        </w:rPr>
        <w:t>2</w:t>
      </w:r>
      <w:r w:rsidRPr="00276A29">
        <w:rPr>
          <w:rFonts w:ascii="Times New Roman" w:hAnsi="Times New Roman"/>
        </w:rPr>
        <w:t>;</w:t>
      </w:r>
    </w:p>
    <w:p w:rsidR="00CD77C7" w:rsidRPr="00276A29" w:rsidRDefault="00CD77C7" w:rsidP="00CD77C7">
      <w:pPr>
        <w:spacing w:line="19" w:lineRule="atLeast"/>
        <w:ind w:firstLine="709"/>
        <w:jc w:val="right"/>
      </w:pPr>
      <w:r w:rsidRPr="00276A29">
        <w:t xml:space="preserve">Таблица </w:t>
      </w:r>
      <w:r w:rsidR="00D325E8">
        <w:t>2</w:t>
      </w:r>
    </w:p>
    <w:p w:rsidR="00CD77C7" w:rsidRPr="00276A29" w:rsidRDefault="00CD77C7" w:rsidP="00CD77C7">
      <w:pPr>
        <w:spacing w:line="19" w:lineRule="atLeast"/>
        <w:ind w:firstLine="709"/>
        <w:jc w:val="both"/>
      </w:pPr>
    </w:p>
    <w:p w:rsidR="00CD77C7" w:rsidRPr="00CD77C7" w:rsidRDefault="00CD77C7" w:rsidP="00CD77C7">
      <w:pPr>
        <w:spacing w:line="19" w:lineRule="atLeast"/>
        <w:jc w:val="center"/>
        <w:rPr>
          <w:rFonts w:ascii="Times New Roman" w:hAnsi="Times New Roman" w:cs="Times New Roman"/>
        </w:rPr>
      </w:pPr>
      <w:r w:rsidRPr="00CD77C7">
        <w:rPr>
          <w:rFonts w:ascii="Times New Roman" w:hAnsi="Times New Roman" w:cs="Times New Roman"/>
        </w:rPr>
        <w:t>Перечень основных видов разрешенного использования объектов</w:t>
      </w:r>
      <w:r w:rsidRPr="00CD77C7">
        <w:rPr>
          <w:rFonts w:ascii="Times New Roman" w:hAnsi="Times New Roman" w:cs="Times New Roman"/>
        </w:rPr>
        <w:br/>
        <w:t>капитального строительства и земельных участков, вспомогательных</w:t>
      </w:r>
      <w:r w:rsidRPr="00CD77C7">
        <w:rPr>
          <w:rFonts w:ascii="Times New Roman" w:hAnsi="Times New Roman" w:cs="Times New Roman"/>
        </w:rPr>
        <w:br/>
        <w:t xml:space="preserve">видов разрешенного использования </w:t>
      </w:r>
    </w:p>
    <w:p w:rsidR="00CD77C7" w:rsidRPr="00CD77C7" w:rsidRDefault="00CD77C7" w:rsidP="00CD77C7">
      <w:pPr>
        <w:spacing w:line="19" w:lineRule="atLeast"/>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2693"/>
        <w:gridCol w:w="1984"/>
        <w:gridCol w:w="1701"/>
      </w:tblGrid>
      <w:tr w:rsidR="00CD77C7" w:rsidRPr="00CD77C7" w:rsidTr="00D325E8">
        <w:trPr>
          <w:trHeight w:val="1224"/>
          <w:tblHeader/>
        </w:trPr>
        <w:tc>
          <w:tcPr>
            <w:tcW w:w="567"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ind w:left="-108" w:right="-102"/>
              <w:jc w:val="center"/>
              <w:rPr>
                <w:rFonts w:ascii="Times New Roman" w:hAnsi="Times New Roman" w:cs="Times New Roman"/>
                <w:bCs/>
              </w:rPr>
            </w:pPr>
            <w:bookmarkStart w:id="25" w:name="Par491"/>
            <w:bookmarkEnd w:id="25"/>
            <w:r w:rsidRPr="00CD77C7">
              <w:rPr>
                <w:rFonts w:ascii="Times New Roman" w:hAnsi="Times New Roman" w:cs="Times New Roman"/>
                <w:bCs/>
              </w:rPr>
              <w:t>№</w:t>
            </w:r>
            <w:r w:rsidRPr="00CD77C7">
              <w:rPr>
                <w:rFonts w:ascii="Times New Roman" w:hAnsi="Times New Roman" w:cs="Times New Roman"/>
                <w:bCs/>
              </w:rPr>
              <w:br/>
            </w:r>
            <w:proofErr w:type="gramStart"/>
            <w:r w:rsidRPr="00CD77C7">
              <w:rPr>
                <w:rFonts w:ascii="Times New Roman" w:hAnsi="Times New Roman" w:cs="Times New Roman"/>
                <w:bCs/>
              </w:rPr>
              <w:t>п</w:t>
            </w:r>
            <w:proofErr w:type="gramEnd"/>
            <w:r w:rsidRPr="00CD77C7">
              <w:rPr>
                <w:rFonts w:ascii="Times New Roman" w:hAnsi="Times New Roman" w:cs="Times New Roman"/>
                <w:bCs/>
              </w:rPr>
              <w:t>/п</w:t>
            </w:r>
          </w:p>
        </w:tc>
        <w:tc>
          <w:tcPr>
            <w:tcW w:w="1985"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ind w:right="-108"/>
              <w:jc w:val="center"/>
              <w:rPr>
                <w:rFonts w:ascii="Times New Roman" w:hAnsi="Times New Roman" w:cs="Times New Roman"/>
              </w:rPr>
            </w:pPr>
            <w:r w:rsidRPr="00CD77C7">
              <w:rPr>
                <w:rFonts w:ascii="Times New Roman" w:hAnsi="Times New Roman" w:cs="Times New Roman"/>
                <w:bCs/>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ind w:left="-108" w:right="-114"/>
              <w:jc w:val="center"/>
              <w:rPr>
                <w:rFonts w:ascii="Times New Roman" w:hAnsi="Times New Roman" w:cs="Times New Roman"/>
                <w:bCs/>
              </w:rPr>
            </w:pPr>
            <w:r w:rsidRPr="00CD77C7">
              <w:rPr>
                <w:rFonts w:ascii="Times New Roman" w:hAnsi="Times New Roman" w:cs="Times New Roman"/>
                <w:bCs/>
              </w:rPr>
              <w:t>Код</w:t>
            </w:r>
          </w:p>
        </w:tc>
        <w:tc>
          <w:tcPr>
            <w:tcW w:w="2693"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ind w:firstLine="14"/>
              <w:jc w:val="center"/>
              <w:rPr>
                <w:rFonts w:ascii="Times New Roman" w:hAnsi="Times New Roman" w:cs="Times New Roman"/>
              </w:rPr>
            </w:pPr>
            <w:r w:rsidRPr="00CD77C7">
              <w:rPr>
                <w:rFonts w:ascii="Times New Roman" w:hAnsi="Times New Roman" w:cs="Times New Roman"/>
                <w:bCs/>
              </w:rPr>
              <w:t>Основные виды разрешенного использования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ind w:firstLine="14"/>
              <w:jc w:val="center"/>
              <w:rPr>
                <w:rFonts w:ascii="Times New Roman" w:hAnsi="Times New Roman" w:cs="Times New Roman"/>
                <w:bCs/>
              </w:rPr>
            </w:pPr>
            <w:r w:rsidRPr="00CD77C7">
              <w:rPr>
                <w:rFonts w:ascii="Times New Roman" w:hAnsi="Times New Roman" w:cs="Times New Roman"/>
                <w:bCs/>
              </w:rPr>
              <w:t>Вспомогательные виды разрешенного использования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ind w:firstLine="14"/>
              <w:jc w:val="center"/>
              <w:rPr>
                <w:rFonts w:ascii="Times New Roman" w:hAnsi="Times New Roman" w:cs="Times New Roman"/>
              </w:rPr>
            </w:pPr>
            <w:r w:rsidRPr="00CD77C7">
              <w:rPr>
                <w:rFonts w:ascii="Times New Roman" w:hAnsi="Times New Roman" w:cs="Times New Roman"/>
                <w:bCs/>
              </w:rPr>
              <w:t>Примечания</w:t>
            </w:r>
          </w:p>
        </w:tc>
      </w:tr>
      <w:tr w:rsidR="00CD77C7" w:rsidRPr="00CD77C7" w:rsidTr="00D325E8">
        <w:trPr>
          <w:trHeight w:val="1212"/>
        </w:trPr>
        <w:tc>
          <w:tcPr>
            <w:tcW w:w="567"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i/>
              </w:rPr>
            </w:pPr>
            <w:r w:rsidRPr="00CD77C7">
              <w:rPr>
                <w:rFonts w:ascii="Times New Roman" w:hAnsi="Times New Roman" w:cs="Times New Roman"/>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2.1</w:t>
            </w:r>
          </w:p>
        </w:tc>
        <w:tc>
          <w:tcPr>
            <w:tcW w:w="2693" w:type="dxa"/>
            <w:tcBorders>
              <w:top w:val="single" w:sz="4" w:space="0" w:color="auto"/>
              <w:left w:val="single" w:sz="4" w:space="0" w:color="auto"/>
              <w:bottom w:val="single" w:sz="4" w:space="0" w:color="auto"/>
              <w:right w:val="single" w:sz="4" w:space="0" w:color="auto"/>
            </w:tcBorders>
            <w:noWrap/>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Размещение индивидуального жилого дома (дом, пригодный для постоянного проживания, высотой не выше трех надземных этажей)</w:t>
            </w:r>
          </w:p>
        </w:tc>
        <w:tc>
          <w:tcPr>
            <w:tcW w:w="1984"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Выращивание плодовых, ягодных, овощных, бахчевых или иных декоративных или сельско-хозяйствен-</w:t>
            </w:r>
          </w:p>
          <w:p w:rsidR="00CD77C7" w:rsidRPr="00CD77C7" w:rsidRDefault="00CD77C7" w:rsidP="00D325E8">
            <w:pPr>
              <w:pStyle w:val="a3"/>
              <w:rPr>
                <w:rFonts w:ascii="Times New Roman" w:hAnsi="Times New Roman" w:cs="Times New Roman"/>
              </w:rPr>
            </w:pPr>
            <w:proofErr w:type="spellStart"/>
            <w:r w:rsidRPr="00CD77C7">
              <w:rPr>
                <w:rFonts w:ascii="Times New Roman" w:hAnsi="Times New Roman" w:cs="Times New Roman"/>
              </w:rPr>
              <w:t>ных</w:t>
            </w:r>
            <w:proofErr w:type="spellEnd"/>
            <w:r w:rsidRPr="00CD77C7">
              <w:rPr>
                <w:rFonts w:ascii="Times New Roman" w:hAnsi="Times New Roman" w:cs="Times New Roman"/>
              </w:rPr>
              <w:t xml:space="preserve"> культур.</w:t>
            </w:r>
          </w:p>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 xml:space="preserve">размещение </w:t>
            </w:r>
            <w:r w:rsidRPr="00CD77C7">
              <w:rPr>
                <w:rFonts w:ascii="Times New Roman" w:hAnsi="Times New Roman" w:cs="Times New Roman"/>
              </w:rPr>
              <w:lastRenderedPageBreak/>
              <w:t>индивидуальных гаражей и подсобных сооружений</w:t>
            </w:r>
          </w:p>
        </w:tc>
        <w:tc>
          <w:tcPr>
            <w:tcW w:w="1701" w:type="dxa"/>
            <w:tcBorders>
              <w:top w:val="single" w:sz="4" w:space="0" w:color="auto"/>
              <w:left w:val="single" w:sz="4" w:space="0" w:color="auto"/>
              <w:bottom w:val="single" w:sz="4" w:space="0" w:color="auto"/>
              <w:right w:val="single" w:sz="4" w:space="0" w:color="auto"/>
            </w:tcBorders>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lastRenderedPageBreak/>
              <w:t>Жилой дом высотой</w:t>
            </w:r>
            <w:r w:rsidRPr="00CD77C7">
              <w:rPr>
                <w:rFonts w:ascii="Times New Roman" w:hAnsi="Times New Roman" w:cs="Times New Roman"/>
              </w:rPr>
              <w:br/>
              <w:t>не выше двух надземных этажей</w:t>
            </w:r>
          </w:p>
        </w:tc>
      </w:tr>
      <w:tr w:rsidR="00CD77C7" w:rsidRPr="00CD77C7" w:rsidTr="00D325E8">
        <w:trPr>
          <w:trHeight w:val="289"/>
        </w:trPr>
        <w:tc>
          <w:tcPr>
            <w:tcW w:w="567"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lastRenderedPageBreak/>
              <w:t>2</w:t>
            </w:r>
          </w:p>
        </w:tc>
        <w:tc>
          <w:tcPr>
            <w:tcW w:w="1985"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i/>
              </w:rPr>
            </w:pPr>
            <w:r w:rsidRPr="00CD77C7">
              <w:rPr>
                <w:rFonts w:ascii="Times New Roman" w:hAnsi="Times New Roman" w:cs="Times New Roman"/>
              </w:rPr>
              <w:t>Для ведения личного подсобного хозяйства</w:t>
            </w:r>
          </w:p>
        </w:tc>
        <w:tc>
          <w:tcPr>
            <w:tcW w:w="709"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2.2</w:t>
            </w:r>
          </w:p>
        </w:tc>
        <w:tc>
          <w:tcPr>
            <w:tcW w:w="2693"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производство сельскохозяйственной продукции</w:t>
            </w:r>
          </w:p>
        </w:tc>
        <w:tc>
          <w:tcPr>
            <w:tcW w:w="1984" w:type="dxa"/>
            <w:tcBorders>
              <w:top w:val="single" w:sz="4" w:space="0" w:color="auto"/>
              <w:left w:val="single" w:sz="4" w:space="0" w:color="auto"/>
              <w:bottom w:val="single" w:sz="4" w:space="0" w:color="auto"/>
              <w:right w:val="single" w:sz="4" w:space="0" w:color="auto"/>
            </w:tcBorders>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Размещение гаража и иных вспомогательных сооружений,</w:t>
            </w:r>
          </w:p>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содержание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Жилой дом высотой</w:t>
            </w:r>
            <w:r w:rsidRPr="00CD77C7">
              <w:rPr>
                <w:rFonts w:ascii="Times New Roman" w:hAnsi="Times New Roman" w:cs="Times New Roman"/>
              </w:rPr>
              <w:br/>
              <w:t>не выше двух надземных этажей</w:t>
            </w:r>
          </w:p>
        </w:tc>
      </w:tr>
      <w:tr w:rsidR="00CD77C7" w:rsidRPr="00CD77C7" w:rsidTr="00D325E8">
        <w:trPr>
          <w:trHeight w:val="787"/>
        </w:trPr>
        <w:tc>
          <w:tcPr>
            <w:tcW w:w="567"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2.3</w:t>
            </w:r>
          </w:p>
        </w:tc>
        <w:tc>
          <w:tcPr>
            <w:tcW w:w="2693"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proofErr w:type="gramStart"/>
            <w:r w:rsidRPr="00CD77C7">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двух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CD77C7">
              <w:rPr>
                <w:rFonts w:ascii="Times New Roman" w:hAnsi="Times New Roman" w:cs="Times New Roman"/>
              </w:rPr>
              <w:t xml:space="preserve"> и имеет выход на территорию общего пользования (жилые дома блокированной застройки)</w:t>
            </w:r>
          </w:p>
        </w:tc>
        <w:tc>
          <w:tcPr>
            <w:tcW w:w="1984"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разведение декоративных и плодовых деревьев, овощных и ягодных культур;</w:t>
            </w:r>
          </w:p>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размещение индивидуальных гаражей и иных вспомогательных сооружений;</w:t>
            </w:r>
          </w:p>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обустройство спортивных и детских площадок, площадок отдыха</w:t>
            </w:r>
          </w:p>
        </w:tc>
        <w:tc>
          <w:tcPr>
            <w:tcW w:w="1701"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Жилой дом, пригодный для постоянного проживания, высотой</w:t>
            </w:r>
            <w:r w:rsidRPr="00CD77C7">
              <w:rPr>
                <w:rFonts w:ascii="Times New Roman" w:hAnsi="Times New Roman" w:cs="Times New Roman"/>
              </w:rPr>
              <w:br/>
              <w:t xml:space="preserve">не выше </w:t>
            </w:r>
            <w:r w:rsidRPr="00CD77C7">
              <w:rPr>
                <w:rFonts w:ascii="Times New Roman" w:hAnsi="Times New Roman" w:cs="Times New Roman"/>
                <w:color w:val="000000" w:themeColor="text1"/>
              </w:rPr>
              <w:t>одного этажа, имеющих</w:t>
            </w:r>
            <w:r w:rsidRPr="00CD77C7">
              <w:rPr>
                <w:rFonts w:ascii="Times New Roman" w:hAnsi="Times New Roman" w:cs="Times New Roman"/>
              </w:rPr>
              <w:t xml:space="preserve"> общую стену</w:t>
            </w:r>
            <w:r w:rsidRPr="00CD77C7">
              <w:rPr>
                <w:rFonts w:ascii="Times New Roman" w:hAnsi="Times New Roman" w:cs="Times New Roman"/>
              </w:rPr>
              <w:br/>
              <w:t>с соседним домом, при общем количестве совмещенных домов не более двух</w:t>
            </w:r>
          </w:p>
        </w:tc>
      </w:tr>
      <w:tr w:rsidR="00CD77C7" w:rsidRPr="00CD77C7" w:rsidTr="00D325E8">
        <w:trPr>
          <w:trHeight w:val="8119"/>
        </w:trPr>
        <w:tc>
          <w:tcPr>
            <w:tcW w:w="567"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lastRenderedPageBreak/>
              <w:t>4</w:t>
            </w:r>
          </w:p>
        </w:tc>
        <w:tc>
          <w:tcPr>
            <w:tcW w:w="1985"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3.1</w:t>
            </w:r>
          </w:p>
        </w:tc>
        <w:tc>
          <w:tcPr>
            <w:tcW w:w="2693"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proofErr w:type="gramStart"/>
            <w:r w:rsidRPr="00CD77C7">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CD77C7">
              <w:rPr>
                <w:rFonts w:ascii="Times New Roman" w:hAnsi="Times New Roman" w:cs="Times New Roman"/>
              </w:rPr>
              <w:t xml:space="preserve"> зданий или помещений, предназначенных</w:t>
            </w:r>
            <w:r w:rsidRPr="00CD77C7">
              <w:rPr>
                <w:rFonts w:ascii="Times New Roman" w:hAnsi="Times New Roman" w:cs="Times New Roman"/>
              </w:rPr>
              <w:br/>
              <w:t>для приема физических и юридических лиц в связи с предоставлением им коммунальных услуг)</w:t>
            </w:r>
          </w:p>
        </w:tc>
        <w:tc>
          <w:tcPr>
            <w:tcW w:w="1984"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Размещение объектов,</w:t>
            </w:r>
            <w:r w:rsidRPr="00CD77C7">
              <w:rPr>
                <w:rFonts w:ascii="Times New Roman" w:hAnsi="Times New Roman" w:cs="Times New Roman"/>
              </w:rPr>
              <w:br/>
              <w:t xml:space="preserve">не должно причинять вред </w:t>
            </w:r>
            <w:proofErr w:type="gramStart"/>
            <w:r w:rsidRPr="00CD77C7">
              <w:rPr>
                <w:rFonts w:ascii="Times New Roman" w:hAnsi="Times New Roman" w:cs="Times New Roman"/>
              </w:rPr>
              <w:t>окружающей</w:t>
            </w:r>
            <w:proofErr w:type="gramEnd"/>
          </w:p>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 xml:space="preserve">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w:t>
            </w:r>
            <w:r w:rsidRPr="00CD77C7">
              <w:rPr>
                <w:rFonts w:ascii="Times New Roman" w:hAnsi="Times New Roman" w:cs="Times New Roman"/>
              </w:rPr>
              <w:br/>
              <w:t xml:space="preserve">20 процентов от площади </w:t>
            </w:r>
            <w:proofErr w:type="spellStart"/>
            <w:proofErr w:type="gramStart"/>
            <w:r w:rsidRPr="00CD77C7">
              <w:rPr>
                <w:rFonts w:ascii="Times New Roman" w:hAnsi="Times New Roman" w:cs="Times New Roman"/>
              </w:rPr>
              <w:t>территориаль</w:t>
            </w:r>
            <w:proofErr w:type="spellEnd"/>
            <w:r w:rsidRPr="00CD77C7">
              <w:rPr>
                <w:rFonts w:ascii="Times New Roman" w:hAnsi="Times New Roman" w:cs="Times New Roman"/>
              </w:rPr>
              <w:t>-ной</w:t>
            </w:r>
            <w:proofErr w:type="gramEnd"/>
            <w:r w:rsidRPr="00CD77C7">
              <w:rPr>
                <w:rFonts w:ascii="Times New Roman" w:hAnsi="Times New Roman" w:cs="Times New Roman"/>
              </w:rPr>
              <w:t xml:space="preserve"> зоны</w:t>
            </w:r>
          </w:p>
        </w:tc>
      </w:tr>
      <w:tr w:rsidR="00CD77C7" w:rsidRPr="00CD77C7" w:rsidTr="00D325E8">
        <w:trPr>
          <w:trHeight w:val="89"/>
        </w:trPr>
        <w:tc>
          <w:tcPr>
            <w:tcW w:w="567"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Здравоохранение</w:t>
            </w:r>
          </w:p>
        </w:tc>
        <w:tc>
          <w:tcPr>
            <w:tcW w:w="709"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3.4</w:t>
            </w:r>
          </w:p>
        </w:tc>
        <w:tc>
          <w:tcPr>
            <w:tcW w:w="2693"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w:t>
            </w:r>
          </w:p>
        </w:tc>
        <w:tc>
          <w:tcPr>
            <w:tcW w:w="1984"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Объектные автостоянки</w:t>
            </w:r>
          </w:p>
        </w:tc>
        <w:tc>
          <w:tcPr>
            <w:tcW w:w="1701"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rPr>
                <w:rFonts w:ascii="Times New Roman" w:hAnsi="Times New Roman" w:cs="Times New Roman"/>
              </w:rPr>
            </w:pPr>
          </w:p>
        </w:tc>
      </w:tr>
      <w:tr w:rsidR="00CD77C7" w:rsidRPr="00CD77C7" w:rsidTr="00D325E8">
        <w:trPr>
          <w:trHeight w:val="1565"/>
        </w:trPr>
        <w:tc>
          <w:tcPr>
            <w:tcW w:w="567"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lastRenderedPageBreak/>
              <w:t>6</w:t>
            </w:r>
          </w:p>
        </w:tc>
        <w:tc>
          <w:tcPr>
            <w:tcW w:w="1985"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3.4.1</w:t>
            </w:r>
          </w:p>
        </w:tc>
        <w:tc>
          <w:tcPr>
            <w:tcW w:w="2693"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top w:val="single" w:sz="4" w:space="0" w:color="auto"/>
              <w:left w:val="single" w:sz="4" w:space="0" w:color="auto"/>
              <w:bottom w:val="single" w:sz="4" w:space="0" w:color="auto"/>
              <w:right w:val="single" w:sz="4" w:space="0" w:color="auto"/>
            </w:tcBorders>
          </w:tcPr>
          <w:p w:rsidR="00CD77C7" w:rsidRPr="00CD77C7" w:rsidRDefault="00CD77C7" w:rsidP="00D325E8">
            <w:pPr>
              <w:rPr>
                <w:rFonts w:ascii="Times New Roman" w:hAnsi="Times New Roman" w:cs="Times New Roman"/>
              </w:rPr>
            </w:pPr>
            <w:r w:rsidRPr="00CD77C7">
              <w:rPr>
                <w:rFonts w:ascii="Times New Roman" w:hAnsi="Times New Roman" w:cs="Times New Roman"/>
              </w:rPr>
              <w:t>Объектные автостоянки</w:t>
            </w:r>
          </w:p>
        </w:tc>
        <w:tc>
          <w:tcPr>
            <w:tcW w:w="1701"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rPr>
                <w:rFonts w:ascii="Times New Roman" w:hAnsi="Times New Roman" w:cs="Times New Roman"/>
              </w:rPr>
            </w:pPr>
          </w:p>
        </w:tc>
      </w:tr>
      <w:tr w:rsidR="00CD77C7" w:rsidRPr="00CD77C7" w:rsidTr="00D325E8">
        <w:trPr>
          <w:trHeight w:hRule="exact" w:val="3841"/>
        </w:trPr>
        <w:tc>
          <w:tcPr>
            <w:tcW w:w="567"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ind w:left="-108" w:right="-108"/>
              <w:jc w:val="center"/>
              <w:rPr>
                <w:rFonts w:ascii="Times New Roman" w:hAnsi="Times New Roman" w:cs="Times New Roman"/>
              </w:rPr>
            </w:pPr>
            <w:r w:rsidRPr="00CD77C7">
              <w:rPr>
                <w:rFonts w:ascii="Times New Roman" w:hAnsi="Times New Roman" w:cs="Times New Roman"/>
              </w:rPr>
              <w:t>7</w:t>
            </w:r>
          </w:p>
        </w:tc>
        <w:tc>
          <w:tcPr>
            <w:tcW w:w="1985"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3.4.2</w:t>
            </w:r>
          </w:p>
        </w:tc>
        <w:tc>
          <w:tcPr>
            <w:tcW w:w="2693"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размещение станций скорой помощи</w:t>
            </w:r>
          </w:p>
        </w:tc>
        <w:tc>
          <w:tcPr>
            <w:tcW w:w="1984" w:type="dxa"/>
            <w:tcBorders>
              <w:top w:val="single" w:sz="4" w:space="0" w:color="auto"/>
              <w:left w:val="single" w:sz="4" w:space="0" w:color="auto"/>
              <w:bottom w:val="single" w:sz="4" w:space="0" w:color="auto"/>
              <w:right w:val="single" w:sz="4" w:space="0" w:color="auto"/>
            </w:tcBorders>
          </w:tcPr>
          <w:p w:rsidR="00CD77C7" w:rsidRPr="00CD77C7" w:rsidRDefault="00CD77C7" w:rsidP="00D325E8">
            <w:pPr>
              <w:rPr>
                <w:rFonts w:ascii="Times New Roman" w:hAnsi="Times New Roman" w:cs="Times New Roman"/>
              </w:rPr>
            </w:pPr>
            <w:r w:rsidRPr="00CD77C7">
              <w:rPr>
                <w:rFonts w:ascii="Times New Roman" w:hAnsi="Times New Roman" w:cs="Times New Roman"/>
              </w:rPr>
              <w:t>Объектные автостоянки</w:t>
            </w:r>
          </w:p>
        </w:tc>
        <w:tc>
          <w:tcPr>
            <w:tcW w:w="1701"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rPr>
                <w:rFonts w:ascii="Times New Roman" w:hAnsi="Times New Roman" w:cs="Times New Roman"/>
              </w:rPr>
            </w:pPr>
          </w:p>
        </w:tc>
      </w:tr>
      <w:tr w:rsidR="00CD77C7" w:rsidRPr="00CD77C7" w:rsidTr="00D325E8">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8</w:t>
            </w:r>
          </w:p>
        </w:tc>
        <w:tc>
          <w:tcPr>
            <w:tcW w:w="1985"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Образование и просвещение</w:t>
            </w:r>
          </w:p>
        </w:tc>
        <w:tc>
          <w:tcPr>
            <w:tcW w:w="709"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3.5</w:t>
            </w:r>
          </w:p>
        </w:tc>
        <w:tc>
          <w:tcPr>
            <w:tcW w:w="2693"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proofErr w:type="gramStart"/>
            <w:r w:rsidRPr="00CD77C7">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w:t>
            </w:r>
            <w:r w:rsidRPr="00CD77C7">
              <w:rPr>
                <w:rFonts w:ascii="Times New Roman" w:hAnsi="Times New Roman" w:cs="Times New Roman"/>
              </w:rPr>
              <w:lastRenderedPageBreak/>
              <w:t>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1984" w:type="dxa"/>
            <w:tcBorders>
              <w:top w:val="single" w:sz="4" w:space="0" w:color="auto"/>
              <w:left w:val="single" w:sz="4" w:space="0" w:color="auto"/>
              <w:bottom w:val="single" w:sz="4" w:space="0" w:color="auto"/>
              <w:right w:val="single" w:sz="4" w:space="0" w:color="auto"/>
            </w:tcBorders>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lastRenderedPageBreak/>
              <w:t>Объектные автостоянки</w:t>
            </w:r>
          </w:p>
        </w:tc>
        <w:tc>
          <w:tcPr>
            <w:tcW w:w="1701"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rPr>
                <w:rFonts w:ascii="Times New Roman" w:hAnsi="Times New Roman" w:cs="Times New Roman"/>
              </w:rPr>
            </w:pPr>
          </w:p>
        </w:tc>
      </w:tr>
      <w:tr w:rsidR="00CD77C7" w:rsidRPr="00CD77C7" w:rsidTr="00D325E8">
        <w:trPr>
          <w:trHeight w:val="1320"/>
        </w:trPr>
        <w:tc>
          <w:tcPr>
            <w:tcW w:w="567"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lastRenderedPageBreak/>
              <w:t>9</w:t>
            </w:r>
          </w:p>
        </w:tc>
        <w:tc>
          <w:tcPr>
            <w:tcW w:w="1985"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Спорт</w:t>
            </w:r>
          </w:p>
        </w:tc>
        <w:tc>
          <w:tcPr>
            <w:tcW w:w="709"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lang w:val="en-US"/>
              </w:rPr>
            </w:pPr>
            <w:r w:rsidRPr="00CD77C7">
              <w:rPr>
                <w:rFonts w:ascii="Times New Roman" w:hAnsi="Times New Roman" w:cs="Times New Roman"/>
                <w:lang w:val="en-US"/>
              </w:rPr>
              <w:t>5.1</w:t>
            </w:r>
          </w:p>
        </w:tc>
        <w:tc>
          <w:tcPr>
            <w:tcW w:w="2693"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Устройство площадок для занятия спортом и физкультурой: беговые дорожки, спортивные сооружения,  поля для спортивной игры</w:t>
            </w:r>
          </w:p>
        </w:tc>
        <w:tc>
          <w:tcPr>
            <w:tcW w:w="1984" w:type="dxa"/>
            <w:tcBorders>
              <w:top w:val="single" w:sz="4" w:space="0" w:color="auto"/>
              <w:left w:val="single" w:sz="4" w:space="0" w:color="auto"/>
              <w:bottom w:val="single" w:sz="4" w:space="0" w:color="auto"/>
              <w:right w:val="single" w:sz="4" w:space="0" w:color="auto"/>
            </w:tcBorders>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 xml:space="preserve">Объектные автостоянки </w:t>
            </w:r>
          </w:p>
        </w:tc>
        <w:tc>
          <w:tcPr>
            <w:tcW w:w="1701"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rPr>
                <w:rFonts w:ascii="Times New Roman" w:hAnsi="Times New Roman" w:cs="Times New Roman"/>
              </w:rPr>
            </w:pPr>
          </w:p>
        </w:tc>
      </w:tr>
      <w:tr w:rsidR="00CD77C7" w:rsidRPr="00CD77C7" w:rsidTr="00D325E8">
        <w:trPr>
          <w:trHeight w:val="2415"/>
        </w:trPr>
        <w:tc>
          <w:tcPr>
            <w:tcW w:w="567"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color w:val="FF0000"/>
              </w:rPr>
            </w:pPr>
            <w:r w:rsidRPr="00CD77C7">
              <w:rPr>
                <w:rFonts w:ascii="Times New Roman" w:hAnsi="Times New Roman" w:cs="Times New Roman"/>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lang w:val="en-US"/>
              </w:rPr>
            </w:pPr>
            <w:r w:rsidRPr="00CD77C7">
              <w:rPr>
                <w:rFonts w:ascii="Times New Roman" w:hAnsi="Times New Roman" w:cs="Times New Roman"/>
                <w:lang w:val="en-US"/>
              </w:rPr>
              <w:t>8.3</w:t>
            </w:r>
          </w:p>
        </w:tc>
        <w:tc>
          <w:tcPr>
            <w:tcW w:w="2693"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D77C7" w:rsidRPr="00CD77C7" w:rsidRDefault="00CD77C7" w:rsidP="00D325E8">
            <w:pPr>
              <w:pStyle w:val="a3"/>
              <w:rPr>
                <w:rFonts w:ascii="Times New Roman" w:hAnsi="Times New Roman" w:cs="Times New Roman"/>
                <w:color w:val="FF0000"/>
              </w:rPr>
            </w:pPr>
            <w:r w:rsidRPr="00CD77C7">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top w:val="single" w:sz="4" w:space="0" w:color="auto"/>
              <w:left w:val="single" w:sz="4" w:space="0" w:color="auto"/>
              <w:bottom w:val="single" w:sz="4" w:space="0" w:color="auto"/>
              <w:right w:val="single" w:sz="4" w:space="0" w:color="auto"/>
            </w:tcBorders>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Объектные автостоянки</w:t>
            </w:r>
          </w:p>
        </w:tc>
        <w:tc>
          <w:tcPr>
            <w:tcW w:w="1701"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w:t>
            </w:r>
            <w:proofErr w:type="gramStart"/>
            <w:r w:rsidRPr="00CD77C7">
              <w:rPr>
                <w:rFonts w:ascii="Times New Roman" w:hAnsi="Times New Roman" w:cs="Times New Roman"/>
              </w:rPr>
              <w:t>военизирован-</w:t>
            </w:r>
            <w:proofErr w:type="spellStart"/>
            <w:r w:rsidRPr="00CD77C7">
              <w:rPr>
                <w:rFonts w:ascii="Times New Roman" w:hAnsi="Times New Roman" w:cs="Times New Roman"/>
              </w:rPr>
              <w:t>ная</w:t>
            </w:r>
            <w:proofErr w:type="spellEnd"/>
            <w:proofErr w:type="gramEnd"/>
            <w:r w:rsidRPr="00CD77C7">
              <w:rPr>
                <w:rFonts w:ascii="Times New Roman" w:hAnsi="Times New Roman" w:cs="Times New Roman"/>
              </w:rPr>
              <w:t xml:space="preserve"> служба;</w:t>
            </w:r>
          </w:p>
          <w:p w:rsidR="00CD77C7" w:rsidRPr="00CD77C7" w:rsidRDefault="00CD77C7" w:rsidP="00D325E8">
            <w:pPr>
              <w:pStyle w:val="a3"/>
              <w:rPr>
                <w:rFonts w:ascii="Times New Roman" w:hAnsi="Times New Roman" w:cs="Times New Roman"/>
                <w:color w:val="FF0000"/>
              </w:rPr>
            </w:pPr>
            <w:r w:rsidRPr="00CD77C7">
              <w:rPr>
                <w:rFonts w:ascii="Times New Roman" w:hAnsi="Times New Roman" w:cs="Times New Roman"/>
              </w:rPr>
              <w:t xml:space="preserve">размещение объектов гражданской обороны, за </w:t>
            </w:r>
            <w:r w:rsidRPr="00CD77C7">
              <w:rPr>
                <w:rFonts w:ascii="Times New Roman" w:hAnsi="Times New Roman" w:cs="Times New Roman"/>
              </w:rPr>
              <w:lastRenderedPageBreak/>
              <w:t>исключением объектов гражданской обороны, являющихся частями производственных зданий</w:t>
            </w:r>
          </w:p>
        </w:tc>
      </w:tr>
      <w:tr w:rsidR="00CD77C7" w:rsidRPr="00CD77C7" w:rsidTr="00D325E8">
        <w:trPr>
          <w:trHeight w:val="220"/>
        </w:trPr>
        <w:tc>
          <w:tcPr>
            <w:tcW w:w="567"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lastRenderedPageBreak/>
              <w:t>11</w:t>
            </w:r>
          </w:p>
        </w:tc>
        <w:tc>
          <w:tcPr>
            <w:tcW w:w="1985"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color w:val="FF0000"/>
              </w:rPr>
            </w:pPr>
            <w:r w:rsidRPr="00CD77C7">
              <w:rPr>
                <w:rFonts w:ascii="Times New Roman" w:hAnsi="Times New Roman" w:cs="Times New Roman"/>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12.0</w:t>
            </w:r>
          </w:p>
        </w:tc>
        <w:tc>
          <w:tcPr>
            <w:tcW w:w="2693" w:type="dxa"/>
            <w:tcBorders>
              <w:top w:val="single" w:sz="4" w:space="0" w:color="auto"/>
              <w:left w:val="single" w:sz="4" w:space="0" w:color="auto"/>
              <w:bottom w:val="single" w:sz="4" w:space="0" w:color="auto"/>
              <w:right w:val="single" w:sz="4" w:space="0" w:color="auto"/>
            </w:tcBorders>
            <w:noWrap/>
            <w:vAlign w:val="center"/>
          </w:tcPr>
          <w:p w:rsidR="00CD77C7" w:rsidRPr="00CD77C7" w:rsidRDefault="00CD77C7" w:rsidP="00D325E8">
            <w:pPr>
              <w:pStyle w:val="a3"/>
              <w:rPr>
                <w:rFonts w:ascii="Times New Roman" w:hAnsi="Times New Roman" w:cs="Times New Roman"/>
                <w:color w:val="FF0000"/>
              </w:rPr>
            </w:pPr>
            <w:r w:rsidRPr="00CD77C7">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984" w:type="dxa"/>
            <w:tcBorders>
              <w:top w:val="single" w:sz="4" w:space="0" w:color="auto"/>
              <w:left w:val="single" w:sz="4" w:space="0" w:color="auto"/>
              <w:bottom w:val="single" w:sz="4" w:space="0" w:color="auto"/>
              <w:right w:val="single" w:sz="4" w:space="0" w:color="auto"/>
            </w:tcBorders>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Устройство площадок для празднеств и гуляний</w:t>
            </w:r>
          </w:p>
        </w:tc>
        <w:tc>
          <w:tcPr>
            <w:tcW w:w="1701" w:type="dxa"/>
            <w:tcBorders>
              <w:top w:val="single" w:sz="4" w:space="0" w:color="auto"/>
              <w:left w:val="single" w:sz="4" w:space="0" w:color="auto"/>
              <w:bottom w:val="single" w:sz="4" w:space="0" w:color="auto"/>
              <w:right w:val="single" w:sz="4" w:space="0" w:color="auto"/>
            </w:tcBorders>
            <w:vAlign w:val="center"/>
          </w:tcPr>
          <w:p w:rsidR="00CD77C7" w:rsidRPr="00CD77C7" w:rsidRDefault="00CD77C7" w:rsidP="00D325E8">
            <w:pPr>
              <w:pStyle w:val="a3"/>
              <w:jc w:val="both"/>
              <w:rPr>
                <w:rFonts w:ascii="Times New Roman" w:hAnsi="Times New Roman" w:cs="Times New Roman"/>
              </w:rPr>
            </w:pPr>
          </w:p>
        </w:tc>
      </w:tr>
    </w:tbl>
    <w:p w:rsidR="00CD77C7" w:rsidRPr="00CD77C7" w:rsidRDefault="00CD77C7" w:rsidP="00CD77C7">
      <w:pPr>
        <w:rPr>
          <w:rFonts w:ascii="Times New Roman" w:hAnsi="Times New Roman" w:cs="Times New Roman"/>
        </w:rPr>
      </w:pPr>
    </w:p>
    <w:p w:rsidR="00CD77C7" w:rsidRPr="00CD77C7" w:rsidRDefault="00CD77C7" w:rsidP="00CD77C7">
      <w:pPr>
        <w:autoSpaceDE w:val="0"/>
        <w:autoSpaceDN w:val="0"/>
        <w:adjustRightInd w:val="0"/>
        <w:ind w:firstLine="709"/>
        <w:jc w:val="both"/>
        <w:rPr>
          <w:rFonts w:ascii="Times New Roman" w:hAnsi="Times New Roman" w:cs="Times New Roman"/>
        </w:rPr>
      </w:pPr>
      <w:r w:rsidRPr="00CD77C7">
        <w:rPr>
          <w:rFonts w:ascii="Times New Roman" w:hAnsi="Times New Roman" w:cs="Times New Roman"/>
        </w:rPr>
        <w:t xml:space="preserve">5) 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застройки индивидуальными жилыми домами, проектируемой зоны застройки индивидуальными жилыми домами представлены в таблице </w:t>
      </w:r>
      <w:r w:rsidR="00D325E8">
        <w:rPr>
          <w:rFonts w:ascii="Times New Roman" w:hAnsi="Times New Roman" w:cs="Times New Roman"/>
        </w:rPr>
        <w:t>2</w:t>
      </w:r>
      <w:r w:rsidRPr="00CD77C7">
        <w:rPr>
          <w:rFonts w:ascii="Times New Roman" w:hAnsi="Times New Roman" w:cs="Times New Roman"/>
        </w:rPr>
        <w:t>.1;</w:t>
      </w:r>
    </w:p>
    <w:p w:rsidR="00CD77C7" w:rsidRPr="00CD77C7" w:rsidRDefault="00CD77C7" w:rsidP="00CD77C7">
      <w:pPr>
        <w:jc w:val="right"/>
        <w:rPr>
          <w:rFonts w:ascii="Times New Roman" w:hAnsi="Times New Roman" w:cs="Times New Roman"/>
        </w:rPr>
      </w:pPr>
      <w:r w:rsidRPr="00CD77C7">
        <w:rPr>
          <w:rFonts w:ascii="Times New Roman" w:hAnsi="Times New Roman" w:cs="Times New Roman"/>
        </w:rPr>
        <w:t xml:space="preserve">Таблица </w:t>
      </w:r>
      <w:r w:rsidR="00D325E8">
        <w:rPr>
          <w:rFonts w:ascii="Times New Roman" w:hAnsi="Times New Roman" w:cs="Times New Roman"/>
        </w:rPr>
        <w:t>2</w:t>
      </w:r>
      <w:r w:rsidRPr="00CD77C7">
        <w:rPr>
          <w:rFonts w:ascii="Times New Roman" w:hAnsi="Times New Roman" w:cs="Times New Roman"/>
        </w:rPr>
        <w:t>.1</w:t>
      </w:r>
    </w:p>
    <w:p w:rsidR="00CD77C7" w:rsidRPr="00CD77C7" w:rsidRDefault="00CD77C7" w:rsidP="00CD77C7">
      <w:pPr>
        <w:jc w:val="center"/>
        <w:rPr>
          <w:rFonts w:ascii="Times New Roman" w:hAnsi="Times New Roman" w:cs="Times New Roman"/>
        </w:rPr>
      </w:pPr>
    </w:p>
    <w:p w:rsidR="00CD77C7" w:rsidRPr="00CD77C7" w:rsidRDefault="00CD77C7" w:rsidP="00CD77C7">
      <w:pPr>
        <w:jc w:val="center"/>
        <w:rPr>
          <w:rFonts w:ascii="Times New Roman" w:hAnsi="Times New Roman" w:cs="Times New Roman"/>
        </w:rPr>
      </w:pPr>
      <w:r w:rsidRPr="00CD77C7">
        <w:rPr>
          <w:rFonts w:ascii="Times New Roman" w:hAnsi="Times New Roman" w:cs="Times New Roman"/>
        </w:rPr>
        <w:t xml:space="preserve">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w:t>
      </w:r>
    </w:p>
    <w:p w:rsidR="00CD77C7" w:rsidRPr="00CD77C7" w:rsidRDefault="00CD77C7" w:rsidP="00CD77C7">
      <w:pPr>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709"/>
        <w:gridCol w:w="2835"/>
        <w:gridCol w:w="1984"/>
        <w:gridCol w:w="1701"/>
      </w:tblGrid>
      <w:tr w:rsidR="00CD77C7" w:rsidRPr="00CD77C7" w:rsidTr="00D325E8">
        <w:trPr>
          <w:trHeight w:val="1565"/>
          <w:tblHeader/>
        </w:trPr>
        <w:tc>
          <w:tcPr>
            <w:tcW w:w="567" w:type="dxa"/>
            <w:shd w:val="clear" w:color="auto" w:fill="auto"/>
            <w:vAlign w:val="center"/>
          </w:tcPr>
          <w:p w:rsidR="00CD77C7" w:rsidRPr="00CD77C7" w:rsidRDefault="00CD77C7" w:rsidP="00D325E8">
            <w:pPr>
              <w:ind w:left="-108" w:right="-108"/>
              <w:jc w:val="center"/>
              <w:rPr>
                <w:rFonts w:ascii="Times New Roman" w:hAnsi="Times New Roman" w:cs="Times New Roman"/>
                <w:bCs/>
              </w:rPr>
            </w:pPr>
            <w:r w:rsidRPr="00CD77C7">
              <w:rPr>
                <w:rFonts w:ascii="Times New Roman" w:hAnsi="Times New Roman" w:cs="Times New Roman"/>
                <w:bCs/>
              </w:rPr>
              <w:t>№</w:t>
            </w:r>
            <w:r w:rsidRPr="00CD77C7">
              <w:rPr>
                <w:rFonts w:ascii="Times New Roman" w:hAnsi="Times New Roman" w:cs="Times New Roman"/>
                <w:bCs/>
              </w:rPr>
              <w:br/>
            </w:r>
            <w:proofErr w:type="gramStart"/>
            <w:r w:rsidRPr="00CD77C7">
              <w:rPr>
                <w:rFonts w:ascii="Times New Roman" w:hAnsi="Times New Roman" w:cs="Times New Roman"/>
                <w:bCs/>
              </w:rPr>
              <w:t>п</w:t>
            </w:r>
            <w:proofErr w:type="gramEnd"/>
            <w:r w:rsidRPr="00CD77C7">
              <w:rPr>
                <w:rFonts w:ascii="Times New Roman" w:hAnsi="Times New Roman" w:cs="Times New Roman"/>
                <w:bCs/>
              </w:rPr>
              <w:t>/п</w:t>
            </w:r>
          </w:p>
        </w:tc>
        <w:tc>
          <w:tcPr>
            <w:tcW w:w="1843" w:type="dxa"/>
            <w:shd w:val="clear" w:color="auto" w:fill="auto"/>
            <w:noWrap/>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bCs/>
              </w:rPr>
              <w:t>Условно разрешенный вид использования земельного участка</w:t>
            </w:r>
          </w:p>
        </w:tc>
        <w:tc>
          <w:tcPr>
            <w:tcW w:w="709" w:type="dxa"/>
            <w:shd w:val="clear" w:color="auto" w:fill="auto"/>
            <w:vAlign w:val="center"/>
          </w:tcPr>
          <w:p w:rsidR="00CD77C7" w:rsidRPr="00CD77C7" w:rsidRDefault="00CD77C7" w:rsidP="00D325E8">
            <w:pPr>
              <w:ind w:left="-108" w:right="-114"/>
              <w:jc w:val="center"/>
              <w:rPr>
                <w:rFonts w:ascii="Times New Roman" w:hAnsi="Times New Roman" w:cs="Times New Roman"/>
                <w:bCs/>
              </w:rPr>
            </w:pPr>
            <w:r w:rsidRPr="00CD77C7">
              <w:rPr>
                <w:rFonts w:ascii="Times New Roman" w:hAnsi="Times New Roman" w:cs="Times New Roman"/>
                <w:bCs/>
              </w:rPr>
              <w:t>Код</w:t>
            </w:r>
          </w:p>
        </w:tc>
        <w:tc>
          <w:tcPr>
            <w:tcW w:w="2835" w:type="dxa"/>
            <w:shd w:val="clear" w:color="auto" w:fill="auto"/>
            <w:noWrap/>
            <w:vAlign w:val="center"/>
          </w:tcPr>
          <w:p w:rsidR="00CD77C7" w:rsidRPr="00CD77C7" w:rsidRDefault="00CD77C7" w:rsidP="00D325E8">
            <w:pPr>
              <w:jc w:val="center"/>
              <w:rPr>
                <w:rFonts w:ascii="Times New Roman" w:hAnsi="Times New Roman" w:cs="Times New Roman"/>
                <w:bCs/>
              </w:rPr>
            </w:pPr>
            <w:r w:rsidRPr="00CD77C7">
              <w:rPr>
                <w:rFonts w:ascii="Times New Roman" w:hAnsi="Times New Roman" w:cs="Times New Roman"/>
                <w:bCs/>
              </w:rPr>
              <w:t>Условно разрешенный вид использования объектов капитального строительства</w:t>
            </w:r>
          </w:p>
        </w:tc>
        <w:tc>
          <w:tcPr>
            <w:tcW w:w="1984" w:type="dxa"/>
            <w:shd w:val="clear" w:color="auto" w:fill="auto"/>
            <w:vAlign w:val="center"/>
          </w:tcPr>
          <w:p w:rsidR="00CD77C7" w:rsidRPr="00CD77C7" w:rsidRDefault="00CD77C7" w:rsidP="00D325E8">
            <w:pPr>
              <w:ind w:firstLine="14"/>
              <w:jc w:val="center"/>
              <w:rPr>
                <w:rFonts w:ascii="Times New Roman" w:hAnsi="Times New Roman" w:cs="Times New Roman"/>
                <w:bCs/>
              </w:rPr>
            </w:pPr>
            <w:r w:rsidRPr="00CD77C7">
              <w:rPr>
                <w:rFonts w:ascii="Times New Roman" w:hAnsi="Times New Roman" w:cs="Times New Roman"/>
                <w:bCs/>
              </w:rPr>
              <w:t>Вспомогательные виды разрешенного использования</w:t>
            </w:r>
          </w:p>
        </w:tc>
        <w:tc>
          <w:tcPr>
            <w:tcW w:w="1701" w:type="dxa"/>
            <w:shd w:val="clear" w:color="auto" w:fill="auto"/>
            <w:vAlign w:val="center"/>
          </w:tcPr>
          <w:p w:rsidR="00CD77C7" w:rsidRPr="00CD77C7" w:rsidRDefault="00CD77C7" w:rsidP="00D325E8">
            <w:pPr>
              <w:ind w:firstLine="14"/>
              <w:jc w:val="center"/>
              <w:rPr>
                <w:rFonts w:ascii="Times New Roman" w:hAnsi="Times New Roman" w:cs="Times New Roman"/>
              </w:rPr>
            </w:pPr>
            <w:r w:rsidRPr="00CD77C7">
              <w:rPr>
                <w:rFonts w:ascii="Times New Roman" w:hAnsi="Times New Roman" w:cs="Times New Roman"/>
                <w:bCs/>
              </w:rPr>
              <w:t>Примечания</w:t>
            </w:r>
          </w:p>
        </w:tc>
      </w:tr>
      <w:tr w:rsidR="00CD77C7" w:rsidRPr="00CD77C7" w:rsidTr="00D325E8">
        <w:trPr>
          <w:trHeight w:val="945"/>
        </w:trPr>
        <w:tc>
          <w:tcPr>
            <w:tcW w:w="567" w:type="dxa"/>
            <w:shd w:val="clear" w:color="auto" w:fill="auto"/>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1</w:t>
            </w:r>
          </w:p>
        </w:tc>
        <w:tc>
          <w:tcPr>
            <w:tcW w:w="1843" w:type="dxa"/>
            <w:shd w:val="clear" w:color="auto" w:fill="auto"/>
            <w:noWrap/>
            <w:vAlign w:val="center"/>
          </w:tcPr>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Малоэтажная</w:t>
            </w:r>
          </w:p>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многоквартирная жилая застройка</w:t>
            </w:r>
          </w:p>
        </w:tc>
        <w:tc>
          <w:tcPr>
            <w:tcW w:w="709" w:type="dxa"/>
            <w:shd w:val="clear" w:color="auto" w:fill="auto"/>
            <w:vAlign w:val="center"/>
          </w:tcPr>
          <w:p w:rsidR="00CD77C7" w:rsidRPr="00CD77C7" w:rsidRDefault="00CD77C7" w:rsidP="00D325E8">
            <w:pPr>
              <w:ind w:left="-108" w:right="-108"/>
              <w:jc w:val="center"/>
              <w:rPr>
                <w:rFonts w:ascii="Times New Roman" w:hAnsi="Times New Roman" w:cs="Times New Roman"/>
                <w:bCs/>
              </w:rPr>
            </w:pPr>
            <w:r w:rsidRPr="00CD77C7">
              <w:rPr>
                <w:rFonts w:ascii="Times New Roman" w:hAnsi="Times New Roman" w:cs="Times New Roman"/>
              </w:rPr>
              <w:t>2.1.1</w:t>
            </w:r>
          </w:p>
        </w:tc>
        <w:tc>
          <w:tcPr>
            <w:tcW w:w="2835" w:type="dxa"/>
            <w:shd w:val="clear" w:color="auto" w:fill="auto"/>
            <w:noWrap/>
            <w:vAlign w:val="center"/>
          </w:tcPr>
          <w:p w:rsidR="00CD77C7" w:rsidRPr="00CD77C7" w:rsidRDefault="00CD77C7" w:rsidP="00D325E8">
            <w:pPr>
              <w:ind w:firstLine="26"/>
              <w:rPr>
                <w:rFonts w:ascii="Times New Roman" w:hAnsi="Times New Roman" w:cs="Times New Roman"/>
              </w:rPr>
            </w:pPr>
            <w:r w:rsidRPr="00CD77C7">
              <w:rPr>
                <w:rFonts w:ascii="Times New Roman" w:hAnsi="Times New Roman" w:cs="Times New Roman"/>
              </w:rPr>
              <w:t>Размещение многоквартирного дома высотой не выше</w:t>
            </w:r>
            <w:r w:rsidRPr="00CD77C7">
              <w:rPr>
                <w:rFonts w:ascii="Times New Roman" w:hAnsi="Times New Roman" w:cs="Times New Roman"/>
              </w:rPr>
              <w:br/>
              <w:t>2 надземных этажей</w:t>
            </w:r>
          </w:p>
        </w:tc>
        <w:tc>
          <w:tcPr>
            <w:tcW w:w="1984" w:type="dxa"/>
            <w:shd w:val="clear" w:color="auto" w:fill="auto"/>
            <w:vAlign w:val="center"/>
          </w:tcPr>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Благоустройство и озеленение,</w:t>
            </w:r>
          </w:p>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гостевые стоянки для легкового автотранспорта,</w:t>
            </w:r>
          </w:p>
          <w:p w:rsidR="00CD77C7" w:rsidRPr="00CD77C7" w:rsidRDefault="00CD77C7" w:rsidP="00D325E8">
            <w:pPr>
              <w:ind w:firstLine="14"/>
              <w:rPr>
                <w:rFonts w:ascii="Times New Roman" w:hAnsi="Times New Roman" w:cs="Times New Roman"/>
                <w:bCs/>
              </w:rPr>
            </w:pPr>
            <w:r w:rsidRPr="00CD77C7">
              <w:rPr>
                <w:rFonts w:ascii="Times New Roman" w:hAnsi="Times New Roman" w:cs="Times New Roman"/>
              </w:rPr>
              <w:t xml:space="preserve">обустройство спортивных и </w:t>
            </w:r>
            <w:r w:rsidRPr="00CD77C7">
              <w:rPr>
                <w:rFonts w:ascii="Times New Roman" w:hAnsi="Times New Roman" w:cs="Times New Roman"/>
              </w:rPr>
              <w:lastRenderedPageBreak/>
              <w:t xml:space="preserve">детских площадок, </w:t>
            </w:r>
          </w:p>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площадок отдыха,</w:t>
            </w:r>
          </w:p>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 xml:space="preserve">площадки для сбора мусора, размещение </w:t>
            </w:r>
            <w:proofErr w:type="gramStart"/>
            <w:r w:rsidRPr="00CD77C7">
              <w:rPr>
                <w:rFonts w:ascii="Times New Roman" w:hAnsi="Times New Roman" w:cs="Times New Roman"/>
              </w:rPr>
              <w:t>индивидуальных</w:t>
            </w:r>
            <w:proofErr w:type="gramEnd"/>
          </w:p>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гаражей</w:t>
            </w:r>
          </w:p>
        </w:tc>
        <w:tc>
          <w:tcPr>
            <w:tcW w:w="1701" w:type="dxa"/>
            <w:shd w:val="clear" w:color="auto" w:fill="auto"/>
            <w:vAlign w:val="center"/>
          </w:tcPr>
          <w:p w:rsidR="00CD77C7" w:rsidRPr="00CD77C7" w:rsidRDefault="00CD77C7" w:rsidP="00D325E8">
            <w:pPr>
              <w:ind w:firstLine="14"/>
              <w:rPr>
                <w:rFonts w:ascii="Times New Roman" w:hAnsi="Times New Roman" w:cs="Times New Roman"/>
                <w:bCs/>
              </w:rPr>
            </w:pPr>
            <w:r w:rsidRPr="00CD77C7">
              <w:rPr>
                <w:rFonts w:ascii="Times New Roman" w:hAnsi="Times New Roman" w:cs="Times New Roman"/>
              </w:rPr>
              <w:lastRenderedPageBreak/>
              <w:t xml:space="preserve">Размещение объектов обслуживания жилой застройки </w:t>
            </w:r>
            <w:proofErr w:type="gramStart"/>
            <w:r w:rsidRPr="00CD77C7">
              <w:rPr>
                <w:rFonts w:ascii="Times New Roman" w:hAnsi="Times New Roman" w:cs="Times New Roman"/>
              </w:rPr>
              <w:t>во</w:t>
            </w:r>
            <w:proofErr w:type="gramEnd"/>
            <w:r w:rsidRPr="00CD77C7">
              <w:rPr>
                <w:rFonts w:ascii="Times New Roman" w:hAnsi="Times New Roman" w:cs="Times New Roman"/>
              </w:rPr>
              <w:t xml:space="preserve"> встроенных, пристроенных и встроенно-</w:t>
            </w:r>
            <w:r w:rsidRPr="00CD77C7">
              <w:rPr>
                <w:rFonts w:ascii="Times New Roman" w:hAnsi="Times New Roman" w:cs="Times New Roman"/>
              </w:rPr>
              <w:lastRenderedPageBreak/>
              <w:t>пристроенных</w:t>
            </w:r>
          </w:p>
          <w:p w:rsidR="00CD77C7" w:rsidRPr="00CD77C7" w:rsidRDefault="00CD77C7" w:rsidP="00D325E8">
            <w:pPr>
              <w:rPr>
                <w:rFonts w:ascii="Times New Roman" w:hAnsi="Times New Roman" w:cs="Times New Roman"/>
              </w:rPr>
            </w:pPr>
            <w:proofErr w:type="gramStart"/>
            <w:r w:rsidRPr="00CD77C7">
              <w:rPr>
                <w:rFonts w:ascii="Times New Roman" w:hAnsi="Times New Roman" w:cs="Times New Roman"/>
              </w:rPr>
              <w:t>помещениях</w:t>
            </w:r>
            <w:proofErr w:type="gramEnd"/>
            <w:r w:rsidRPr="00CD77C7">
              <w:rPr>
                <w:rFonts w:ascii="Times New Roman" w:hAnsi="Times New Roman" w:cs="Times New Roman"/>
              </w:rPr>
              <w:t xml:space="preserve"> </w:t>
            </w:r>
            <w:proofErr w:type="spellStart"/>
            <w:r w:rsidRPr="00CD77C7">
              <w:rPr>
                <w:rFonts w:ascii="Times New Roman" w:hAnsi="Times New Roman" w:cs="Times New Roman"/>
              </w:rPr>
              <w:t>многоквар-тирного</w:t>
            </w:r>
            <w:proofErr w:type="spellEnd"/>
            <w:r w:rsidRPr="00CD77C7">
              <w:rPr>
                <w:rFonts w:ascii="Times New Roman" w:hAnsi="Times New Roman" w:cs="Times New Roman"/>
              </w:rPr>
              <w:t xml:space="preserve"> дома, если общая площадь таких помещений в </w:t>
            </w:r>
            <w:proofErr w:type="spellStart"/>
            <w:r w:rsidRPr="00CD77C7">
              <w:rPr>
                <w:rFonts w:ascii="Times New Roman" w:hAnsi="Times New Roman" w:cs="Times New Roman"/>
              </w:rPr>
              <w:t>многоквар-тирном</w:t>
            </w:r>
            <w:proofErr w:type="spellEnd"/>
            <w:r w:rsidRPr="00CD77C7">
              <w:rPr>
                <w:rFonts w:ascii="Times New Roman" w:hAnsi="Times New Roman" w:cs="Times New Roman"/>
              </w:rPr>
              <w:t xml:space="preserve"> доме не составляет более</w:t>
            </w:r>
            <w:r w:rsidRPr="00CD77C7">
              <w:rPr>
                <w:rFonts w:ascii="Times New Roman" w:hAnsi="Times New Roman" w:cs="Times New Roman"/>
              </w:rPr>
              <w:br/>
              <w:t>20 процентов  общей площади помещений дома</w:t>
            </w:r>
          </w:p>
        </w:tc>
      </w:tr>
      <w:tr w:rsidR="00CD77C7" w:rsidRPr="00CD77C7" w:rsidTr="00D325E8">
        <w:trPr>
          <w:trHeight w:val="945"/>
        </w:trPr>
        <w:tc>
          <w:tcPr>
            <w:tcW w:w="567" w:type="dxa"/>
            <w:shd w:val="clear" w:color="auto" w:fill="auto"/>
            <w:vAlign w:val="center"/>
          </w:tcPr>
          <w:p w:rsidR="00CD77C7" w:rsidRPr="00CD77C7" w:rsidRDefault="00CD77C7" w:rsidP="00D325E8">
            <w:pPr>
              <w:ind w:left="-108" w:right="-108"/>
              <w:jc w:val="center"/>
              <w:rPr>
                <w:rFonts w:ascii="Times New Roman" w:hAnsi="Times New Roman" w:cs="Times New Roman"/>
              </w:rPr>
            </w:pPr>
            <w:r w:rsidRPr="00CD77C7">
              <w:rPr>
                <w:rFonts w:ascii="Times New Roman" w:hAnsi="Times New Roman" w:cs="Times New Roman"/>
              </w:rPr>
              <w:lastRenderedPageBreak/>
              <w:t>2</w:t>
            </w:r>
          </w:p>
        </w:tc>
        <w:tc>
          <w:tcPr>
            <w:tcW w:w="1843" w:type="dxa"/>
            <w:shd w:val="clear" w:color="auto" w:fill="auto"/>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Социальное обслуживание</w:t>
            </w:r>
          </w:p>
        </w:tc>
        <w:tc>
          <w:tcPr>
            <w:tcW w:w="709" w:type="dxa"/>
            <w:shd w:val="clear" w:color="auto" w:fill="auto"/>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3.2</w:t>
            </w:r>
          </w:p>
        </w:tc>
        <w:tc>
          <w:tcPr>
            <w:tcW w:w="2835" w:type="dxa"/>
            <w:shd w:val="clear" w:color="auto" w:fill="auto"/>
            <w:noWrap/>
            <w:vAlign w:val="center"/>
          </w:tcPr>
          <w:p w:rsidR="00CD77C7" w:rsidRPr="00CD77C7" w:rsidRDefault="00CD77C7" w:rsidP="00D325E8">
            <w:pPr>
              <w:pStyle w:val="a3"/>
              <w:rPr>
                <w:rFonts w:ascii="Times New Roman" w:hAnsi="Times New Roman" w:cs="Times New Roman"/>
              </w:rPr>
            </w:pPr>
            <w:proofErr w:type="gramStart"/>
            <w:r w:rsidRPr="00CD77C7">
              <w:rPr>
                <w:rFonts w:ascii="Times New Roman" w:hAnsi="Times New Roman" w:cs="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 xml:space="preserve">размещение объектов капитального строительства для </w:t>
            </w:r>
            <w:r w:rsidRPr="00CD77C7">
              <w:rPr>
                <w:rFonts w:ascii="Times New Roman" w:hAnsi="Times New Roman" w:cs="Times New Roman"/>
              </w:rPr>
              <w:lastRenderedPageBreak/>
              <w:t>размещения отделений почты и телеграфа;</w:t>
            </w:r>
          </w:p>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84" w:type="dxa"/>
            <w:shd w:val="clear" w:color="auto" w:fill="auto"/>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lastRenderedPageBreak/>
              <w:t>Объектные автостоянки</w:t>
            </w:r>
          </w:p>
        </w:tc>
        <w:tc>
          <w:tcPr>
            <w:tcW w:w="1701" w:type="dxa"/>
            <w:shd w:val="clear" w:color="auto" w:fill="auto"/>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 xml:space="preserve">Размещение объектов, не должно причинять вред </w:t>
            </w:r>
            <w:proofErr w:type="gramStart"/>
            <w:r w:rsidRPr="00CD77C7">
              <w:rPr>
                <w:rFonts w:ascii="Times New Roman" w:hAnsi="Times New Roman" w:cs="Times New Roman"/>
              </w:rPr>
              <w:t>окружающей</w:t>
            </w:r>
            <w:proofErr w:type="gramEnd"/>
          </w:p>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процентов от площади территориальной зоны</w:t>
            </w:r>
          </w:p>
          <w:p w:rsidR="00CD77C7" w:rsidRPr="00CD77C7" w:rsidRDefault="00CD77C7" w:rsidP="00D325E8">
            <w:pPr>
              <w:pStyle w:val="a3"/>
              <w:rPr>
                <w:rFonts w:ascii="Times New Roman" w:hAnsi="Times New Roman" w:cs="Times New Roman"/>
              </w:rPr>
            </w:pPr>
          </w:p>
        </w:tc>
      </w:tr>
      <w:tr w:rsidR="00CD77C7" w:rsidRPr="00CD77C7" w:rsidTr="00D325E8">
        <w:trPr>
          <w:trHeight w:val="747"/>
        </w:trPr>
        <w:tc>
          <w:tcPr>
            <w:tcW w:w="567" w:type="dxa"/>
            <w:shd w:val="clear" w:color="auto" w:fill="auto"/>
            <w:vAlign w:val="center"/>
          </w:tcPr>
          <w:p w:rsidR="00CD77C7" w:rsidRPr="00CD77C7" w:rsidRDefault="00CD77C7" w:rsidP="00D325E8">
            <w:pPr>
              <w:ind w:left="-108" w:right="-108"/>
              <w:jc w:val="center"/>
              <w:rPr>
                <w:rFonts w:ascii="Times New Roman" w:hAnsi="Times New Roman" w:cs="Times New Roman"/>
                <w:bCs/>
              </w:rPr>
            </w:pPr>
            <w:r w:rsidRPr="00CD77C7">
              <w:rPr>
                <w:rFonts w:ascii="Times New Roman" w:hAnsi="Times New Roman" w:cs="Times New Roman"/>
                <w:bCs/>
              </w:rPr>
              <w:lastRenderedPageBreak/>
              <w:t>3</w:t>
            </w:r>
          </w:p>
        </w:tc>
        <w:tc>
          <w:tcPr>
            <w:tcW w:w="1843" w:type="dxa"/>
            <w:shd w:val="clear" w:color="auto" w:fill="auto"/>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Бытовое обслуживание</w:t>
            </w:r>
          </w:p>
        </w:tc>
        <w:tc>
          <w:tcPr>
            <w:tcW w:w="709" w:type="dxa"/>
            <w:shd w:val="clear" w:color="auto" w:fill="auto"/>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3.3</w:t>
            </w:r>
          </w:p>
        </w:tc>
        <w:tc>
          <w:tcPr>
            <w:tcW w:w="2835" w:type="dxa"/>
            <w:shd w:val="clear" w:color="auto" w:fill="auto"/>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shd w:val="clear" w:color="auto" w:fill="auto"/>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Объектные автостоянки</w:t>
            </w:r>
          </w:p>
        </w:tc>
        <w:tc>
          <w:tcPr>
            <w:tcW w:w="1701" w:type="dxa"/>
            <w:shd w:val="clear" w:color="auto" w:fill="auto"/>
            <w:vAlign w:val="center"/>
          </w:tcPr>
          <w:p w:rsidR="00CD77C7" w:rsidRPr="00CD77C7" w:rsidRDefault="00CD77C7" w:rsidP="00D325E8">
            <w:pPr>
              <w:pStyle w:val="a3"/>
              <w:rPr>
                <w:rFonts w:ascii="Times New Roman" w:hAnsi="Times New Roman" w:cs="Times New Roman"/>
              </w:rPr>
            </w:pPr>
          </w:p>
        </w:tc>
      </w:tr>
      <w:tr w:rsidR="00CD77C7" w:rsidRPr="00CD77C7" w:rsidTr="00D325E8">
        <w:trPr>
          <w:trHeight w:val="747"/>
        </w:trPr>
        <w:tc>
          <w:tcPr>
            <w:tcW w:w="567" w:type="dxa"/>
            <w:shd w:val="clear" w:color="auto" w:fill="auto"/>
            <w:vAlign w:val="center"/>
          </w:tcPr>
          <w:p w:rsidR="00CD77C7" w:rsidRPr="00CD77C7" w:rsidRDefault="00CD77C7" w:rsidP="00D325E8">
            <w:pPr>
              <w:ind w:left="-108" w:right="-108"/>
              <w:jc w:val="center"/>
              <w:rPr>
                <w:rFonts w:ascii="Times New Roman" w:hAnsi="Times New Roman" w:cs="Times New Roman"/>
              </w:rPr>
            </w:pPr>
            <w:r w:rsidRPr="00CD77C7">
              <w:rPr>
                <w:rFonts w:ascii="Times New Roman" w:hAnsi="Times New Roman" w:cs="Times New Roman"/>
              </w:rPr>
              <w:t>4</w:t>
            </w:r>
          </w:p>
        </w:tc>
        <w:tc>
          <w:tcPr>
            <w:tcW w:w="1843" w:type="dxa"/>
            <w:shd w:val="clear" w:color="auto" w:fill="auto"/>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Культурное развитие</w:t>
            </w:r>
          </w:p>
        </w:tc>
        <w:tc>
          <w:tcPr>
            <w:tcW w:w="709" w:type="dxa"/>
            <w:shd w:val="clear" w:color="auto" w:fill="auto"/>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3.6</w:t>
            </w:r>
          </w:p>
        </w:tc>
        <w:tc>
          <w:tcPr>
            <w:tcW w:w="2835" w:type="dxa"/>
            <w:shd w:val="clear" w:color="auto" w:fill="auto"/>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1984" w:type="dxa"/>
            <w:shd w:val="clear" w:color="auto" w:fill="auto"/>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 xml:space="preserve">Объектные автостоянки </w:t>
            </w:r>
          </w:p>
        </w:tc>
        <w:tc>
          <w:tcPr>
            <w:tcW w:w="1701" w:type="dxa"/>
            <w:shd w:val="clear" w:color="auto" w:fill="auto"/>
            <w:vAlign w:val="center"/>
          </w:tcPr>
          <w:p w:rsidR="00CD77C7" w:rsidRPr="00CD77C7" w:rsidRDefault="00CD77C7" w:rsidP="00D325E8">
            <w:pPr>
              <w:pStyle w:val="a3"/>
              <w:rPr>
                <w:rFonts w:ascii="Times New Roman" w:hAnsi="Times New Roman" w:cs="Times New Roman"/>
              </w:rPr>
            </w:pPr>
          </w:p>
        </w:tc>
      </w:tr>
      <w:tr w:rsidR="00CD77C7" w:rsidRPr="00CD77C7" w:rsidTr="00D325E8">
        <w:trPr>
          <w:trHeight w:val="360"/>
        </w:trPr>
        <w:tc>
          <w:tcPr>
            <w:tcW w:w="567" w:type="dxa"/>
            <w:shd w:val="clear" w:color="auto" w:fill="auto"/>
            <w:vAlign w:val="center"/>
          </w:tcPr>
          <w:p w:rsidR="00CD77C7" w:rsidRPr="00CD77C7" w:rsidRDefault="00CD77C7" w:rsidP="00D325E8">
            <w:pPr>
              <w:ind w:left="-108" w:right="-108"/>
              <w:jc w:val="center"/>
              <w:rPr>
                <w:rFonts w:ascii="Times New Roman" w:hAnsi="Times New Roman" w:cs="Times New Roman"/>
              </w:rPr>
            </w:pPr>
            <w:r w:rsidRPr="00CD77C7">
              <w:rPr>
                <w:rFonts w:ascii="Times New Roman" w:hAnsi="Times New Roman" w:cs="Times New Roman"/>
              </w:rPr>
              <w:t>5</w:t>
            </w:r>
          </w:p>
        </w:tc>
        <w:tc>
          <w:tcPr>
            <w:tcW w:w="1843" w:type="dxa"/>
            <w:shd w:val="clear" w:color="auto" w:fill="auto"/>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Религиозное использование</w:t>
            </w:r>
          </w:p>
        </w:tc>
        <w:tc>
          <w:tcPr>
            <w:tcW w:w="709" w:type="dxa"/>
            <w:shd w:val="clear" w:color="auto" w:fill="auto"/>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3.7</w:t>
            </w:r>
          </w:p>
        </w:tc>
        <w:tc>
          <w:tcPr>
            <w:tcW w:w="2835" w:type="dxa"/>
            <w:shd w:val="clear" w:color="auto" w:fill="auto"/>
            <w:noWrap/>
          </w:tcPr>
          <w:p w:rsidR="00CD77C7" w:rsidRPr="00CD77C7" w:rsidRDefault="00CD77C7" w:rsidP="00D325E8">
            <w:pPr>
              <w:pStyle w:val="a3"/>
              <w:rPr>
                <w:rFonts w:ascii="Times New Roman" w:hAnsi="Times New Roman" w:cs="Times New Roman"/>
              </w:rPr>
            </w:pPr>
            <w:proofErr w:type="gramStart"/>
            <w:r w:rsidRPr="00CD77C7">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 xml:space="preserve">размещение объектов капитального строительства, </w:t>
            </w:r>
            <w:r w:rsidRPr="00CD77C7">
              <w:rPr>
                <w:rFonts w:ascii="Times New Roman" w:hAnsi="Times New Roman" w:cs="Times New Roman"/>
              </w:rPr>
              <w:lastRenderedPageBreak/>
              <w:t>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84" w:type="dxa"/>
            <w:shd w:val="clear" w:color="auto" w:fill="auto"/>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lastRenderedPageBreak/>
              <w:t>Объектные автостоянки</w:t>
            </w:r>
          </w:p>
        </w:tc>
        <w:tc>
          <w:tcPr>
            <w:tcW w:w="1701" w:type="dxa"/>
            <w:shd w:val="clear" w:color="auto" w:fill="auto"/>
            <w:vAlign w:val="center"/>
          </w:tcPr>
          <w:p w:rsidR="00CD77C7" w:rsidRPr="00CD77C7" w:rsidRDefault="00CD77C7" w:rsidP="00D325E8">
            <w:pPr>
              <w:pStyle w:val="a3"/>
              <w:rPr>
                <w:rFonts w:ascii="Times New Roman" w:hAnsi="Times New Roman" w:cs="Times New Roman"/>
              </w:rPr>
            </w:pPr>
          </w:p>
        </w:tc>
      </w:tr>
      <w:tr w:rsidR="00CD77C7" w:rsidRPr="00CD77C7" w:rsidTr="00D325E8">
        <w:trPr>
          <w:trHeight w:val="1397"/>
        </w:trPr>
        <w:tc>
          <w:tcPr>
            <w:tcW w:w="567" w:type="dxa"/>
            <w:shd w:val="clear" w:color="auto" w:fill="auto"/>
            <w:vAlign w:val="center"/>
          </w:tcPr>
          <w:p w:rsidR="00CD77C7" w:rsidRPr="00CD77C7" w:rsidRDefault="00CD77C7" w:rsidP="00D325E8">
            <w:pPr>
              <w:ind w:left="-108" w:right="-108"/>
              <w:jc w:val="center"/>
              <w:rPr>
                <w:rFonts w:ascii="Times New Roman" w:hAnsi="Times New Roman" w:cs="Times New Roman"/>
              </w:rPr>
            </w:pPr>
            <w:r w:rsidRPr="00CD77C7">
              <w:rPr>
                <w:rFonts w:ascii="Times New Roman" w:hAnsi="Times New Roman" w:cs="Times New Roman"/>
              </w:rPr>
              <w:lastRenderedPageBreak/>
              <w:t>6</w:t>
            </w:r>
          </w:p>
        </w:tc>
        <w:tc>
          <w:tcPr>
            <w:tcW w:w="1843" w:type="dxa"/>
            <w:shd w:val="clear" w:color="auto" w:fill="auto"/>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Магазины</w:t>
            </w:r>
          </w:p>
        </w:tc>
        <w:tc>
          <w:tcPr>
            <w:tcW w:w="709" w:type="dxa"/>
            <w:shd w:val="clear" w:color="auto" w:fill="auto"/>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4.4</w:t>
            </w:r>
          </w:p>
        </w:tc>
        <w:tc>
          <w:tcPr>
            <w:tcW w:w="2835" w:type="dxa"/>
            <w:shd w:val="clear" w:color="auto" w:fill="auto"/>
            <w:noWrap/>
          </w:tcPr>
          <w:p w:rsidR="00CD77C7" w:rsidRPr="00CD77C7" w:rsidRDefault="00CD77C7" w:rsidP="00D325E8">
            <w:pPr>
              <w:pStyle w:val="a3"/>
              <w:rPr>
                <w:rFonts w:ascii="Times New Roman" w:hAnsi="Times New Roman" w:cs="Times New Roman"/>
                <w:color w:val="000000" w:themeColor="text1"/>
              </w:rPr>
            </w:pPr>
            <w:r w:rsidRPr="00CD77C7">
              <w:rPr>
                <w:rFonts w:ascii="Times New Roman" w:hAnsi="Times New Roman" w:cs="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150 кв. м</w:t>
            </w:r>
          </w:p>
        </w:tc>
        <w:tc>
          <w:tcPr>
            <w:tcW w:w="1984" w:type="dxa"/>
            <w:shd w:val="clear" w:color="auto" w:fill="auto"/>
          </w:tcPr>
          <w:p w:rsidR="00CD77C7" w:rsidRPr="00CD77C7" w:rsidRDefault="00CD77C7" w:rsidP="00D325E8">
            <w:pPr>
              <w:rPr>
                <w:rFonts w:ascii="Times New Roman" w:hAnsi="Times New Roman" w:cs="Times New Roman"/>
              </w:rPr>
            </w:pPr>
            <w:r w:rsidRPr="00CD77C7">
              <w:rPr>
                <w:rFonts w:ascii="Times New Roman" w:hAnsi="Times New Roman" w:cs="Times New Roman"/>
              </w:rPr>
              <w:t>Объектные автостоянки</w:t>
            </w:r>
          </w:p>
        </w:tc>
        <w:tc>
          <w:tcPr>
            <w:tcW w:w="1701" w:type="dxa"/>
            <w:shd w:val="clear" w:color="auto" w:fill="auto"/>
            <w:vAlign w:val="center"/>
          </w:tcPr>
          <w:p w:rsidR="00CD77C7" w:rsidRPr="00CD77C7" w:rsidRDefault="00CD77C7" w:rsidP="00D325E8">
            <w:pPr>
              <w:pStyle w:val="a3"/>
              <w:rPr>
                <w:rFonts w:ascii="Times New Roman" w:hAnsi="Times New Roman" w:cs="Times New Roman"/>
              </w:rPr>
            </w:pPr>
          </w:p>
        </w:tc>
      </w:tr>
      <w:tr w:rsidR="00CD77C7" w:rsidRPr="00CD77C7" w:rsidTr="00D325E8">
        <w:trPr>
          <w:trHeight w:val="279"/>
        </w:trPr>
        <w:tc>
          <w:tcPr>
            <w:tcW w:w="567" w:type="dxa"/>
            <w:shd w:val="clear" w:color="auto" w:fill="auto"/>
            <w:vAlign w:val="center"/>
          </w:tcPr>
          <w:p w:rsidR="00CD77C7" w:rsidRPr="00CD77C7" w:rsidRDefault="00CD77C7" w:rsidP="00D325E8">
            <w:pPr>
              <w:ind w:left="-108" w:right="-108"/>
              <w:jc w:val="center"/>
              <w:rPr>
                <w:rFonts w:ascii="Times New Roman" w:hAnsi="Times New Roman" w:cs="Times New Roman"/>
              </w:rPr>
            </w:pPr>
            <w:r w:rsidRPr="00CD77C7">
              <w:rPr>
                <w:rFonts w:ascii="Times New Roman" w:hAnsi="Times New Roman" w:cs="Times New Roman"/>
              </w:rPr>
              <w:t>7</w:t>
            </w:r>
          </w:p>
        </w:tc>
        <w:tc>
          <w:tcPr>
            <w:tcW w:w="1843" w:type="dxa"/>
            <w:shd w:val="clear" w:color="auto" w:fill="auto"/>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Общественное питание</w:t>
            </w:r>
          </w:p>
        </w:tc>
        <w:tc>
          <w:tcPr>
            <w:tcW w:w="709" w:type="dxa"/>
            <w:shd w:val="clear" w:color="auto" w:fill="auto"/>
            <w:vAlign w:val="center"/>
          </w:tcPr>
          <w:p w:rsidR="00CD77C7" w:rsidRPr="00CD77C7" w:rsidRDefault="00CD77C7" w:rsidP="00D325E8">
            <w:pPr>
              <w:pStyle w:val="a3"/>
              <w:jc w:val="center"/>
              <w:rPr>
                <w:rFonts w:ascii="Times New Roman" w:hAnsi="Times New Roman" w:cs="Times New Roman"/>
              </w:rPr>
            </w:pPr>
            <w:r w:rsidRPr="00CD77C7">
              <w:rPr>
                <w:rFonts w:ascii="Times New Roman" w:hAnsi="Times New Roman" w:cs="Times New Roman"/>
              </w:rPr>
              <w:t>4.6</w:t>
            </w:r>
          </w:p>
        </w:tc>
        <w:tc>
          <w:tcPr>
            <w:tcW w:w="2835" w:type="dxa"/>
            <w:shd w:val="clear" w:color="auto" w:fill="auto"/>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 xml:space="preserve">Размещение объектов капитального строительства в </w:t>
            </w:r>
            <w:proofErr w:type="gramStart"/>
            <w:r w:rsidRPr="00CD77C7">
              <w:rPr>
                <w:rFonts w:ascii="Times New Roman" w:hAnsi="Times New Roman" w:cs="Times New Roman"/>
              </w:rPr>
              <w:t>целях</w:t>
            </w:r>
            <w:proofErr w:type="gramEnd"/>
            <w:r w:rsidRPr="00CD77C7">
              <w:rPr>
                <w:rFonts w:ascii="Times New Roman" w:hAnsi="Times New Roman" w:cs="Times New Roman"/>
              </w:rPr>
              <w:t xml:space="preserve"> устройства мест общественного питания (рестораны, кафе, столовые, закусочные, бары)</w:t>
            </w:r>
          </w:p>
        </w:tc>
        <w:tc>
          <w:tcPr>
            <w:tcW w:w="1984" w:type="dxa"/>
            <w:shd w:val="clear" w:color="auto" w:fill="auto"/>
          </w:tcPr>
          <w:p w:rsidR="00CD77C7" w:rsidRPr="00CD77C7" w:rsidRDefault="00CD77C7" w:rsidP="00D325E8">
            <w:pPr>
              <w:rPr>
                <w:rFonts w:ascii="Times New Roman" w:hAnsi="Times New Roman" w:cs="Times New Roman"/>
              </w:rPr>
            </w:pPr>
            <w:r w:rsidRPr="00CD77C7">
              <w:rPr>
                <w:rFonts w:ascii="Times New Roman" w:hAnsi="Times New Roman" w:cs="Times New Roman"/>
              </w:rPr>
              <w:t>Объектные автостоянки</w:t>
            </w:r>
          </w:p>
        </w:tc>
        <w:tc>
          <w:tcPr>
            <w:tcW w:w="1701" w:type="dxa"/>
            <w:shd w:val="clear" w:color="auto" w:fill="auto"/>
            <w:vAlign w:val="center"/>
          </w:tcPr>
          <w:p w:rsidR="00CD77C7" w:rsidRPr="00CD77C7" w:rsidRDefault="00CD77C7" w:rsidP="00D325E8">
            <w:pPr>
              <w:pStyle w:val="a3"/>
              <w:rPr>
                <w:rFonts w:ascii="Times New Roman" w:hAnsi="Times New Roman" w:cs="Times New Roman"/>
              </w:rPr>
            </w:pPr>
          </w:p>
        </w:tc>
      </w:tr>
      <w:tr w:rsidR="00CD77C7" w:rsidRPr="00CD77C7" w:rsidTr="00D325E8">
        <w:trPr>
          <w:trHeight w:val="279"/>
        </w:trPr>
        <w:tc>
          <w:tcPr>
            <w:tcW w:w="567" w:type="dxa"/>
            <w:shd w:val="clear" w:color="auto" w:fill="auto"/>
            <w:vAlign w:val="center"/>
          </w:tcPr>
          <w:p w:rsidR="00CD77C7" w:rsidRPr="00CD77C7" w:rsidRDefault="00CD77C7" w:rsidP="00D325E8">
            <w:pPr>
              <w:ind w:left="-108" w:right="-108"/>
              <w:jc w:val="center"/>
              <w:rPr>
                <w:rFonts w:ascii="Times New Roman" w:hAnsi="Times New Roman" w:cs="Times New Roman"/>
              </w:rPr>
            </w:pPr>
            <w:r w:rsidRPr="00CD77C7">
              <w:rPr>
                <w:rFonts w:ascii="Times New Roman" w:hAnsi="Times New Roman" w:cs="Times New Roman"/>
              </w:rPr>
              <w:t>8</w:t>
            </w:r>
          </w:p>
        </w:tc>
        <w:tc>
          <w:tcPr>
            <w:tcW w:w="1843" w:type="dxa"/>
            <w:shd w:val="clear" w:color="auto" w:fill="auto"/>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Спорт</w:t>
            </w:r>
          </w:p>
        </w:tc>
        <w:tc>
          <w:tcPr>
            <w:tcW w:w="709" w:type="dxa"/>
            <w:shd w:val="clear" w:color="auto" w:fill="auto"/>
            <w:vAlign w:val="center"/>
          </w:tcPr>
          <w:p w:rsidR="00CD77C7" w:rsidRPr="00CD77C7" w:rsidRDefault="00CD77C7" w:rsidP="00D325E8">
            <w:pPr>
              <w:pStyle w:val="a3"/>
              <w:jc w:val="center"/>
              <w:rPr>
                <w:rFonts w:ascii="Times New Roman" w:hAnsi="Times New Roman" w:cs="Times New Roman"/>
                <w:lang w:val="en-US"/>
              </w:rPr>
            </w:pPr>
            <w:r w:rsidRPr="00CD77C7">
              <w:rPr>
                <w:rFonts w:ascii="Times New Roman" w:hAnsi="Times New Roman" w:cs="Times New Roman"/>
                <w:lang w:val="en-US"/>
              </w:rPr>
              <w:t>5.1</w:t>
            </w:r>
          </w:p>
        </w:tc>
        <w:tc>
          <w:tcPr>
            <w:tcW w:w="2835" w:type="dxa"/>
            <w:shd w:val="clear" w:color="auto" w:fill="auto"/>
            <w:noWrap/>
            <w:vAlign w:val="center"/>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 xml:space="preserve">Размещение объектов капитального строительства в </w:t>
            </w:r>
            <w:proofErr w:type="gramStart"/>
            <w:r w:rsidRPr="00CD77C7">
              <w:rPr>
                <w:rFonts w:ascii="Times New Roman" w:hAnsi="Times New Roman" w:cs="Times New Roman"/>
              </w:rPr>
              <w:t>качестве</w:t>
            </w:r>
            <w:proofErr w:type="gramEnd"/>
            <w:r w:rsidRPr="00CD77C7">
              <w:rPr>
                <w:rFonts w:ascii="Times New Roman" w:hAnsi="Times New Roman" w:cs="Times New Roman"/>
              </w:rPr>
              <w:t xml:space="preserve"> спортивных клубов, спортивных залов, бассейнов, устройство площадок для занятия спортом и физкультурой; размещение спортивных баз и лагерей</w:t>
            </w:r>
          </w:p>
        </w:tc>
        <w:tc>
          <w:tcPr>
            <w:tcW w:w="1984" w:type="dxa"/>
            <w:shd w:val="clear" w:color="auto" w:fill="auto"/>
          </w:tcPr>
          <w:p w:rsidR="00CD77C7" w:rsidRPr="00CD77C7" w:rsidRDefault="00CD77C7" w:rsidP="00D325E8">
            <w:pPr>
              <w:pStyle w:val="a3"/>
              <w:rPr>
                <w:rFonts w:ascii="Times New Roman" w:hAnsi="Times New Roman" w:cs="Times New Roman"/>
              </w:rPr>
            </w:pPr>
            <w:r w:rsidRPr="00CD77C7">
              <w:rPr>
                <w:rFonts w:ascii="Times New Roman" w:hAnsi="Times New Roman" w:cs="Times New Roman"/>
              </w:rPr>
              <w:t xml:space="preserve">Объектные автостоянки </w:t>
            </w:r>
          </w:p>
        </w:tc>
        <w:tc>
          <w:tcPr>
            <w:tcW w:w="1701" w:type="dxa"/>
            <w:shd w:val="clear" w:color="auto" w:fill="auto"/>
            <w:vAlign w:val="center"/>
          </w:tcPr>
          <w:p w:rsidR="00CD77C7" w:rsidRPr="00CD77C7" w:rsidRDefault="00CD77C7" w:rsidP="00D325E8">
            <w:pPr>
              <w:pStyle w:val="a3"/>
              <w:rPr>
                <w:rFonts w:ascii="Times New Roman" w:hAnsi="Times New Roman" w:cs="Times New Roman"/>
              </w:rPr>
            </w:pPr>
          </w:p>
        </w:tc>
      </w:tr>
    </w:tbl>
    <w:p w:rsidR="00CD77C7" w:rsidRPr="00CD77C7" w:rsidRDefault="00CD77C7" w:rsidP="00CD77C7">
      <w:pPr>
        <w:rPr>
          <w:rFonts w:ascii="Times New Roman" w:hAnsi="Times New Roman" w:cs="Times New Roman"/>
        </w:rPr>
      </w:pPr>
    </w:p>
    <w:p w:rsidR="00CD77C7" w:rsidRPr="00CD77C7" w:rsidRDefault="00CD77C7" w:rsidP="00CD77C7">
      <w:pPr>
        <w:ind w:firstLine="709"/>
        <w:jc w:val="both"/>
        <w:rPr>
          <w:rFonts w:ascii="Times New Roman" w:hAnsi="Times New Roman" w:cs="Times New Roman"/>
        </w:rPr>
      </w:pPr>
      <w:r w:rsidRPr="00CD77C7">
        <w:rPr>
          <w:rFonts w:ascii="Times New Roman" w:hAnsi="Times New Roman" w:cs="Times New Roman"/>
        </w:rPr>
        <w:t xml:space="preserve">6) предельные размеры земельных участков, предоставляемых гражданам в </w:t>
      </w:r>
      <w:r w:rsidRPr="00CD77C7">
        <w:rPr>
          <w:rFonts w:ascii="Times New Roman" w:hAnsi="Times New Roman" w:cs="Times New Roman"/>
        </w:rPr>
        <w:lastRenderedPageBreak/>
        <w:t xml:space="preserve">собственность бесплатно по основаниям, указанным в </w:t>
      </w:r>
      <w:proofErr w:type="gramStart"/>
      <w:r w:rsidRPr="00CD77C7">
        <w:rPr>
          <w:rFonts w:ascii="Times New Roman" w:hAnsi="Times New Roman" w:cs="Times New Roman"/>
        </w:rPr>
        <w:t>подпунктах</w:t>
      </w:r>
      <w:proofErr w:type="gramEnd"/>
      <w:r w:rsidRPr="00CD77C7">
        <w:rPr>
          <w:rFonts w:ascii="Times New Roman" w:hAnsi="Times New Roman" w:cs="Times New Roman"/>
        </w:rPr>
        <w:t xml:space="preserve"> 6 и 7 статьи 39.5 Земельного кодекса Российской Федерации, устанавливаются законодательством Удмуртской Республики.</w:t>
      </w:r>
    </w:p>
    <w:p w:rsidR="00CD77C7" w:rsidRPr="00CD77C7" w:rsidRDefault="00CD77C7" w:rsidP="00CD77C7">
      <w:pPr>
        <w:ind w:firstLine="709"/>
        <w:jc w:val="both"/>
        <w:rPr>
          <w:rFonts w:ascii="Times New Roman" w:hAnsi="Times New Roman" w:cs="Times New Roman"/>
        </w:rPr>
      </w:pPr>
      <w:r w:rsidRPr="00CD77C7">
        <w:rPr>
          <w:rFonts w:ascii="Times New Roman" w:hAnsi="Times New Roman" w:cs="Times New Roman"/>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 застройки индивидуальными жилыми домами, проектируемой зоны застройки индивидуальными жилыми домами приведены в таблице </w:t>
      </w:r>
      <w:r w:rsidR="00D325E8">
        <w:rPr>
          <w:rFonts w:ascii="Times New Roman" w:hAnsi="Times New Roman" w:cs="Times New Roman"/>
        </w:rPr>
        <w:t>2</w:t>
      </w:r>
      <w:r w:rsidRPr="00CD77C7">
        <w:rPr>
          <w:rFonts w:ascii="Times New Roman" w:hAnsi="Times New Roman" w:cs="Times New Roman"/>
        </w:rPr>
        <w:t>.2.</w:t>
      </w:r>
    </w:p>
    <w:p w:rsidR="00CD77C7" w:rsidRPr="00CD77C7" w:rsidRDefault="00CD77C7" w:rsidP="00CD77C7">
      <w:pPr>
        <w:jc w:val="right"/>
        <w:rPr>
          <w:rFonts w:ascii="Times New Roman" w:hAnsi="Times New Roman" w:cs="Times New Roman"/>
        </w:rPr>
      </w:pPr>
      <w:r w:rsidRPr="00CD77C7">
        <w:rPr>
          <w:rFonts w:ascii="Times New Roman" w:hAnsi="Times New Roman" w:cs="Times New Roman"/>
        </w:rPr>
        <w:t xml:space="preserve">Таблица </w:t>
      </w:r>
      <w:r w:rsidR="00D325E8">
        <w:rPr>
          <w:rFonts w:ascii="Times New Roman" w:hAnsi="Times New Roman" w:cs="Times New Roman"/>
        </w:rPr>
        <w:t>2</w:t>
      </w:r>
      <w:r w:rsidRPr="00CD77C7">
        <w:rPr>
          <w:rFonts w:ascii="Times New Roman" w:hAnsi="Times New Roman" w:cs="Times New Roman"/>
        </w:rPr>
        <w:t>.2</w:t>
      </w:r>
    </w:p>
    <w:p w:rsidR="00CD77C7" w:rsidRPr="00CD77C7" w:rsidRDefault="00CD77C7" w:rsidP="00CD77C7">
      <w:pPr>
        <w:jc w:val="center"/>
        <w:rPr>
          <w:rFonts w:ascii="Times New Roman" w:hAnsi="Times New Roman" w:cs="Times New Roman"/>
        </w:rPr>
      </w:pPr>
    </w:p>
    <w:p w:rsidR="00CD77C7" w:rsidRPr="00CD77C7" w:rsidRDefault="00CD77C7" w:rsidP="00CD77C7">
      <w:pPr>
        <w:jc w:val="center"/>
        <w:rPr>
          <w:rFonts w:ascii="Times New Roman" w:hAnsi="Times New Roman" w:cs="Times New Roman"/>
        </w:rPr>
      </w:pPr>
      <w:r w:rsidRPr="00CD77C7">
        <w:rPr>
          <w:rFonts w:ascii="Times New Roman" w:hAnsi="Times New Roman" w:cs="Times New Roman"/>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w:t>
      </w:r>
    </w:p>
    <w:p w:rsidR="00CD77C7" w:rsidRPr="00CD77C7" w:rsidRDefault="00CD77C7" w:rsidP="00CD77C7">
      <w:pPr>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5103"/>
      </w:tblGrid>
      <w:tr w:rsidR="00CD77C7" w:rsidRPr="00CD77C7" w:rsidTr="00D325E8">
        <w:trPr>
          <w:trHeight w:val="479"/>
          <w:tblHeader/>
        </w:trPr>
        <w:tc>
          <w:tcPr>
            <w:tcW w:w="567" w:type="dxa"/>
            <w:vAlign w:val="center"/>
          </w:tcPr>
          <w:p w:rsidR="00CD77C7" w:rsidRPr="00CD77C7" w:rsidRDefault="00CD77C7" w:rsidP="00D325E8">
            <w:pPr>
              <w:autoSpaceDE w:val="0"/>
              <w:autoSpaceDN w:val="0"/>
              <w:adjustRightInd w:val="0"/>
              <w:jc w:val="center"/>
              <w:rPr>
                <w:rFonts w:ascii="Times New Roman" w:hAnsi="Times New Roman" w:cs="Times New Roman"/>
              </w:rPr>
            </w:pPr>
            <w:r w:rsidRPr="00CD77C7">
              <w:rPr>
                <w:rFonts w:ascii="Times New Roman" w:eastAsia="Calibri" w:hAnsi="Times New Roman" w:cs="Times New Roman"/>
                <w:kern w:val="2"/>
              </w:rPr>
              <w:t xml:space="preserve">№ </w:t>
            </w:r>
            <w:proofErr w:type="gramStart"/>
            <w:r w:rsidRPr="00CD77C7">
              <w:rPr>
                <w:rFonts w:ascii="Times New Roman" w:eastAsia="Calibri" w:hAnsi="Times New Roman" w:cs="Times New Roman"/>
                <w:kern w:val="2"/>
              </w:rPr>
              <w:t>п</w:t>
            </w:r>
            <w:proofErr w:type="gramEnd"/>
            <w:r w:rsidRPr="00CD77C7">
              <w:rPr>
                <w:rFonts w:ascii="Times New Roman" w:eastAsia="Calibri" w:hAnsi="Times New Roman" w:cs="Times New Roman"/>
                <w:kern w:val="2"/>
              </w:rPr>
              <w:t>/п</w:t>
            </w:r>
          </w:p>
        </w:tc>
        <w:tc>
          <w:tcPr>
            <w:tcW w:w="3969" w:type="dxa"/>
            <w:vAlign w:val="center"/>
          </w:tcPr>
          <w:p w:rsidR="00CD77C7" w:rsidRPr="00CD77C7" w:rsidRDefault="00CD77C7" w:rsidP="00D325E8">
            <w:pPr>
              <w:autoSpaceDE w:val="0"/>
              <w:autoSpaceDN w:val="0"/>
              <w:adjustRightInd w:val="0"/>
              <w:jc w:val="center"/>
              <w:rPr>
                <w:rFonts w:ascii="Times New Roman" w:hAnsi="Times New Roman" w:cs="Times New Roman"/>
              </w:rPr>
            </w:pPr>
            <w:r w:rsidRPr="00CD77C7">
              <w:rPr>
                <w:rFonts w:ascii="Times New Roman" w:hAnsi="Times New Roman" w:cs="Times New Roman"/>
              </w:rPr>
              <w:t>Предельный параметр</w:t>
            </w:r>
          </w:p>
        </w:tc>
        <w:tc>
          <w:tcPr>
            <w:tcW w:w="5103" w:type="dxa"/>
            <w:vAlign w:val="center"/>
          </w:tcPr>
          <w:p w:rsidR="00CD77C7" w:rsidRPr="00CD77C7" w:rsidRDefault="00CD77C7" w:rsidP="00D325E8">
            <w:pPr>
              <w:jc w:val="center"/>
              <w:rPr>
                <w:rFonts w:ascii="Times New Roman" w:hAnsi="Times New Roman" w:cs="Times New Roman"/>
                <w:lang w:eastAsia="ar-SA"/>
              </w:rPr>
            </w:pPr>
            <w:r w:rsidRPr="00CD77C7">
              <w:rPr>
                <w:rFonts w:ascii="Times New Roman" w:hAnsi="Times New Roman" w:cs="Times New Roman"/>
                <w:lang w:eastAsia="ar-SA"/>
              </w:rPr>
              <w:t>Установленные размеры</w:t>
            </w:r>
          </w:p>
        </w:tc>
      </w:tr>
      <w:tr w:rsidR="00CD77C7" w:rsidRPr="00CD77C7" w:rsidTr="00D325E8">
        <w:trPr>
          <w:trHeight w:val="273"/>
        </w:trPr>
        <w:tc>
          <w:tcPr>
            <w:tcW w:w="567" w:type="dxa"/>
            <w:vAlign w:val="center"/>
          </w:tcPr>
          <w:p w:rsidR="00CD77C7" w:rsidRPr="00CD77C7" w:rsidRDefault="00CD77C7" w:rsidP="00D325E8">
            <w:pPr>
              <w:autoSpaceDE w:val="0"/>
              <w:autoSpaceDN w:val="0"/>
              <w:adjustRightInd w:val="0"/>
              <w:jc w:val="center"/>
              <w:rPr>
                <w:rFonts w:ascii="Times New Roman" w:eastAsia="Calibri" w:hAnsi="Times New Roman" w:cs="Times New Roman"/>
                <w:kern w:val="2"/>
              </w:rPr>
            </w:pPr>
            <w:r w:rsidRPr="00CD77C7">
              <w:rPr>
                <w:rFonts w:ascii="Times New Roman" w:eastAsia="Calibri" w:hAnsi="Times New Roman" w:cs="Times New Roman"/>
                <w:kern w:val="2"/>
              </w:rPr>
              <w:t>1</w:t>
            </w:r>
          </w:p>
        </w:tc>
        <w:tc>
          <w:tcPr>
            <w:tcW w:w="3969" w:type="dxa"/>
            <w:vAlign w:val="center"/>
          </w:tcPr>
          <w:p w:rsidR="00CD77C7" w:rsidRPr="00CD77C7" w:rsidRDefault="00CD77C7" w:rsidP="00D325E8">
            <w:pPr>
              <w:rPr>
                <w:rFonts w:ascii="Times New Roman" w:hAnsi="Times New Roman" w:cs="Times New Roman"/>
              </w:rPr>
            </w:pPr>
            <w:r w:rsidRPr="00CD77C7">
              <w:rPr>
                <w:rFonts w:ascii="Times New Roman" w:hAnsi="Times New Roman" w:cs="Times New Roman"/>
              </w:rPr>
              <w:t>Минимальная площадь земельного участка (</w:t>
            </w:r>
            <w:proofErr w:type="gramStart"/>
            <w:r w:rsidRPr="00CD77C7">
              <w:rPr>
                <w:rFonts w:ascii="Times New Roman" w:hAnsi="Times New Roman" w:cs="Times New Roman"/>
              </w:rPr>
              <w:t>га</w:t>
            </w:r>
            <w:proofErr w:type="gramEnd"/>
            <w:r w:rsidRPr="00CD77C7">
              <w:rPr>
                <w:rFonts w:ascii="Times New Roman" w:hAnsi="Times New Roman" w:cs="Times New Roman"/>
              </w:rPr>
              <w:t>)</w:t>
            </w:r>
          </w:p>
          <w:p w:rsidR="00CD77C7" w:rsidRPr="00CD77C7" w:rsidRDefault="00CD77C7" w:rsidP="00D325E8">
            <w:pPr>
              <w:pStyle w:val="a9"/>
              <w:suppressAutoHyphens w:val="0"/>
              <w:spacing w:after="0" w:line="240" w:lineRule="auto"/>
              <w:ind w:left="34" w:firstLine="283"/>
              <w:contextualSpacing/>
              <w:rPr>
                <w:rFonts w:ascii="Times New Roman" w:hAnsi="Times New Roman" w:cs="Times New Roman"/>
                <w:sz w:val="24"/>
                <w:szCs w:val="24"/>
                <w:lang w:val="ru-RU"/>
              </w:rPr>
            </w:pPr>
            <w:r w:rsidRPr="00CD77C7">
              <w:rPr>
                <w:rFonts w:ascii="Times New Roman" w:hAnsi="Times New Roman" w:cs="Times New Roman"/>
                <w:sz w:val="24"/>
                <w:szCs w:val="24"/>
                <w:lang w:val="ru-RU"/>
              </w:rPr>
              <w:t>для индивидуального жилищного строительства, ведения личного подсобного хозяйства, блокированной жилой застройки (на 1 блок);</w:t>
            </w:r>
          </w:p>
          <w:p w:rsidR="00CD77C7" w:rsidRPr="00CD77C7" w:rsidRDefault="00CD77C7" w:rsidP="00D325E8">
            <w:pPr>
              <w:autoSpaceDE w:val="0"/>
              <w:autoSpaceDN w:val="0"/>
              <w:adjustRightInd w:val="0"/>
              <w:ind w:firstLine="318"/>
              <w:rPr>
                <w:rFonts w:ascii="Times New Roman" w:hAnsi="Times New Roman" w:cs="Times New Roman"/>
                <w:color w:val="000000" w:themeColor="text1"/>
                <w:kern w:val="2"/>
                <w:lang w:eastAsia="ar-SA"/>
              </w:rPr>
            </w:pPr>
            <w:r w:rsidRPr="00CD77C7">
              <w:rPr>
                <w:rFonts w:ascii="Times New Roman" w:hAnsi="Times New Roman" w:cs="Times New Roman"/>
                <w:color w:val="000000" w:themeColor="text1"/>
                <w:kern w:val="2"/>
                <w:lang w:eastAsia="ar-SA"/>
              </w:rPr>
              <w:t>для малоэтажной жилой застройки;</w:t>
            </w:r>
          </w:p>
          <w:p w:rsidR="00CD77C7" w:rsidRPr="00CD77C7" w:rsidRDefault="00CD77C7" w:rsidP="00D325E8">
            <w:pPr>
              <w:autoSpaceDE w:val="0"/>
              <w:autoSpaceDN w:val="0"/>
              <w:adjustRightInd w:val="0"/>
              <w:ind w:firstLine="318"/>
              <w:rPr>
                <w:rFonts w:ascii="Times New Roman" w:hAnsi="Times New Roman" w:cs="Times New Roman"/>
              </w:rPr>
            </w:pPr>
            <w:r w:rsidRPr="00CD77C7">
              <w:rPr>
                <w:rFonts w:ascii="Times New Roman" w:hAnsi="Times New Roman" w:cs="Times New Roman"/>
                <w:kern w:val="2"/>
                <w:lang w:eastAsia="ar-SA"/>
              </w:rPr>
              <w:t xml:space="preserve">для прочих объектов </w:t>
            </w:r>
          </w:p>
        </w:tc>
        <w:tc>
          <w:tcPr>
            <w:tcW w:w="5103" w:type="dxa"/>
            <w:vAlign w:val="center"/>
          </w:tcPr>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rPr>
                <w:rFonts w:ascii="Times New Roman" w:hAnsi="Times New Roman" w:cs="Times New Roman"/>
              </w:rPr>
            </w:pPr>
          </w:p>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0,10</w:t>
            </w:r>
          </w:p>
          <w:p w:rsidR="00CD77C7" w:rsidRPr="00CD77C7" w:rsidRDefault="00CD77C7" w:rsidP="00D325E8">
            <w:pPr>
              <w:rPr>
                <w:rFonts w:ascii="Times New Roman" w:hAnsi="Times New Roman" w:cs="Times New Roman"/>
              </w:rPr>
            </w:pPr>
          </w:p>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0,25</w:t>
            </w:r>
          </w:p>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lang w:eastAsia="ar-SA"/>
              </w:rPr>
            </w:pPr>
            <w:r w:rsidRPr="00CD77C7">
              <w:rPr>
                <w:rFonts w:ascii="Times New Roman" w:hAnsi="Times New Roman" w:cs="Times New Roman"/>
              </w:rPr>
              <w:t>0,02</w:t>
            </w:r>
          </w:p>
        </w:tc>
      </w:tr>
      <w:tr w:rsidR="00CD77C7" w:rsidRPr="00CD77C7" w:rsidTr="00D325E8">
        <w:trPr>
          <w:trHeight w:val="565"/>
        </w:trPr>
        <w:tc>
          <w:tcPr>
            <w:tcW w:w="567" w:type="dxa"/>
            <w:vAlign w:val="center"/>
          </w:tcPr>
          <w:p w:rsidR="00CD77C7" w:rsidRPr="00CD77C7" w:rsidRDefault="00CD77C7" w:rsidP="00D325E8">
            <w:pPr>
              <w:autoSpaceDE w:val="0"/>
              <w:autoSpaceDN w:val="0"/>
              <w:adjustRightInd w:val="0"/>
              <w:jc w:val="center"/>
              <w:rPr>
                <w:rFonts w:ascii="Times New Roman" w:eastAsia="Calibri" w:hAnsi="Times New Roman" w:cs="Times New Roman"/>
                <w:kern w:val="2"/>
              </w:rPr>
            </w:pPr>
            <w:r w:rsidRPr="00CD77C7">
              <w:rPr>
                <w:rFonts w:ascii="Times New Roman" w:eastAsia="Calibri" w:hAnsi="Times New Roman" w:cs="Times New Roman"/>
                <w:kern w:val="2"/>
              </w:rPr>
              <w:t>2</w:t>
            </w:r>
          </w:p>
        </w:tc>
        <w:tc>
          <w:tcPr>
            <w:tcW w:w="3969" w:type="dxa"/>
            <w:vAlign w:val="center"/>
          </w:tcPr>
          <w:p w:rsidR="00CD77C7" w:rsidRPr="00CD77C7" w:rsidRDefault="00CD77C7" w:rsidP="00D325E8">
            <w:pPr>
              <w:rPr>
                <w:rFonts w:ascii="Times New Roman" w:hAnsi="Times New Roman" w:cs="Times New Roman"/>
              </w:rPr>
            </w:pPr>
            <w:r w:rsidRPr="00CD77C7">
              <w:rPr>
                <w:rFonts w:ascii="Times New Roman" w:hAnsi="Times New Roman" w:cs="Times New Roman"/>
              </w:rPr>
              <w:t>Максимальная площадь земельного участка (</w:t>
            </w:r>
            <w:proofErr w:type="gramStart"/>
            <w:r w:rsidRPr="00CD77C7">
              <w:rPr>
                <w:rFonts w:ascii="Times New Roman" w:hAnsi="Times New Roman" w:cs="Times New Roman"/>
              </w:rPr>
              <w:t>га</w:t>
            </w:r>
            <w:proofErr w:type="gramEnd"/>
            <w:r w:rsidRPr="00CD77C7">
              <w:rPr>
                <w:rFonts w:ascii="Times New Roman" w:hAnsi="Times New Roman" w:cs="Times New Roman"/>
              </w:rPr>
              <w:t>):</w:t>
            </w:r>
          </w:p>
          <w:p w:rsidR="00CD77C7" w:rsidRPr="00CD77C7" w:rsidRDefault="00CD77C7" w:rsidP="00D325E8">
            <w:pPr>
              <w:rPr>
                <w:rFonts w:ascii="Times New Roman" w:hAnsi="Times New Roman" w:cs="Times New Roman"/>
              </w:rPr>
            </w:pPr>
            <w:r w:rsidRPr="00CD77C7">
              <w:rPr>
                <w:rFonts w:ascii="Times New Roman" w:hAnsi="Times New Roman" w:cs="Times New Roman"/>
              </w:rPr>
              <w:t>для индивидуального жилищного строительства, ведения личного подсобного хозяйства, блокированной жилой застройки (на 1 блок)</w:t>
            </w:r>
          </w:p>
        </w:tc>
        <w:tc>
          <w:tcPr>
            <w:tcW w:w="5103" w:type="dxa"/>
            <w:vAlign w:val="center"/>
          </w:tcPr>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vertAlign w:val="superscript"/>
              </w:rPr>
            </w:pPr>
            <w:r w:rsidRPr="00CD77C7">
              <w:rPr>
                <w:rFonts w:ascii="Times New Roman" w:hAnsi="Times New Roman" w:cs="Times New Roman"/>
              </w:rPr>
              <w:t>0,5</w:t>
            </w:r>
          </w:p>
          <w:p w:rsidR="00CD77C7" w:rsidRPr="00CD77C7" w:rsidRDefault="00CD77C7" w:rsidP="00D325E8">
            <w:pPr>
              <w:jc w:val="center"/>
              <w:rPr>
                <w:rFonts w:ascii="Times New Roman" w:hAnsi="Times New Roman" w:cs="Times New Roman"/>
              </w:rPr>
            </w:pPr>
          </w:p>
          <w:p w:rsidR="00CD77C7" w:rsidRPr="00CD77C7" w:rsidRDefault="00CD77C7" w:rsidP="00D325E8">
            <w:pPr>
              <w:rPr>
                <w:rFonts w:ascii="Times New Roman" w:hAnsi="Times New Roman" w:cs="Times New Roman"/>
              </w:rPr>
            </w:pPr>
          </w:p>
        </w:tc>
      </w:tr>
      <w:tr w:rsidR="00CD77C7" w:rsidRPr="00CD77C7" w:rsidTr="00D325E8">
        <w:trPr>
          <w:trHeight w:val="279"/>
        </w:trPr>
        <w:tc>
          <w:tcPr>
            <w:tcW w:w="567" w:type="dxa"/>
            <w:vAlign w:val="center"/>
          </w:tcPr>
          <w:p w:rsidR="00CD77C7" w:rsidRPr="00CD77C7" w:rsidRDefault="00CD77C7" w:rsidP="00D325E8">
            <w:pPr>
              <w:autoSpaceDE w:val="0"/>
              <w:autoSpaceDN w:val="0"/>
              <w:adjustRightInd w:val="0"/>
              <w:jc w:val="center"/>
              <w:rPr>
                <w:rFonts w:ascii="Times New Roman" w:eastAsia="Calibri" w:hAnsi="Times New Roman" w:cs="Times New Roman"/>
                <w:kern w:val="2"/>
              </w:rPr>
            </w:pPr>
            <w:r w:rsidRPr="00CD77C7">
              <w:rPr>
                <w:rFonts w:ascii="Times New Roman" w:eastAsia="Calibri" w:hAnsi="Times New Roman" w:cs="Times New Roman"/>
                <w:kern w:val="2"/>
              </w:rPr>
              <w:t>3</w:t>
            </w:r>
          </w:p>
        </w:tc>
        <w:tc>
          <w:tcPr>
            <w:tcW w:w="3969" w:type="dxa"/>
            <w:vAlign w:val="center"/>
          </w:tcPr>
          <w:p w:rsidR="00CD77C7" w:rsidRPr="00CD77C7" w:rsidRDefault="00CD77C7" w:rsidP="00D325E8">
            <w:pPr>
              <w:rPr>
                <w:rFonts w:ascii="Times New Roman" w:hAnsi="Times New Roman" w:cs="Times New Roman"/>
              </w:rPr>
            </w:pPr>
            <w:r w:rsidRPr="00CD77C7">
              <w:rPr>
                <w:rFonts w:ascii="Times New Roman" w:hAnsi="Times New Roman" w:cs="Times New Roman"/>
              </w:rPr>
              <w:t>Минимальная ширина участка</w:t>
            </w:r>
            <w:r w:rsidRPr="00CD77C7">
              <w:rPr>
                <w:rFonts w:ascii="Times New Roman" w:hAnsi="Times New Roman" w:cs="Times New Roman"/>
              </w:rPr>
              <w:br/>
              <w:t>по уличному фронту (м):</w:t>
            </w:r>
          </w:p>
          <w:p w:rsidR="00CD77C7" w:rsidRPr="00CD77C7" w:rsidRDefault="00CD77C7" w:rsidP="00D325E8">
            <w:pPr>
              <w:rPr>
                <w:rFonts w:ascii="Times New Roman" w:hAnsi="Times New Roman" w:cs="Times New Roman"/>
              </w:rPr>
            </w:pPr>
            <w:r w:rsidRPr="00CD77C7">
              <w:rPr>
                <w:rFonts w:ascii="Times New Roman" w:hAnsi="Times New Roman" w:cs="Times New Roman"/>
              </w:rPr>
              <w:t>для индивидуального жилищного строительства, ведения личного подсобного хозяйства, малоэтажной жилой застройки</w:t>
            </w:r>
            <w:r w:rsidRPr="00CD77C7">
              <w:rPr>
                <w:rFonts w:ascii="Times New Roman" w:hAnsi="Times New Roman" w:cs="Times New Roman"/>
              </w:rPr>
              <w:br/>
              <w:t>блокированная жилая застройка</w:t>
            </w:r>
            <w:r w:rsidRPr="00CD77C7">
              <w:rPr>
                <w:rFonts w:ascii="Times New Roman" w:hAnsi="Times New Roman" w:cs="Times New Roman"/>
              </w:rPr>
              <w:br/>
              <w:t>(на 1 блок)</w:t>
            </w:r>
          </w:p>
        </w:tc>
        <w:tc>
          <w:tcPr>
            <w:tcW w:w="5103" w:type="dxa"/>
            <w:vAlign w:val="center"/>
          </w:tcPr>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vertAlign w:val="superscript"/>
              </w:rPr>
            </w:pPr>
            <w:r w:rsidRPr="00CD77C7">
              <w:rPr>
                <w:rFonts w:ascii="Times New Roman" w:hAnsi="Times New Roman" w:cs="Times New Roman"/>
              </w:rPr>
              <w:t>20,0</w:t>
            </w:r>
            <w:r w:rsidRPr="00CD77C7">
              <w:rPr>
                <w:rFonts w:ascii="Times New Roman" w:hAnsi="Times New Roman" w:cs="Times New Roman"/>
              </w:rPr>
              <w:br/>
            </w:r>
          </w:p>
          <w:p w:rsidR="00CD77C7" w:rsidRPr="00CD77C7" w:rsidRDefault="00CD77C7" w:rsidP="00D325E8">
            <w:pPr>
              <w:jc w:val="center"/>
              <w:rPr>
                <w:rFonts w:ascii="Times New Roman" w:hAnsi="Times New Roman" w:cs="Times New Roman"/>
                <w:vertAlign w:val="superscript"/>
              </w:rPr>
            </w:pPr>
          </w:p>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6,0</w:t>
            </w:r>
          </w:p>
        </w:tc>
      </w:tr>
      <w:tr w:rsidR="00CD77C7" w:rsidRPr="00CD77C7" w:rsidTr="00D325E8">
        <w:tc>
          <w:tcPr>
            <w:tcW w:w="567" w:type="dxa"/>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4</w:t>
            </w:r>
          </w:p>
        </w:tc>
        <w:tc>
          <w:tcPr>
            <w:tcW w:w="3969" w:type="dxa"/>
          </w:tcPr>
          <w:p w:rsidR="00CD77C7" w:rsidRPr="00CD77C7" w:rsidRDefault="00CD77C7" w:rsidP="00D325E8">
            <w:pPr>
              <w:ind w:firstLine="317"/>
              <w:rPr>
                <w:rFonts w:ascii="Times New Roman" w:hAnsi="Times New Roman" w:cs="Times New Roman"/>
              </w:rPr>
            </w:pPr>
            <w:r w:rsidRPr="00CD77C7">
              <w:rPr>
                <w:rFonts w:ascii="Times New Roman" w:hAnsi="Times New Roman" w:cs="Times New Roman"/>
              </w:rPr>
              <w:t>Максимальный процент застройки земельного участка</w:t>
            </w:r>
            <w:r w:rsidRPr="00CD77C7">
              <w:rPr>
                <w:rFonts w:ascii="Times New Roman" w:hAnsi="Times New Roman" w:cs="Times New Roman"/>
                <w:color w:val="7030A0"/>
              </w:rPr>
              <w:t xml:space="preserve"> </w:t>
            </w:r>
            <w:r w:rsidRPr="00CD77C7">
              <w:rPr>
                <w:rFonts w:ascii="Times New Roman" w:hAnsi="Times New Roman" w:cs="Times New Roman"/>
              </w:rPr>
              <w:t>(процент):</w:t>
            </w:r>
          </w:p>
          <w:p w:rsidR="00CD77C7" w:rsidRPr="00CD77C7" w:rsidRDefault="00CD77C7" w:rsidP="00D325E8">
            <w:pPr>
              <w:pStyle w:val="a9"/>
              <w:suppressAutoHyphens w:val="0"/>
              <w:spacing w:after="0" w:line="240" w:lineRule="auto"/>
              <w:ind w:left="0" w:firstLine="317"/>
              <w:contextualSpacing/>
              <w:jc w:val="left"/>
              <w:rPr>
                <w:rFonts w:ascii="Times New Roman" w:hAnsi="Times New Roman" w:cs="Times New Roman"/>
                <w:sz w:val="24"/>
                <w:szCs w:val="24"/>
                <w:lang w:val="ru-RU"/>
              </w:rPr>
            </w:pPr>
            <w:r w:rsidRPr="00CD77C7">
              <w:rPr>
                <w:rFonts w:ascii="Times New Roman" w:hAnsi="Times New Roman" w:cs="Times New Roman"/>
                <w:sz w:val="24"/>
                <w:szCs w:val="24"/>
                <w:lang w:val="ru-RU"/>
              </w:rPr>
              <w:t>для индивидуального жилищного строительства, ведения личного подсобного хозяйства, блокированной жилой застройки,</w:t>
            </w:r>
          </w:p>
          <w:p w:rsidR="00CD77C7" w:rsidRPr="00CD77C7" w:rsidRDefault="00CD77C7" w:rsidP="00D325E8">
            <w:pPr>
              <w:pStyle w:val="a9"/>
              <w:suppressAutoHyphens w:val="0"/>
              <w:spacing w:after="0" w:line="240" w:lineRule="auto"/>
              <w:ind w:left="0" w:firstLine="317"/>
              <w:contextualSpacing/>
              <w:jc w:val="left"/>
              <w:rPr>
                <w:rFonts w:ascii="Times New Roman" w:hAnsi="Times New Roman" w:cs="Times New Roman"/>
                <w:sz w:val="24"/>
                <w:szCs w:val="24"/>
                <w:lang w:val="ru-RU"/>
              </w:rPr>
            </w:pPr>
            <w:r w:rsidRPr="00CD77C7">
              <w:rPr>
                <w:rFonts w:ascii="Times New Roman" w:hAnsi="Times New Roman" w:cs="Times New Roman"/>
                <w:kern w:val="2"/>
                <w:sz w:val="24"/>
                <w:szCs w:val="24"/>
                <w:lang w:val="ru-RU" w:eastAsia="ar-SA"/>
              </w:rPr>
              <w:t xml:space="preserve">для </w:t>
            </w:r>
            <w:r w:rsidRPr="00CD77C7">
              <w:rPr>
                <w:rFonts w:ascii="Times New Roman" w:hAnsi="Times New Roman" w:cs="Times New Roman"/>
                <w:color w:val="000000" w:themeColor="text1"/>
                <w:kern w:val="2"/>
                <w:sz w:val="24"/>
                <w:szCs w:val="24"/>
                <w:lang w:val="ru-RU" w:eastAsia="ar-SA"/>
              </w:rPr>
              <w:t>малоэтажной жилой застройки</w:t>
            </w:r>
            <w:r w:rsidRPr="00CD77C7">
              <w:rPr>
                <w:rFonts w:ascii="Times New Roman" w:hAnsi="Times New Roman" w:cs="Times New Roman"/>
                <w:kern w:val="2"/>
                <w:sz w:val="24"/>
                <w:szCs w:val="24"/>
                <w:lang w:val="ru-RU" w:eastAsia="ar-SA"/>
              </w:rPr>
              <w:t>,</w:t>
            </w:r>
          </w:p>
          <w:p w:rsidR="00CD77C7" w:rsidRPr="00CD77C7" w:rsidRDefault="00CD77C7" w:rsidP="00D325E8">
            <w:pPr>
              <w:pStyle w:val="a9"/>
              <w:suppressAutoHyphens w:val="0"/>
              <w:spacing w:after="0" w:line="240" w:lineRule="auto"/>
              <w:ind w:left="0" w:firstLine="317"/>
              <w:contextualSpacing/>
              <w:jc w:val="left"/>
              <w:rPr>
                <w:rFonts w:ascii="Times New Roman" w:hAnsi="Times New Roman" w:cs="Times New Roman"/>
                <w:sz w:val="24"/>
                <w:szCs w:val="24"/>
                <w:lang w:val="ru-RU"/>
              </w:rPr>
            </w:pPr>
            <w:r w:rsidRPr="00CD77C7">
              <w:rPr>
                <w:rFonts w:ascii="Times New Roman" w:hAnsi="Times New Roman" w:cs="Times New Roman"/>
                <w:kern w:val="2"/>
                <w:sz w:val="24"/>
                <w:szCs w:val="24"/>
                <w:lang w:val="ru-RU" w:eastAsia="ar-SA"/>
              </w:rPr>
              <w:t>для прочих объектов</w:t>
            </w:r>
          </w:p>
        </w:tc>
        <w:tc>
          <w:tcPr>
            <w:tcW w:w="5103" w:type="dxa"/>
            <w:vAlign w:val="center"/>
          </w:tcPr>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35,0</w:t>
            </w:r>
          </w:p>
          <w:p w:rsidR="00CD77C7" w:rsidRPr="00CD77C7" w:rsidRDefault="00CD77C7" w:rsidP="00D325E8">
            <w:pPr>
              <w:jc w:val="center"/>
              <w:rPr>
                <w:rFonts w:ascii="Times New Roman" w:hAnsi="Times New Roman" w:cs="Times New Roman"/>
                <w:color w:val="000000" w:themeColor="text1"/>
              </w:rPr>
            </w:pPr>
          </w:p>
          <w:p w:rsidR="00CD77C7" w:rsidRPr="00CD77C7" w:rsidRDefault="00CD77C7" w:rsidP="00D325E8">
            <w:pPr>
              <w:jc w:val="center"/>
              <w:rPr>
                <w:rFonts w:ascii="Times New Roman" w:hAnsi="Times New Roman" w:cs="Times New Roman"/>
                <w:color w:val="000000" w:themeColor="text1"/>
              </w:rPr>
            </w:pPr>
            <w:r w:rsidRPr="00CD77C7">
              <w:rPr>
                <w:rFonts w:ascii="Times New Roman" w:hAnsi="Times New Roman" w:cs="Times New Roman"/>
                <w:color w:val="000000" w:themeColor="text1"/>
              </w:rPr>
              <w:t>50,0</w:t>
            </w:r>
          </w:p>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60,0</w:t>
            </w:r>
          </w:p>
        </w:tc>
      </w:tr>
      <w:tr w:rsidR="00CD77C7" w:rsidRPr="00CD77C7" w:rsidTr="00D325E8">
        <w:tc>
          <w:tcPr>
            <w:tcW w:w="567" w:type="dxa"/>
            <w:vAlign w:val="center"/>
          </w:tcPr>
          <w:p w:rsidR="00CD77C7" w:rsidRPr="00CD77C7" w:rsidRDefault="00CD77C7" w:rsidP="00D325E8">
            <w:pPr>
              <w:autoSpaceDE w:val="0"/>
              <w:autoSpaceDN w:val="0"/>
              <w:adjustRightInd w:val="0"/>
              <w:jc w:val="center"/>
              <w:rPr>
                <w:rFonts w:ascii="Times New Roman" w:hAnsi="Times New Roman" w:cs="Times New Roman"/>
              </w:rPr>
            </w:pPr>
            <w:r w:rsidRPr="00CD77C7">
              <w:rPr>
                <w:rFonts w:ascii="Times New Roman" w:hAnsi="Times New Roman" w:cs="Times New Roman"/>
              </w:rPr>
              <w:t>5</w:t>
            </w:r>
          </w:p>
        </w:tc>
        <w:tc>
          <w:tcPr>
            <w:tcW w:w="3969" w:type="dxa"/>
            <w:vAlign w:val="center"/>
          </w:tcPr>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 xml:space="preserve">Минимальные отступы от красных линий и границ земельных участков в </w:t>
            </w:r>
            <w:proofErr w:type="gramStart"/>
            <w:r w:rsidRPr="00CD77C7">
              <w:rPr>
                <w:rFonts w:ascii="Times New Roman" w:hAnsi="Times New Roman" w:cs="Times New Roman"/>
              </w:rPr>
              <w:t>целях</w:t>
            </w:r>
            <w:proofErr w:type="gramEnd"/>
            <w:r w:rsidRPr="00CD77C7">
              <w:rPr>
                <w:rFonts w:ascii="Times New Roman" w:hAnsi="Times New Roman" w:cs="Times New Roman"/>
              </w:rPr>
              <w:t xml:space="preserve"> определения мест допустимого размещения зданий, </w:t>
            </w:r>
            <w:r w:rsidRPr="00CD77C7">
              <w:rPr>
                <w:rFonts w:ascii="Times New Roman" w:hAnsi="Times New Roman" w:cs="Times New Roman"/>
              </w:rPr>
              <w:lastRenderedPageBreak/>
              <w:t xml:space="preserve">строений, сооружений, за пределами которых запрещено строительство зданий, строений, сооружений </w:t>
            </w:r>
          </w:p>
        </w:tc>
        <w:tc>
          <w:tcPr>
            <w:tcW w:w="5103" w:type="dxa"/>
          </w:tcPr>
          <w:p w:rsidR="00CD77C7" w:rsidRPr="00CD77C7" w:rsidRDefault="00CD77C7" w:rsidP="00D325E8">
            <w:pPr>
              <w:autoSpaceDE w:val="0"/>
              <w:autoSpaceDN w:val="0"/>
              <w:adjustRightInd w:val="0"/>
              <w:ind w:firstLine="176"/>
              <w:rPr>
                <w:rFonts w:ascii="Times New Roman" w:hAnsi="Times New Roman" w:cs="Times New Roman"/>
                <w:color w:val="000000" w:themeColor="text1"/>
              </w:rPr>
            </w:pPr>
            <w:r w:rsidRPr="00CD77C7">
              <w:rPr>
                <w:rFonts w:ascii="Times New Roman" w:hAnsi="Times New Roman" w:cs="Times New Roman"/>
                <w:color w:val="000000" w:themeColor="text1"/>
              </w:rPr>
              <w:lastRenderedPageBreak/>
              <w:t>Для индивидуальных, блокированных домов, ведения личного подсобного хозяйства:</w:t>
            </w:r>
          </w:p>
          <w:p w:rsidR="00CD77C7" w:rsidRPr="00CD77C7" w:rsidRDefault="00CD77C7" w:rsidP="00D325E8">
            <w:pPr>
              <w:autoSpaceDE w:val="0"/>
              <w:autoSpaceDN w:val="0"/>
              <w:adjustRightInd w:val="0"/>
              <w:ind w:firstLine="176"/>
              <w:rPr>
                <w:rFonts w:ascii="Times New Roman" w:hAnsi="Times New Roman" w:cs="Times New Roman"/>
              </w:rPr>
            </w:pPr>
            <w:r w:rsidRPr="00CD77C7">
              <w:rPr>
                <w:rFonts w:ascii="Times New Roman" w:hAnsi="Times New Roman" w:cs="Times New Roman"/>
              </w:rPr>
              <w:t>от красных линий улиц до домов – не менее</w:t>
            </w:r>
            <w:r w:rsidRPr="00CD77C7">
              <w:rPr>
                <w:rFonts w:ascii="Times New Roman" w:hAnsi="Times New Roman" w:cs="Times New Roman"/>
              </w:rPr>
              <w:br/>
              <w:t xml:space="preserve">5 м, от красных линий проездов – не менее 5 м, </w:t>
            </w:r>
            <w:r w:rsidRPr="00CD77C7">
              <w:rPr>
                <w:rFonts w:ascii="Times New Roman" w:hAnsi="Times New Roman" w:cs="Times New Roman"/>
              </w:rPr>
              <w:lastRenderedPageBreak/>
              <w:t>расстояние от красных линий улиц и проездов до хозяйственных построек – не менее 5 м;</w:t>
            </w:r>
          </w:p>
          <w:p w:rsidR="00CD77C7" w:rsidRPr="00CD77C7" w:rsidRDefault="00CD77C7" w:rsidP="00D325E8">
            <w:pPr>
              <w:autoSpaceDE w:val="0"/>
              <w:autoSpaceDN w:val="0"/>
              <w:adjustRightInd w:val="0"/>
              <w:ind w:firstLine="176"/>
              <w:rPr>
                <w:rFonts w:ascii="Times New Roman" w:hAnsi="Times New Roman" w:cs="Times New Roman"/>
              </w:rPr>
            </w:pPr>
            <w:r w:rsidRPr="00CD77C7">
              <w:rPr>
                <w:rFonts w:ascii="Times New Roman" w:hAnsi="Times New Roman" w:cs="Times New Roman"/>
              </w:rPr>
              <w:t>от границы земельного участка: до домов –</w:t>
            </w:r>
            <w:r w:rsidRPr="00CD77C7">
              <w:rPr>
                <w:rFonts w:ascii="Times New Roman" w:hAnsi="Times New Roman" w:cs="Times New Roman"/>
              </w:rPr>
              <w:br/>
              <w:t>не менее 3 м, до построек для содержания</w:t>
            </w:r>
            <w:r w:rsidRPr="00CD77C7">
              <w:rPr>
                <w:rFonts w:ascii="Times New Roman" w:hAnsi="Times New Roman" w:cs="Times New Roman"/>
              </w:rPr>
              <w:br/>
              <w:t>скота и птицы – не менее 4 м, до других построек (бани, гаража и др.) – не менее 1 м;</w:t>
            </w:r>
            <w:r w:rsidRPr="00CD77C7">
              <w:rPr>
                <w:rFonts w:ascii="Times New Roman" w:hAnsi="Times New Roman" w:cs="Times New Roman"/>
              </w:rPr>
              <w:br/>
              <w:t>до стволов высокорослых деревьев – не менее 4 м, среднерослых деревьев– 2 м, до кустарника – 1 м.</w:t>
            </w:r>
          </w:p>
          <w:p w:rsidR="00CD77C7" w:rsidRPr="00CD77C7" w:rsidRDefault="00CD77C7" w:rsidP="00D325E8">
            <w:pPr>
              <w:ind w:firstLine="176"/>
              <w:rPr>
                <w:rFonts w:ascii="Times New Roman" w:hAnsi="Times New Roman" w:cs="Times New Roman"/>
              </w:rPr>
            </w:pPr>
            <w:r w:rsidRPr="00CD77C7">
              <w:rPr>
                <w:rFonts w:ascii="Times New Roman" w:hAnsi="Times New Roman" w:cs="Times New Roman"/>
              </w:rPr>
              <w:t>Для иных зданий, строений, сооружений:</w:t>
            </w:r>
          </w:p>
          <w:p w:rsidR="00CD77C7" w:rsidRPr="00CD77C7" w:rsidRDefault="00CD77C7" w:rsidP="00D325E8">
            <w:pPr>
              <w:ind w:firstLine="176"/>
              <w:rPr>
                <w:rFonts w:ascii="Times New Roman" w:hAnsi="Times New Roman" w:cs="Times New Roman"/>
              </w:rPr>
            </w:pPr>
            <w:r w:rsidRPr="00CD77C7">
              <w:rPr>
                <w:rFonts w:ascii="Times New Roman" w:hAnsi="Times New Roman" w:cs="Times New Roman"/>
              </w:rPr>
              <w:t>от красных линий магистральных улиц, проездов до зданий, строений, сооружений отступы должны составлять не менее 5 м</w:t>
            </w:r>
            <w:r w:rsidRPr="00CD77C7">
              <w:rPr>
                <w:rFonts w:ascii="Times New Roman" w:hAnsi="Times New Roman" w:cs="Times New Roman"/>
              </w:rPr>
              <w:br/>
              <w:t>(за исключением ранее построенных зданий, строений, сооружений);</w:t>
            </w:r>
          </w:p>
          <w:p w:rsidR="00CD77C7" w:rsidRPr="00CD77C7" w:rsidRDefault="00CD77C7" w:rsidP="00D325E8">
            <w:pPr>
              <w:ind w:firstLine="176"/>
              <w:rPr>
                <w:rFonts w:ascii="Times New Roman" w:hAnsi="Times New Roman" w:cs="Times New Roman"/>
              </w:rPr>
            </w:pPr>
            <w:r w:rsidRPr="00CD77C7">
              <w:rPr>
                <w:rFonts w:ascii="Times New Roman" w:hAnsi="Times New Roman" w:cs="Times New Roman"/>
              </w:rPr>
              <w:t xml:space="preserve">от границ земельного участка до </w:t>
            </w:r>
            <w:r w:rsidRPr="00CD77C7">
              <w:rPr>
                <w:rFonts w:ascii="Times New Roman" w:hAnsi="Times New Roman" w:cs="Times New Roman"/>
                <w:color w:val="7030A0"/>
              </w:rPr>
              <w:t>прочих</w:t>
            </w:r>
            <w:r w:rsidRPr="00CD77C7">
              <w:rPr>
                <w:rFonts w:ascii="Times New Roman" w:hAnsi="Times New Roman" w:cs="Times New Roman"/>
              </w:rPr>
              <w:t xml:space="preserve"> зданий, строений, сооружений – не менее 3 м</w:t>
            </w:r>
          </w:p>
        </w:tc>
      </w:tr>
      <w:tr w:rsidR="00CD77C7" w:rsidRPr="00CD77C7" w:rsidTr="00D325E8">
        <w:trPr>
          <w:trHeight w:val="267"/>
        </w:trPr>
        <w:tc>
          <w:tcPr>
            <w:tcW w:w="567" w:type="dxa"/>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lastRenderedPageBreak/>
              <w:t>6</w:t>
            </w:r>
          </w:p>
        </w:tc>
        <w:tc>
          <w:tcPr>
            <w:tcW w:w="3969" w:type="dxa"/>
          </w:tcPr>
          <w:p w:rsidR="00CD77C7" w:rsidRPr="00CD77C7" w:rsidRDefault="00CD77C7" w:rsidP="00D325E8">
            <w:pPr>
              <w:rPr>
                <w:rFonts w:ascii="Times New Roman" w:hAnsi="Times New Roman" w:cs="Times New Roman"/>
              </w:rPr>
            </w:pPr>
            <w:r w:rsidRPr="00CD77C7">
              <w:rPr>
                <w:rFonts w:ascii="Times New Roman" w:hAnsi="Times New Roman" w:cs="Times New Roman"/>
              </w:rPr>
              <w:t xml:space="preserve">Предельное количество этажей: </w:t>
            </w:r>
          </w:p>
          <w:p w:rsidR="00CD77C7" w:rsidRPr="00CD77C7" w:rsidRDefault="00CD77C7" w:rsidP="00D325E8">
            <w:pPr>
              <w:pStyle w:val="a9"/>
              <w:suppressAutoHyphens w:val="0"/>
              <w:spacing w:after="0" w:line="240" w:lineRule="auto"/>
              <w:ind w:left="0" w:firstLine="317"/>
              <w:contextualSpacing/>
              <w:jc w:val="left"/>
              <w:rPr>
                <w:rFonts w:ascii="Times New Roman" w:hAnsi="Times New Roman" w:cs="Times New Roman"/>
                <w:color w:val="000000" w:themeColor="text1"/>
                <w:kern w:val="2"/>
                <w:sz w:val="24"/>
                <w:szCs w:val="24"/>
                <w:lang w:val="ru-RU" w:eastAsia="ar-SA"/>
              </w:rPr>
            </w:pPr>
            <w:r w:rsidRPr="00CD77C7">
              <w:rPr>
                <w:rFonts w:ascii="Times New Roman" w:hAnsi="Times New Roman" w:cs="Times New Roman"/>
                <w:color w:val="000000" w:themeColor="text1"/>
                <w:sz w:val="24"/>
                <w:szCs w:val="24"/>
                <w:lang w:val="ru-RU"/>
              </w:rPr>
              <w:t>для индивидуального жилищного строительства, ведения личного подсобного хозяйства, малоэтажной жилой застройки</w:t>
            </w:r>
            <w:r w:rsidRPr="00CD77C7">
              <w:rPr>
                <w:rFonts w:ascii="Times New Roman" w:hAnsi="Times New Roman" w:cs="Times New Roman"/>
                <w:color w:val="000000" w:themeColor="text1"/>
                <w:kern w:val="2"/>
                <w:sz w:val="24"/>
                <w:szCs w:val="24"/>
                <w:lang w:val="ru-RU" w:eastAsia="ar-SA"/>
              </w:rPr>
              <w:t>;</w:t>
            </w:r>
          </w:p>
          <w:p w:rsidR="00CD77C7" w:rsidRPr="00CD77C7" w:rsidRDefault="00CD77C7" w:rsidP="00D325E8">
            <w:pPr>
              <w:pStyle w:val="a9"/>
              <w:suppressAutoHyphens w:val="0"/>
              <w:spacing w:after="0" w:line="240" w:lineRule="auto"/>
              <w:ind w:left="0" w:firstLine="317"/>
              <w:contextualSpacing/>
              <w:jc w:val="left"/>
              <w:rPr>
                <w:rFonts w:ascii="Times New Roman" w:hAnsi="Times New Roman" w:cs="Times New Roman"/>
                <w:color w:val="000000" w:themeColor="text1"/>
                <w:sz w:val="24"/>
                <w:szCs w:val="24"/>
                <w:lang w:val="ru-RU"/>
              </w:rPr>
            </w:pPr>
            <w:r w:rsidRPr="00CD77C7">
              <w:rPr>
                <w:rFonts w:ascii="Times New Roman" w:hAnsi="Times New Roman" w:cs="Times New Roman"/>
                <w:color w:val="000000" w:themeColor="text1"/>
                <w:sz w:val="24"/>
                <w:szCs w:val="24"/>
                <w:lang w:val="ru-RU"/>
              </w:rPr>
              <w:t>для блокированной жилой застройки;</w:t>
            </w:r>
          </w:p>
          <w:p w:rsidR="00CD77C7" w:rsidRPr="00CD77C7" w:rsidRDefault="00CD77C7" w:rsidP="00D325E8">
            <w:pPr>
              <w:ind w:firstLine="318"/>
              <w:rPr>
                <w:rFonts w:ascii="Times New Roman" w:hAnsi="Times New Roman" w:cs="Times New Roman"/>
              </w:rPr>
            </w:pPr>
            <w:r w:rsidRPr="00CD77C7">
              <w:rPr>
                <w:rFonts w:ascii="Times New Roman" w:hAnsi="Times New Roman" w:cs="Times New Roman"/>
              </w:rPr>
              <w:t>для прочих объектов</w:t>
            </w:r>
          </w:p>
        </w:tc>
        <w:tc>
          <w:tcPr>
            <w:tcW w:w="5103" w:type="dxa"/>
            <w:vAlign w:val="center"/>
          </w:tcPr>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2 этажа</w:t>
            </w:r>
          </w:p>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1 этаж</w:t>
            </w:r>
          </w:p>
          <w:p w:rsidR="00CD77C7" w:rsidRPr="00CD77C7" w:rsidRDefault="00CD77C7" w:rsidP="00D325E8">
            <w:pPr>
              <w:jc w:val="center"/>
              <w:rPr>
                <w:rFonts w:ascii="Times New Roman" w:hAnsi="Times New Roman" w:cs="Times New Roman"/>
              </w:rPr>
            </w:pPr>
          </w:p>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2 этажа</w:t>
            </w:r>
          </w:p>
        </w:tc>
      </w:tr>
      <w:tr w:rsidR="00CD77C7" w:rsidRPr="00CD77C7" w:rsidTr="00D325E8">
        <w:trPr>
          <w:trHeight w:val="2331"/>
        </w:trPr>
        <w:tc>
          <w:tcPr>
            <w:tcW w:w="567" w:type="dxa"/>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7</w:t>
            </w:r>
          </w:p>
        </w:tc>
        <w:tc>
          <w:tcPr>
            <w:tcW w:w="3969" w:type="dxa"/>
            <w:vAlign w:val="center"/>
          </w:tcPr>
          <w:p w:rsidR="00CD77C7" w:rsidRPr="00CD77C7" w:rsidRDefault="00CD77C7" w:rsidP="00D325E8">
            <w:pPr>
              <w:rPr>
                <w:rFonts w:ascii="Times New Roman" w:hAnsi="Times New Roman" w:cs="Times New Roman"/>
              </w:rPr>
            </w:pPr>
            <w:r w:rsidRPr="00CD77C7">
              <w:rPr>
                <w:rFonts w:ascii="Times New Roman" w:hAnsi="Times New Roman" w:cs="Times New Roman"/>
              </w:rPr>
              <w:t xml:space="preserve">Предельная высота зданий, строений, сооружений </w:t>
            </w:r>
          </w:p>
        </w:tc>
        <w:tc>
          <w:tcPr>
            <w:tcW w:w="5103" w:type="dxa"/>
            <w:vAlign w:val="center"/>
          </w:tcPr>
          <w:p w:rsidR="00CD77C7" w:rsidRPr="00CD77C7" w:rsidRDefault="00CD77C7" w:rsidP="00D325E8">
            <w:pPr>
              <w:autoSpaceDE w:val="0"/>
              <w:autoSpaceDN w:val="0"/>
              <w:adjustRightInd w:val="0"/>
              <w:rPr>
                <w:rFonts w:ascii="Times New Roman" w:hAnsi="Times New Roman" w:cs="Times New Roman"/>
              </w:rPr>
            </w:pPr>
            <w:proofErr w:type="gramStart"/>
            <w:r w:rsidRPr="00CD77C7">
              <w:rPr>
                <w:rFonts w:ascii="Times New Roman" w:hAnsi="Times New Roman" w:cs="Times New Roman"/>
              </w:rPr>
              <w:t xml:space="preserve">Предельная высота индивидуального жилого дома, </w:t>
            </w:r>
            <w:r w:rsidRPr="00CD77C7">
              <w:rPr>
                <w:rFonts w:ascii="Times New Roman" w:hAnsi="Times New Roman" w:cs="Times New Roman"/>
                <w:color w:val="000000" w:themeColor="text1"/>
              </w:rPr>
              <w:t>личного подсобного хозяйства,</w:t>
            </w:r>
            <w:r w:rsidRPr="00CD77C7">
              <w:rPr>
                <w:rFonts w:ascii="Times New Roman" w:hAnsi="Times New Roman" w:cs="Times New Roman"/>
              </w:rPr>
              <w:t xml:space="preserve"> малоэтажного жилого дома – 10 м. Предельная высота домов блокированной застройки – 5 м. Предельная высота сооружений не более 70 м. Для земельных участков жилой застройки максимальная высота гаража и хозяйственной постройки, расположенной на минимальном нормативном расстоянии от установленной границы, разделяющей смежные земельные участки, при скатной кровле должна составлять не более 3 м от</w:t>
            </w:r>
            <w:proofErr w:type="gramEnd"/>
            <w:r w:rsidRPr="00CD77C7">
              <w:rPr>
                <w:rFonts w:ascii="Times New Roman" w:hAnsi="Times New Roman" w:cs="Times New Roman"/>
              </w:rPr>
              <w:t xml:space="preserve"> уровня земли до карнизного свеса, при плоской кровле – не более 3,5 м от уровня земли до верха парапета или </w:t>
            </w:r>
            <w:proofErr w:type="spellStart"/>
            <w:r w:rsidRPr="00CD77C7">
              <w:rPr>
                <w:rFonts w:ascii="Times New Roman" w:hAnsi="Times New Roman" w:cs="Times New Roman"/>
              </w:rPr>
              <w:t>нестропильной</w:t>
            </w:r>
            <w:proofErr w:type="spellEnd"/>
            <w:r w:rsidRPr="00CD77C7">
              <w:rPr>
                <w:rFonts w:ascii="Times New Roman" w:hAnsi="Times New Roman" w:cs="Times New Roman"/>
              </w:rPr>
              <w:t xml:space="preserve"> конструкции</w:t>
            </w:r>
          </w:p>
        </w:tc>
      </w:tr>
      <w:tr w:rsidR="00CD77C7" w:rsidRPr="00CD77C7" w:rsidTr="00D325E8">
        <w:trPr>
          <w:trHeight w:val="641"/>
        </w:trPr>
        <w:tc>
          <w:tcPr>
            <w:tcW w:w="567" w:type="dxa"/>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8</w:t>
            </w:r>
          </w:p>
        </w:tc>
        <w:tc>
          <w:tcPr>
            <w:tcW w:w="3969" w:type="dxa"/>
            <w:vAlign w:val="center"/>
          </w:tcPr>
          <w:p w:rsidR="00CD77C7" w:rsidRPr="00CD77C7" w:rsidRDefault="00CD77C7" w:rsidP="00D325E8">
            <w:pPr>
              <w:rPr>
                <w:rFonts w:ascii="Times New Roman" w:hAnsi="Times New Roman" w:cs="Times New Roman"/>
              </w:rPr>
            </w:pPr>
            <w:r w:rsidRPr="00CD77C7">
              <w:rPr>
                <w:rFonts w:ascii="Times New Roman" w:hAnsi="Times New Roman" w:cs="Times New Roman"/>
              </w:rPr>
              <w:t>Минимальный процент озеленения земельного участка (процент)</w:t>
            </w:r>
          </w:p>
        </w:tc>
        <w:tc>
          <w:tcPr>
            <w:tcW w:w="5103" w:type="dxa"/>
            <w:vAlign w:val="center"/>
          </w:tcPr>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Земельные участки жилых домов – не менее 30;</w:t>
            </w:r>
          </w:p>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прочие земельные участки – не менее 15</w:t>
            </w:r>
          </w:p>
        </w:tc>
      </w:tr>
      <w:tr w:rsidR="00CD77C7" w:rsidRPr="00CD77C7" w:rsidTr="00D325E8">
        <w:tc>
          <w:tcPr>
            <w:tcW w:w="567" w:type="dxa"/>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9</w:t>
            </w:r>
          </w:p>
        </w:tc>
        <w:tc>
          <w:tcPr>
            <w:tcW w:w="3969" w:type="dxa"/>
            <w:vAlign w:val="center"/>
          </w:tcPr>
          <w:p w:rsidR="00CD77C7" w:rsidRPr="00CD77C7" w:rsidRDefault="00CD77C7" w:rsidP="00D325E8">
            <w:pPr>
              <w:rPr>
                <w:rFonts w:ascii="Times New Roman" w:hAnsi="Times New Roman" w:cs="Times New Roman"/>
              </w:rPr>
            </w:pPr>
            <w:r w:rsidRPr="00CD77C7">
              <w:rPr>
                <w:rFonts w:ascii="Times New Roman" w:hAnsi="Times New Roman" w:cs="Times New Roman"/>
              </w:rPr>
              <w:t>Максимальная высота ограждений земельных участков</w:t>
            </w:r>
          </w:p>
        </w:tc>
        <w:tc>
          <w:tcPr>
            <w:tcW w:w="5103" w:type="dxa"/>
          </w:tcPr>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Вдоль улиц и проездов – 1,8 м,</w:t>
            </w:r>
          </w:p>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между соседними участками застройки – 1,8 м без согласования со смежными землепользователями; более 1,8 м – по согласованию со смежными землепользователями</w:t>
            </w:r>
          </w:p>
        </w:tc>
      </w:tr>
      <w:tr w:rsidR="00CD77C7" w:rsidRPr="00CD77C7" w:rsidTr="00D325E8">
        <w:trPr>
          <w:trHeight w:val="615"/>
        </w:trPr>
        <w:tc>
          <w:tcPr>
            <w:tcW w:w="567" w:type="dxa"/>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lastRenderedPageBreak/>
              <w:t>10</w:t>
            </w:r>
          </w:p>
        </w:tc>
        <w:tc>
          <w:tcPr>
            <w:tcW w:w="3969" w:type="dxa"/>
            <w:vAlign w:val="center"/>
          </w:tcPr>
          <w:p w:rsidR="00CD77C7" w:rsidRPr="00CD77C7" w:rsidRDefault="00CD77C7" w:rsidP="00D325E8">
            <w:pPr>
              <w:rPr>
                <w:rFonts w:ascii="Times New Roman" w:hAnsi="Times New Roman" w:cs="Times New Roman"/>
              </w:rPr>
            </w:pPr>
            <w:r w:rsidRPr="00CD77C7">
              <w:rPr>
                <w:rFonts w:ascii="Times New Roman" w:hAnsi="Times New Roman" w:cs="Times New Roman"/>
              </w:rPr>
              <w:t>Требования к ограждениям земельных участков</w:t>
            </w:r>
          </w:p>
        </w:tc>
        <w:tc>
          <w:tcPr>
            <w:tcW w:w="5103" w:type="dxa"/>
            <w:vAlign w:val="center"/>
          </w:tcPr>
          <w:p w:rsidR="00CD77C7" w:rsidRPr="00CD77C7" w:rsidRDefault="00CD77C7" w:rsidP="00D325E8">
            <w:pPr>
              <w:autoSpaceDE w:val="0"/>
              <w:autoSpaceDN w:val="0"/>
              <w:adjustRightInd w:val="0"/>
              <w:rPr>
                <w:rFonts w:ascii="Times New Roman" w:eastAsia="Arial" w:hAnsi="Times New Roman" w:cs="Times New Roman"/>
              </w:rPr>
            </w:pPr>
            <w:r w:rsidRPr="00CD77C7">
              <w:rPr>
                <w:rFonts w:ascii="Times New Roman" w:eastAsia="Arial" w:hAnsi="Times New Roman" w:cs="Times New Roman"/>
              </w:rPr>
              <w:t>Выполняются в «прозрачном» или «глухом» исполнении</w:t>
            </w:r>
          </w:p>
        </w:tc>
      </w:tr>
      <w:tr w:rsidR="00CD77C7" w:rsidRPr="00CD77C7" w:rsidTr="00D325E8">
        <w:tc>
          <w:tcPr>
            <w:tcW w:w="567" w:type="dxa"/>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11</w:t>
            </w:r>
          </w:p>
        </w:tc>
        <w:tc>
          <w:tcPr>
            <w:tcW w:w="3969" w:type="dxa"/>
            <w:vAlign w:val="center"/>
          </w:tcPr>
          <w:p w:rsidR="00CD77C7" w:rsidRPr="00CD77C7" w:rsidRDefault="00CD77C7" w:rsidP="00D325E8">
            <w:pPr>
              <w:rPr>
                <w:rFonts w:ascii="Times New Roman" w:hAnsi="Times New Roman" w:cs="Times New Roman"/>
              </w:rPr>
            </w:pPr>
            <w:r w:rsidRPr="00CD77C7">
              <w:rPr>
                <w:rFonts w:ascii="Times New Roman" w:hAnsi="Times New Roman" w:cs="Times New Roman"/>
              </w:rPr>
              <w:t xml:space="preserve">Минимальное количество </w:t>
            </w:r>
            <w:proofErr w:type="spellStart"/>
            <w:r w:rsidRPr="00CD77C7">
              <w:rPr>
                <w:rFonts w:ascii="Times New Roman" w:hAnsi="Times New Roman" w:cs="Times New Roman"/>
              </w:rPr>
              <w:t>машино</w:t>
            </w:r>
            <w:proofErr w:type="spellEnd"/>
            <w:r w:rsidRPr="00CD77C7">
              <w:rPr>
                <w:rFonts w:ascii="Times New Roman" w:hAnsi="Times New Roman" w:cs="Times New Roman"/>
              </w:rPr>
              <w:t>-мест для гостевых стоянок легкового автотранспорта для индивидуального жилищного строительства  и ведение личного подсобного хозяйства</w:t>
            </w:r>
          </w:p>
        </w:tc>
        <w:tc>
          <w:tcPr>
            <w:tcW w:w="5103" w:type="dxa"/>
            <w:vAlign w:val="center"/>
          </w:tcPr>
          <w:p w:rsidR="00CD77C7" w:rsidRPr="00CD77C7" w:rsidRDefault="00CD77C7" w:rsidP="00D325E8">
            <w:pPr>
              <w:autoSpaceDE w:val="0"/>
              <w:autoSpaceDN w:val="0"/>
              <w:adjustRightInd w:val="0"/>
              <w:rPr>
                <w:rFonts w:ascii="Times New Roman" w:hAnsi="Times New Roman" w:cs="Times New Roman"/>
              </w:rPr>
            </w:pPr>
            <w:r w:rsidRPr="00CD77C7">
              <w:rPr>
                <w:rFonts w:ascii="Times New Roman" w:hAnsi="Times New Roman" w:cs="Times New Roman"/>
              </w:rPr>
              <w:t xml:space="preserve">От 1 до 3 </w:t>
            </w:r>
            <w:proofErr w:type="spellStart"/>
            <w:r w:rsidRPr="00CD77C7">
              <w:rPr>
                <w:rFonts w:ascii="Times New Roman" w:hAnsi="Times New Roman" w:cs="Times New Roman"/>
              </w:rPr>
              <w:t>машино</w:t>
            </w:r>
            <w:proofErr w:type="spellEnd"/>
            <w:r w:rsidRPr="00CD77C7">
              <w:rPr>
                <w:rFonts w:ascii="Times New Roman" w:hAnsi="Times New Roman" w:cs="Times New Roman"/>
              </w:rPr>
              <w:t>-мест на земельном участке жилого дома</w:t>
            </w:r>
          </w:p>
        </w:tc>
      </w:tr>
      <w:tr w:rsidR="00CD77C7" w:rsidRPr="00CD77C7" w:rsidTr="00D325E8">
        <w:trPr>
          <w:trHeight w:val="824"/>
        </w:trPr>
        <w:tc>
          <w:tcPr>
            <w:tcW w:w="567" w:type="dxa"/>
            <w:vAlign w:val="center"/>
          </w:tcPr>
          <w:p w:rsidR="00CD77C7" w:rsidRPr="00CD77C7" w:rsidRDefault="00CD77C7" w:rsidP="00D325E8">
            <w:pPr>
              <w:jc w:val="center"/>
              <w:rPr>
                <w:rFonts w:ascii="Times New Roman" w:hAnsi="Times New Roman" w:cs="Times New Roman"/>
              </w:rPr>
            </w:pPr>
            <w:r w:rsidRPr="00CD77C7">
              <w:rPr>
                <w:rFonts w:ascii="Times New Roman" w:hAnsi="Times New Roman" w:cs="Times New Roman"/>
              </w:rPr>
              <w:t>12</w:t>
            </w:r>
          </w:p>
        </w:tc>
        <w:tc>
          <w:tcPr>
            <w:tcW w:w="3969" w:type="dxa"/>
            <w:vAlign w:val="center"/>
          </w:tcPr>
          <w:p w:rsidR="00CD77C7" w:rsidRPr="00CD77C7" w:rsidRDefault="00CD77C7" w:rsidP="00D325E8">
            <w:pPr>
              <w:rPr>
                <w:rFonts w:ascii="Times New Roman" w:hAnsi="Times New Roman" w:cs="Times New Roman"/>
              </w:rPr>
            </w:pPr>
            <w:r w:rsidRPr="00CD77C7">
              <w:rPr>
                <w:rFonts w:ascii="Times New Roman" w:hAnsi="Times New Roman" w:cs="Times New Roman"/>
              </w:rPr>
              <w:t xml:space="preserve">Минимальное количество </w:t>
            </w:r>
            <w:proofErr w:type="spellStart"/>
            <w:r w:rsidRPr="00CD77C7">
              <w:rPr>
                <w:rFonts w:ascii="Times New Roman" w:hAnsi="Times New Roman" w:cs="Times New Roman"/>
              </w:rPr>
              <w:t>машино</w:t>
            </w:r>
            <w:proofErr w:type="spellEnd"/>
            <w:r w:rsidRPr="00CD77C7">
              <w:rPr>
                <w:rFonts w:ascii="Times New Roman" w:hAnsi="Times New Roman" w:cs="Times New Roman"/>
              </w:rPr>
              <w:t>-мест для объектных стоянок легковых автомобилей</w:t>
            </w:r>
          </w:p>
        </w:tc>
        <w:tc>
          <w:tcPr>
            <w:tcW w:w="5103" w:type="dxa"/>
            <w:vAlign w:val="center"/>
          </w:tcPr>
          <w:p w:rsidR="00CD77C7" w:rsidRPr="00CD77C7" w:rsidRDefault="00CD77C7" w:rsidP="00D325E8">
            <w:pPr>
              <w:rPr>
                <w:rFonts w:ascii="Times New Roman" w:hAnsi="Times New Roman" w:cs="Times New Roman"/>
              </w:rPr>
            </w:pPr>
            <w:r w:rsidRPr="00CD77C7">
              <w:rPr>
                <w:rFonts w:ascii="Times New Roman" w:hAnsi="Times New Roman" w:cs="Times New Roman"/>
              </w:rPr>
              <w:t>В соответствии с СП 42.13330.2011</w:t>
            </w:r>
            <w:r w:rsidRPr="00CD77C7">
              <w:rPr>
                <w:rFonts w:ascii="Times New Roman" w:hAnsi="Times New Roman" w:cs="Times New Roman"/>
              </w:rPr>
              <w:br/>
              <w:t>(Приложение К), с учетом коэффициента уровня автомобилизации</w:t>
            </w:r>
          </w:p>
        </w:tc>
      </w:tr>
    </w:tbl>
    <w:p w:rsidR="00CD77C7" w:rsidRDefault="00CD77C7" w:rsidP="009B0EA2">
      <w:pPr>
        <w:pStyle w:val="a3"/>
        <w:jc w:val="center"/>
        <w:rPr>
          <w:rFonts w:ascii="Times New Roman" w:hAnsi="Times New Roman" w:cs="Times New Roman"/>
        </w:rPr>
      </w:pPr>
    </w:p>
    <w:p w:rsidR="00CD77C7" w:rsidRDefault="001E06AF" w:rsidP="009B0EA2">
      <w:pPr>
        <w:pStyle w:val="a3"/>
        <w:jc w:val="center"/>
        <w:rPr>
          <w:rFonts w:ascii="Times New Roman" w:hAnsi="Times New Roman" w:cs="Times New Roman"/>
        </w:rPr>
      </w:pPr>
      <w:r>
        <w:rPr>
          <w:rFonts w:ascii="Times New Roman" w:hAnsi="Times New Roman" w:cs="Times New Roman"/>
        </w:rPr>
        <w:t xml:space="preserve">Статья 23-2. </w:t>
      </w:r>
      <w:r w:rsidRPr="00A12470">
        <w:rPr>
          <w:rFonts w:ascii="Times New Roman" w:hAnsi="Times New Roman" w:cs="Times New Roman"/>
        </w:rPr>
        <w:t xml:space="preserve">Общественно-деловые зоны </w:t>
      </w:r>
    </w:p>
    <w:bookmarkEnd w:id="24"/>
    <w:p w:rsidR="002247AA" w:rsidRPr="00276A29" w:rsidRDefault="00D325E8" w:rsidP="00D325E8">
      <w:pPr>
        <w:pStyle w:val="a3"/>
        <w:ind w:firstLine="709"/>
        <w:jc w:val="both"/>
        <w:rPr>
          <w:rFonts w:ascii="Times New Roman" w:hAnsi="Times New Roman"/>
        </w:rPr>
      </w:pPr>
      <w:r>
        <w:rPr>
          <w:rFonts w:ascii="Times New Roman" w:hAnsi="Times New Roman"/>
        </w:rPr>
        <w:t xml:space="preserve">1. </w:t>
      </w:r>
      <w:r w:rsidR="002247AA" w:rsidRPr="00276A29">
        <w:rPr>
          <w:rFonts w:ascii="Times New Roman" w:hAnsi="Times New Roman"/>
        </w:rPr>
        <w:t>Д-1 - зона делового, общественного и коммерческого назначения</w:t>
      </w:r>
      <w:r>
        <w:rPr>
          <w:rFonts w:ascii="Times New Roman" w:hAnsi="Times New Roman"/>
        </w:rPr>
        <w:t xml:space="preserve"> (Территория здравоохранения)</w:t>
      </w:r>
      <w:r w:rsidR="002247AA" w:rsidRPr="00276A29">
        <w:rPr>
          <w:rFonts w:ascii="Times New Roman" w:hAnsi="Times New Roman"/>
        </w:rPr>
        <w:t>.</w:t>
      </w:r>
      <w:r w:rsidR="002247AA">
        <w:rPr>
          <w:rFonts w:ascii="Times New Roman" w:hAnsi="Times New Roman"/>
        </w:rPr>
        <w:t xml:space="preserve"> </w:t>
      </w:r>
      <w:r w:rsidR="002247AA" w:rsidRPr="00276A29">
        <w:rPr>
          <w:rFonts w:ascii="Times New Roman" w:hAnsi="Times New Roman"/>
        </w:rPr>
        <w:t>Зона обслуживания и деловой акти</w:t>
      </w:r>
      <w:r w:rsidR="002247AA">
        <w:rPr>
          <w:rFonts w:ascii="Times New Roman" w:hAnsi="Times New Roman"/>
        </w:rPr>
        <w:t xml:space="preserve">вности выделена для обеспечения </w:t>
      </w:r>
      <w:r w:rsidR="002247AA" w:rsidRPr="00276A29">
        <w:rPr>
          <w:rFonts w:ascii="Times New Roman" w:hAnsi="Times New Roman"/>
        </w:rPr>
        <w:t>правовых условий использования, строительства и реконструкции объектов недвижимости (которые не являются объектами культурного наследия)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2247AA" w:rsidRPr="00276A29" w:rsidRDefault="002247AA" w:rsidP="002247AA">
      <w:pPr>
        <w:pStyle w:val="a3"/>
        <w:ind w:firstLine="709"/>
        <w:jc w:val="both"/>
        <w:rPr>
          <w:rFonts w:ascii="Times New Roman" w:hAnsi="Times New Roman"/>
        </w:rPr>
      </w:pPr>
      <w:r w:rsidRPr="00276A29">
        <w:rPr>
          <w:rFonts w:ascii="Times New Roman" w:hAnsi="Times New Roman"/>
        </w:rPr>
        <w:t xml:space="preserve">1) перечень основных видов разрешенного использования объектов капитального строительства и земельных участков зон делового, общественного и коммерческого назначения, проектируемой зоны делового, общественного и коммерческого назначения, а также вспомогательные виды разрешенного использования представлены в таблице </w:t>
      </w:r>
      <w:r w:rsidR="00D325E8">
        <w:rPr>
          <w:rFonts w:ascii="Times New Roman" w:hAnsi="Times New Roman"/>
        </w:rPr>
        <w:t>3</w:t>
      </w:r>
      <w:r w:rsidRPr="00276A29">
        <w:rPr>
          <w:rFonts w:ascii="Times New Roman" w:hAnsi="Times New Roman"/>
        </w:rPr>
        <w:t>;</w:t>
      </w:r>
    </w:p>
    <w:p w:rsidR="002247AA" w:rsidRPr="00276A29" w:rsidRDefault="002247AA" w:rsidP="002247AA">
      <w:pPr>
        <w:ind w:firstLine="709"/>
        <w:jc w:val="right"/>
      </w:pPr>
      <w:r w:rsidRPr="00276A29">
        <w:t xml:space="preserve">Таблица </w:t>
      </w:r>
      <w:r w:rsidR="00D325E8">
        <w:t>3</w:t>
      </w:r>
    </w:p>
    <w:p w:rsidR="002247AA" w:rsidRPr="00276A29" w:rsidRDefault="002247AA" w:rsidP="002247AA">
      <w:pPr>
        <w:ind w:firstLine="709"/>
      </w:pPr>
    </w:p>
    <w:p w:rsidR="002247AA" w:rsidRPr="002247AA" w:rsidRDefault="002247AA" w:rsidP="002247AA">
      <w:pPr>
        <w:jc w:val="center"/>
        <w:rPr>
          <w:rFonts w:ascii="Times New Roman" w:hAnsi="Times New Roman" w:cs="Times New Roman"/>
        </w:rPr>
      </w:pPr>
      <w:r w:rsidRPr="002247AA">
        <w:rPr>
          <w:rFonts w:ascii="Times New Roman" w:hAnsi="Times New Roman" w:cs="Times New Roman"/>
        </w:rPr>
        <w:t>Перечень основных видов разрешенного использования объектов</w:t>
      </w:r>
      <w:r w:rsidRPr="002247AA">
        <w:rPr>
          <w:rFonts w:ascii="Times New Roman" w:hAnsi="Times New Roman" w:cs="Times New Roman"/>
        </w:rPr>
        <w:br/>
        <w:t>капитального строительства и земельных участков, вспомогательных</w:t>
      </w:r>
      <w:r w:rsidRPr="002247AA">
        <w:rPr>
          <w:rFonts w:ascii="Times New Roman" w:hAnsi="Times New Roman" w:cs="Times New Roman"/>
        </w:rPr>
        <w:br/>
        <w:t>видов разрешенного использования</w:t>
      </w:r>
    </w:p>
    <w:p w:rsidR="002247AA" w:rsidRPr="002247AA" w:rsidRDefault="002247AA" w:rsidP="002247AA">
      <w:pPr>
        <w:ind w:firstLine="709"/>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2976"/>
        <w:gridCol w:w="2268"/>
        <w:gridCol w:w="1134"/>
      </w:tblGrid>
      <w:tr w:rsidR="002247AA" w:rsidRPr="002247AA" w:rsidTr="00D325E8">
        <w:trPr>
          <w:trHeight w:val="1361"/>
          <w:tblHeader/>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jc w:val="center"/>
              <w:rPr>
                <w:rFonts w:ascii="Times New Roman" w:hAnsi="Times New Roman" w:cs="Times New Roman"/>
                <w:bCs/>
              </w:rPr>
            </w:pPr>
            <w:r w:rsidRPr="002247AA">
              <w:rPr>
                <w:rFonts w:ascii="Times New Roman" w:hAnsi="Times New Roman" w:cs="Times New Roman"/>
                <w:bCs/>
              </w:rPr>
              <w:t xml:space="preserve">№ </w:t>
            </w:r>
            <w:proofErr w:type="gramStart"/>
            <w:r w:rsidRPr="002247AA">
              <w:rPr>
                <w:rFonts w:ascii="Times New Roman" w:hAnsi="Times New Roman" w:cs="Times New Roman"/>
                <w:bCs/>
              </w:rPr>
              <w:t>п</w:t>
            </w:r>
            <w:proofErr w:type="gramEnd"/>
            <w:r w:rsidRPr="002247AA">
              <w:rPr>
                <w:rFonts w:ascii="Times New Roman" w:hAnsi="Times New Roman" w:cs="Times New Roman"/>
                <w:bCs/>
              </w:rPr>
              <w:t>/п</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jc w:val="center"/>
              <w:rPr>
                <w:rFonts w:ascii="Times New Roman" w:hAnsi="Times New Roman" w:cs="Times New Roman"/>
              </w:rPr>
            </w:pPr>
            <w:r w:rsidRPr="002247AA">
              <w:rPr>
                <w:rFonts w:ascii="Times New Roman" w:hAnsi="Times New Roman" w:cs="Times New Roman"/>
                <w:bCs/>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ind w:left="-108" w:right="-108"/>
              <w:jc w:val="center"/>
              <w:rPr>
                <w:rFonts w:ascii="Times New Roman" w:hAnsi="Times New Roman" w:cs="Times New Roman"/>
                <w:bCs/>
              </w:rPr>
            </w:pPr>
            <w:r w:rsidRPr="002247AA">
              <w:rPr>
                <w:rFonts w:ascii="Times New Roman" w:hAnsi="Times New Roman" w:cs="Times New Roman"/>
                <w:bCs/>
              </w:rPr>
              <w:t>Код</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jc w:val="center"/>
              <w:rPr>
                <w:rFonts w:ascii="Times New Roman" w:hAnsi="Times New Roman" w:cs="Times New Roman"/>
              </w:rPr>
            </w:pPr>
            <w:r w:rsidRPr="002247AA">
              <w:rPr>
                <w:rFonts w:ascii="Times New Roman" w:hAnsi="Times New Roman" w:cs="Times New Roman"/>
                <w:bCs/>
              </w:rPr>
              <w:t>Основные виды разрешенного использования объектов капитального строительства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jc w:val="center"/>
              <w:rPr>
                <w:rFonts w:ascii="Times New Roman" w:hAnsi="Times New Roman" w:cs="Times New Roman"/>
                <w:bCs/>
              </w:rPr>
            </w:pPr>
            <w:r w:rsidRPr="002247AA">
              <w:rPr>
                <w:rFonts w:ascii="Times New Roman" w:hAnsi="Times New Roman" w:cs="Times New Roman"/>
                <w:bCs/>
              </w:rPr>
              <w:t>Вспомогательные виды разрешенного использования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jc w:val="center"/>
              <w:rPr>
                <w:rFonts w:ascii="Times New Roman" w:hAnsi="Times New Roman" w:cs="Times New Roman"/>
              </w:rPr>
            </w:pPr>
            <w:proofErr w:type="gramStart"/>
            <w:r w:rsidRPr="002247AA">
              <w:rPr>
                <w:rFonts w:ascii="Times New Roman" w:hAnsi="Times New Roman" w:cs="Times New Roman"/>
                <w:bCs/>
              </w:rPr>
              <w:t>Приме-</w:t>
            </w:r>
            <w:proofErr w:type="spellStart"/>
            <w:r w:rsidRPr="002247AA">
              <w:rPr>
                <w:rFonts w:ascii="Times New Roman" w:hAnsi="Times New Roman" w:cs="Times New Roman"/>
                <w:bCs/>
              </w:rPr>
              <w:t>чания</w:t>
            </w:r>
            <w:proofErr w:type="spellEnd"/>
            <w:proofErr w:type="gramEnd"/>
          </w:p>
        </w:tc>
      </w:tr>
      <w:tr w:rsidR="002247AA" w:rsidRPr="002247AA" w:rsidTr="00D325E8">
        <w:trPr>
          <w:trHeight w:val="289"/>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3.1</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Размещение объектов капитального строительства в </w:t>
            </w:r>
            <w:proofErr w:type="gramStart"/>
            <w:r w:rsidRPr="002247AA">
              <w:rPr>
                <w:rFonts w:ascii="Times New Roman" w:hAnsi="Times New Roman" w:cs="Times New Roman"/>
              </w:rPr>
              <w:t>целях</w:t>
            </w:r>
            <w:proofErr w:type="gramEnd"/>
            <w:r w:rsidRPr="002247AA">
              <w:rPr>
                <w:rFonts w:ascii="Times New Roman" w:hAnsi="Times New Roman" w:cs="Times New Roman"/>
              </w:rPr>
              <w:t xml:space="preserve">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w:t>
            </w:r>
          </w:p>
        </w:tc>
        <w:tc>
          <w:tcPr>
            <w:tcW w:w="2268"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Социальное </w:t>
            </w:r>
            <w:r w:rsidRPr="002247AA">
              <w:rPr>
                <w:rFonts w:ascii="Times New Roman" w:hAnsi="Times New Roman" w:cs="Times New Roman"/>
              </w:rPr>
              <w:lastRenderedPageBreak/>
              <w:t>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jc w:val="center"/>
              <w:rPr>
                <w:rFonts w:ascii="Times New Roman" w:hAnsi="Times New Roman" w:cs="Times New Roman"/>
              </w:rPr>
            </w:pPr>
            <w:r w:rsidRPr="002247AA">
              <w:rPr>
                <w:rFonts w:ascii="Times New Roman" w:hAnsi="Times New Roman" w:cs="Times New Roman"/>
              </w:rPr>
              <w:lastRenderedPageBreak/>
              <w:t>3.2</w:t>
            </w:r>
          </w:p>
        </w:tc>
        <w:tc>
          <w:tcPr>
            <w:tcW w:w="2976" w:type="dxa"/>
            <w:tcBorders>
              <w:top w:val="single" w:sz="4" w:space="0" w:color="auto"/>
              <w:left w:val="single" w:sz="4" w:space="0" w:color="auto"/>
              <w:bottom w:val="single" w:sz="4" w:space="0" w:color="auto"/>
              <w:right w:val="single" w:sz="4" w:space="0" w:color="auto"/>
            </w:tcBorders>
            <w:noWrap/>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Размещение объектов </w:t>
            </w:r>
            <w:r w:rsidRPr="002247AA">
              <w:rPr>
                <w:rFonts w:ascii="Times New Roman" w:hAnsi="Times New Roman" w:cs="Times New Roman"/>
              </w:rPr>
              <w:lastRenderedPageBreak/>
              <w:t>капитального строительства, предназначенных для оказания гражданам социальной помощи; размещение объектов капитального строительства для размещения отделений почты и телеграфа;</w:t>
            </w:r>
          </w:p>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rPr>
                <w:rFonts w:ascii="Times New Roman" w:hAnsi="Times New Roman" w:cs="Times New Roman"/>
              </w:rPr>
            </w:pPr>
            <w:r w:rsidRPr="002247AA">
              <w:rPr>
                <w:rFonts w:ascii="Times New Roman" w:hAnsi="Times New Roman" w:cs="Times New Roman"/>
              </w:rPr>
              <w:lastRenderedPageBreak/>
              <w:t xml:space="preserve">Объектные </w:t>
            </w:r>
            <w:r w:rsidRPr="002247AA">
              <w:rPr>
                <w:rFonts w:ascii="Times New Roman" w:hAnsi="Times New Roman" w:cs="Times New Roman"/>
              </w:rPr>
              <w:lastRenderedPageBreak/>
              <w:t>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449"/>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lastRenderedPageBreak/>
              <w:t>3</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jc w:val="center"/>
              <w:rPr>
                <w:rFonts w:ascii="Times New Roman" w:hAnsi="Times New Roman" w:cs="Times New Roman"/>
              </w:rPr>
            </w:pPr>
            <w:r w:rsidRPr="002247AA">
              <w:rPr>
                <w:rFonts w:ascii="Times New Roman" w:hAnsi="Times New Roman" w:cs="Times New Roman"/>
              </w:rPr>
              <w:t>3.3</w:t>
            </w:r>
          </w:p>
        </w:tc>
        <w:tc>
          <w:tcPr>
            <w:tcW w:w="2976" w:type="dxa"/>
            <w:tcBorders>
              <w:top w:val="single" w:sz="4" w:space="0" w:color="auto"/>
              <w:left w:val="single" w:sz="4" w:space="0" w:color="auto"/>
              <w:bottom w:val="single" w:sz="4" w:space="0" w:color="auto"/>
              <w:right w:val="single" w:sz="4" w:space="0" w:color="auto"/>
            </w:tcBorders>
            <w:noWrap/>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rPr>
                <w:rFonts w:ascii="Times New Roman" w:hAnsi="Times New Roman" w:cs="Times New Roman"/>
              </w:rPr>
            </w:pPr>
            <w:r w:rsidRPr="002247AA">
              <w:rPr>
                <w:rFonts w:ascii="Times New Roman" w:hAnsi="Times New Roman" w:cs="Times New Roman"/>
              </w:rPr>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1948"/>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Здравоохранение</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jc w:val="center"/>
              <w:rPr>
                <w:rFonts w:ascii="Times New Roman" w:hAnsi="Times New Roman" w:cs="Times New Roman"/>
              </w:rPr>
            </w:pPr>
            <w:r w:rsidRPr="002247AA">
              <w:rPr>
                <w:rFonts w:ascii="Times New Roman" w:hAnsi="Times New Roman" w:cs="Times New Roman"/>
              </w:rPr>
              <w:t>3.4</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(поликлиники, фельдшерские пункты, пункты здравоохранения, больницы, родильные дома)</w:t>
            </w:r>
          </w:p>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станций скорой помощи</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rPr>
                <w:rFonts w:ascii="Times New Roman" w:hAnsi="Times New Roman" w:cs="Times New Roman"/>
              </w:rPr>
            </w:pPr>
            <w:r w:rsidRPr="002247AA">
              <w:rPr>
                <w:rFonts w:ascii="Times New Roman" w:hAnsi="Times New Roman" w:cs="Times New Roman"/>
              </w:rPr>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782"/>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Образование и просвещение</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jc w:val="center"/>
              <w:rPr>
                <w:rFonts w:ascii="Times New Roman" w:hAnsi="Times New Roman" w:cs="Times New Roman"/>
              </w:rPr>
            </w:pPr>
            <w:r w:rsidRPr="002247AA">
              <w:rPr>
                <w:rFonts w:ascii="Times New Roman" w:hAnsi="Times New Roman" w:cs="Times New Roman"/>
              </w:rPr>
              <w:t>3.5</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proofErr w:type="gramStart"/>
            <w:r w:rsidRPr="002247AA">
              <w:rPr>
                <w:rFonts w:ascii="Times New Roman" w:hAnsi="Times New Roman" w:cs="Times New Roman"/>
              </w:rPr>
              <w:t xml:space="preserve">Размещение объектов капитального строительства, </w:t>
            </w:r>
            <w:r w:rsidRPr="002247AA">
              <w:rPr>
                <w:rFonts w:ascii="Times New Roman" w:hAnsi="Times New Roman" w:cs="Times New Roman"/>
              </w:rPr>
              <w:lastRenderedPageBreak/>
              <w:t>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rPr>
                <w:rFonts w:ascii="Times New Roman" w:hAnsi="Times New Roman" w:cs="Times New Roman"/>
              </w:rPr>
            </w:pPr>
            <w:r w:rsidRPr="002247AA">
              <w:rPr>
                <w:rFonts w:ascii="Times New Roman" w:hAnsi="Times New Roman" w:cs="Times New Roman"/>
              </w:rPr>
              <w:lastRenderedPageBreak/>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1392"/>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lastRenderedPageBreak/>
              <w:t>6</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3.6</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rPr>
                <w:rFonts w:ascii="Times New Roman" w:hAnsi="Times New Roman" w:cs="Times New Roman"/>
              </w:rPr>
            </w:pPr>
            <w:r w:rsidRPr="002247AA">
              <w:rPr>
                <w:rFonts w:ascii="Times New Roman" w:hAnsi="Times New Roman" w:cs="Times New Roman"/>
              </w:rPr>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572"/>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t>7</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3.8</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размещение объектов </w:t>
            </w:r>
            <w:r w:rsidRPr="002247AA">
              <w:rPr>
                <w:rFonts w:ascii="Times New Roman" w:hAnsi="Times New Roman" w:cs="Times New Roman"/>
              </w:rPr>
              <w:lastRenderedPageBreak/>
              <w:t>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rPr>
                <w:rFonts w:ascii="Times New Roman" w:hAnsi="Times New Roman" w:cs="Times New Roman"/>
              </w:rPr>
            </w:pPr>
            <w:r w:rsidRPr="002247AA">
              <w:rPr>
                <w:rFonts w:ascii="Times New Roman" w:hAnsi="Times New Roman" w:cs="Times New Roman"/>
              </w:rPr>
              <w:lastRenderedPageBreak/>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289"/>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lastRenderedPageBreak/>
              <w:t>8</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right="-108"/>
              <w:jc w:val="center"/>
              <w:rPr>
                <w:rFonts w:ascii="Times New Roman" w:hAnsi="Times New Roman" w:cs="Times New Roman"/>
              </w:rPr>
            </w:pPr>
            <w:r w:rsidRPr="002247AA">
              <w:rPr>
                <w:rFonts w:ascii="Times New Roman" w:hAnsi="Times New Roman" w:cs="Times New Roman"/>
              </w:rPr>
              <w:t>4.1</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rPr>
                <w:rFonts w:ascii="Times New Roman" w:hAnsi="Times New Roman" w:cs="Times New Roman"/>
              </w:rPr>
            </w:pPr>
            <w:r w:rsidRPr="002247AA">
              <w:rPr>
                <w:rFonts w:ascii="Times New Roman" w:hAnsi="Times New Roman" w:cs="Times New Roman"/>
              </w:rPr>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449"/>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t>9</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right="-108"/>
              <w:jc w:val="center"/>
              <w:rPr>
                <w:rFonts w:ascii="Times New Roman" w:hAnsi="Times New Roman" w:cs="Times New Roman"/>
              </w:rPr>
            </w:pPr>
            <w:r w:rsidRPr="002247AA">
              <w:rPr>
                <w:rFonts w:ascii="Times New Roman" w:hAnsi="Times New Roman" w:cs="Times New Roman"/>
              </w:rPr>
              <w:t>4.4</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Размещение объектов капитального строительства, предназначенных для продажи товаров, торговая площадь </w:t>
            </w:r>
            <w:r w:rsidRPr="002247AA">
              <w:rPr>
                <w:rFonts w:ascii="Times New Roman" w:hAnsi="Times New Roman" w:cs="Times New Roman"/>
              </w:rPr>
              <w:lastRenderedPageBreak/>
              <w:t>которых составляет до 1000 кв. м</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rPr>
                <w:rFonts w:ascii="Times New Roman" w:hAnsi="Times New Roman" w:cs="Times New Roman"/>
              </w:rPr>
            </w:pPr>
            <w:r w:rsidRPr="002247AA">
              <w:rPr>
                <w:rFonts w:ascii="Times New Roman" w:hAnsi="Times New Roman" w:cs="Times New Roman"/>
              </w:rPr>
              <w:lastRenderedPageBreak/>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1522"/>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lastRenderedPageBreak/>
              <w:t>10</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right="-108"/>
              <w:jc w:val="center"/>
              <w:rPr>
                <w:rFonts w:ascii="Times New Roman" w:hAnsi="Times New Roman" w:cs="Times New Roman"/>
              </w:rPr>
            </w:pPr>
            <w:r w:rsidRPr="002247AA">
              <w:rPr>
                <w:rFonts w:ascii="Times New Roman" w:hAnsi="Times New Roman" w:cs="Times New Roman"/>
              </w:rPr>
              <w:t>4.5</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proofErr w:type="gramStart"/>
            <w:r w:rsidRPr="002247AA">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rPr>
                <w:rFonts w:ascii="Times New Roman" w:hAnsi="Times New Roman" w:cs="Times New Roman"/>
              </w:rPr>
            </w:pPr>
            <w:r w:rsidRPr="002247AA">
              <w:rPr>
                <w:rFonts w:ascii="Times New Roman" w:hAnsi="Times New Roman" w:cs="Times New Roman"/>
              </w:rPr>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714"/>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right="-108"/>
              <w:jc w:val="center"/>
              <w:rPr>
                <w:rFonts w:ascii="Times New Roman" w:hAnsi="Times New Roman" w:cs="Times New Roman"/>
              </w:rPr>
            </w:pPr>
            <w:r w:rsidRPr="002247AA">
              <w:rPr>
                <w:rFonts w:ascii="Times New Roman" w:hAnsi="Times New Roman" w:cs="Times New Roman"/>
              </w:rPr>
              <w:t>4.6</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Размещение объектов капитального строительства в </w:t>
            </w:r>
            <w:proofErr w:type="gramStart"/>
            <w:r w:rsidRPr="002247AA">
              <w:rPr>
                <w:rFonts w:ascii="Times New Roman" w:hAnsi="Times New Roman" w:cs="Times New Roman"/>
              </w:rPr>
              <w:t>целях</w:t>
            </w:r>
            <w:proofErr w:type="gramEnd"/>
            <w:r w:rsidRPr="002247AA">
              <w:rPr>
                <w:rFonts w:ascii="Times New Roman" w:hAnsi="Times New Roman" w:cs="Times New Roman"/>
              </w:rPr>
              <w:t xml:space="preserve"> устройства мест общественного питания (рестораны, кафе, столовые, закусочные, бары)</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rPr>
                <w:rFonts w:ascii="Times New Roman" w:hAnsi="Times New Roman" w:cs="Times New Roman"/>
              </w:rPr>
            </w:pPr>
            <w:r w:rsidRPr="002247AA">
              <w:rPr>
                <w:rFonts w:ascii="Times New Roman" w:hAnsi="Times New Roman" w:cs="Times New Roman"/>
              </w:rPr>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right="-108"/>
              <w:jc w:val="center"/>
              <w:rPr>
                <w:rFonts w:ascii="Times New Roman" w:hAnsi="Times New Roman" w:cs="Times New Roman"/>
              </w:rPr>
            </w:pPr>
            <w:r w:rsidRPr="002247AA">
              <w:rPr>
                <w:rFonts w:ascii="Times New Roman" w:hAnsi="Times New Roman" w:cs="Times New Roman"/>
              </w:rPr>
              <w:t>4.7</w:t>
            </w:r>
          </w:p>
        </w:tc>
        <w:tc>
          <w:tcPr>
            <w:tcW w:w="2976" w:type="dxa"/>
            <w:tcBorders>
              <w:top w:val="single" w:sz="4" w:space="0" w:color="auto"/>
              <w:left w:val="single" w:sz="4" w:space="0" w:color="auto"/>
              <w:bottom w:val="single" w:sz="4" w:space="0" w:color="auto"/>
              <w:right w:val="single" w:sz="4" w:space="0" w:color="auto"/>
            </w:tcBorders>
            <w:noWrap/>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rPr>
                <w:rFonts w:ascii="Times New Roman" w:hAnsi="Times New Roman" w:cs="Times New Roman"/>
              </w:rPr>
            </w:pPr>
            <w:r w:rsidRPr="002247AA">
              <w:rPr>
                <w:rFonts w:ascii="Times New Roman" w:hAnsi="Times New Roman" w:cs="Times New Roman"/>
              </w:rPr>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856"/>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Развлечения</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right="-108"/>
              <w:jc w:val="center"/>
              <w:rPr>
                <w:rFonts w:ascii="Times New Roman" w:hAnsi="Times New Roman" w:cs="Times New Roman"/>
              </w:rPr>
            </w:pPr>
            <w:r w:rsidRPr="002247AA">
              <w:rPr>
                <w:rFonts w:ascii="Times New Roman" w:hAnsi="Times New Roman" w:cs="Times New Roman"/>
              </w:rPr>
              <w:t>4.8</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proofErr w:type="gramStart"/>
            <w:r w:rsidRPr="002247AA">
              <w:rPr>
                <w:rFonts w:ascii="Times New Roman" w:hAnsi="Times New Roman" w:cs="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2247AA" w:rsidRPr="002247AA" w:rsidRDefault="002247AA" w:rsidP="00D325E8">
            <w:pPr>
              <w:pStyle w:val="a3"/>
              <w:rPr>
                <w:rFonts w:ascii="Times New Roman" w:hAnsi="Times New Roman" w:cs="Times New Roman"/>
              </w:rPr>
            </w:pPr>
            <w:proofErr w:type="gramStart"/>
            <w:r w:rsidRPr="002247AA">
              <w:rPr>
                <w:rFonts w:ascii="Times New Roman" w:hAnsi="Times New Roman" w:cs="Times New Roman"/>
              </w:rPr>
              <w:t xml:space="preserve">в игорных зонах также допускается размещение игорных заведений, залов игровых автоматов, используемых для проведения азартных игр, </w:t>
            </w:r>
            <w:r w:rsidRPr="002247AA">
              <w:rPr>
                <w:rFonts w:ascii="Times New Roman" w:hAnsi="Times New Roman" w:cs="Times New Roman"/>
              </w:rPr>
              <w:lastRenderedPageBreak/>
              <w:t>и игровых столов, а также размещение гостиниц и заведений общественного питания для посетителей игорных зон</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rPr>
                <w:rFonts w:ascii="Times New Roman" w:hAnsi="Times New Roman" w:cs="Times New Roman"/>
              </w:rPr>
            </w:pPr>
            <w:r w:rsidRPr="002247AA">
              <w:rPr>
                <w:rFonts w:ascii="Times New Roman" w:hAnsi="Times New Roman" w:cs="Times New Roman"/>
              </w:rPr>
              <w:lastRenderedPageBreak/>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1987"/>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lastRenderedPageBreak/>
              <w:t>14</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proofErr w:type="spellStart"/>
            <w:r w:rsidRPr="002247AA">
              <w:rPr>
                <w:rFonts w:ascii="Times New Roman" w:hAnsi="Times New Roman" w:cs="Times New Roman"/>
              </w:rPr>
              <w:t>Выставочно</w:t>
            </w:r>
            <w:proofErr w:type="spellEnd"/>
            <w:r w:rsidRPr="002247AA">
              <w:rPr>
                <w:rFonts w:ascii="Times New Roman" w:hAnsi="Times New Roman" w:cs="Times New Roman"/>
              </w:rPr>
              <w:t>-ярмарочная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right="-108"/>
              <w:jc w:val="center"/>
              <w:rPr>
                <w:rFonts w:ascii="Times New Roman" w:hAnsi="Times New Roman" w:cs="Times New Roman"/>
              </w:rPr>
            </w:pPr>
            <w:r w:rsidRPr="002247AA">
              <w:rPr>
                <w:rFonts w:ascii="Times New Roman" w:hAnsi="Times New Roman" w:cs="Times New Roman"/>
              </w:rPr>
              <w:t>4.10</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Размещение объектов капитального строительства, сооружений, предназначенных для осуществления </w:t>
            </w:r>
            <w:proofErr w:type="spellStart"/>
            <w:r w:rsidRPr="002247AA">
              <w:rPr>
                <w:rFonts w:ascii="Times New Roman" w:hAnsi="Times New Roman" w:cs="Times New Roman"/>
              </w:rPr>
              <w:t>выставочно</w:t>
            </w:r>
            <w:proofErr w:type="spellEnd"/>
            <w:r w:rsidRPr="002247AA">
              <w:rPr>
                <w:rFonts w:ascii="Times New Roman" w:hAnsi="Times New Roman" w:cs="Times New Roman"/>
              </w:rPr>
              <w:t xml:space="preserve">-ярмарочной и </w:t>
            </w:r>
            <w:proofErr w:type="spellStart"/>
            <w:r w:rsidRPr="002247AA">
              <w:rPr>
                <w:rFonts w:ascii="Times New Roman" w:hAnsi="Times New Roman" w:cs="Times New Roman"/>
              </w:rPr>
              <w:t>конгрессной</w:t>
            </w:r>
            <w:proofErr w:type="spellEnd"/>
            <w:r w:rsidRPr="002247AA">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Объектные автостоянки</w:t>
            </w:r>
          </w:p>
        </w:tc>
        <w:tc>
          <w:tcPr>
            <w:tcW w:w="1134"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pStyle w:val="a3"/>
              <w:rPr>
                <w:rFonts w:ascii="Times New Roman" w:hAnsi="Times New Roman" w:cs="Times New Roman"/>
              </w:rPr>
            </w:pPr>
          </w:p>
        </w:tc>
      </w:tr>
      <w:tr w:rsidR="002247AA" w:rsidRPr="002247AA" w:rsidTr="00D325E8">
        <w:trPr>
          <w:trHeight w:val="476"/>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15</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Спорт</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right="-108"/>
              <w:jc w:val="center"/>
              <w:rPr>
                <w:rFonts w:ascii="Times New Roman" w:hAnsi="Times New Roman" w:cs="Times New Roman"/>
              </w:rPr>
            </w:pPr>
            <w:r w:rsidRPr="002247AA">
              <w:rPr>
                <w:rFonts w:ascii="Times New Roman" w:hAnsi="Times New Roman" w:cs="Times New Roman"/>
              </w:rPr>
              <w:t>5.1</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highlight w:val="green"/>
              </w:rPr>
            </w:pPr>
            <w:r w:rsidRPr="002247AA">
              <w:rPr>
                <w:rFonts w:ascii="Times New Roman" w:hAnsi="Times New Roman" w:cs="Times New Roman"/>
              </w:rPr>
              <w:t>Устройство площадок для занятия спортом и физкультурой: беговые дорожки, спортивные сооружения,  поля для спортивной игры</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Объектные автостоянки </w:t>
            </w:r>
          </w:p>
        </w:tc>
        <w:tc>
          <w:tcPr>
            <w:tcW w:w="1134"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pStyle w:val="a3"/>
              <w:rPr>
                <w:rFonts w:ascii="Times New Roman" w:hAnsi="Times New Roman" w:cs="Times New Roman"/>
              </w:rPr>
            </w:pPr>
          </w:p>
        </w:tc>
      </w:tr>
      <w:tr w:rsidR="002247AA" w:rsidRPr="002247AA" w:rsidTr="00D325E8">
        <w:trPr>
          <w:trHeight w:val="289"/>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16</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right="-108"/>
              <w:jc w:val="center"/>
              <w:rPr>
                <w:rFonts w:ascii="Times New Roman" w:hAnsi="Times New Roman" w:cs="Times New Roman"/>
              </w:rPr>
            </w:pPr>
            <w:r w:rsidRPr="002247AA">
              <w:rPr>
                <w:rFonts w:ascii="Times New Roman" w:hAnsi="Times New Roman" w:cs="Times New Roman"/>
              </w:rPr>
              <w:t>7.2</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автомобильных дорог и технически связанных с ними сооружений;</w:t>
            </w:r>
          </w:p>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оборудование земельных участков для стоянок </w:t>
            </w:r>
            <w:r w:rsidRPr="002247AA">
              <w:rPr>
                <w:rFonts w:ascii="Times New Roman" w:hAnsi="Times New Roman" w:cs="Times New Roman"/>
              </w:rPr>
              <w:lastRenderedPageBreak/>
              <w:t>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pStyle w:val="a3"/>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lastRenderedPageBreak/>
              <w:t>17</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color w:val="FF0000"/>
              </w:rPr>
            </w:pPr>
            <w:r w:rsidRPr="002247AA">
              <w:rPr>
                <w:rFonts w:ascii="Times New Roman" w:hAnsi="Times New Roman" w:cs="Times New Roman"/>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right="-108"/>
              <w:jc w:val="center"/>
              <w:rPr>
                <w:rFonts w:ascii="Times New Roman" w:hAnsi="Times New Roman" w:cs="Times New Roman"/>
                <w:lang w:val="en-US"/>
              </w:rPr>
            </w:pPr>
            <w:r w:rsidRPr="002247AA">
              <w:rPr>
                <w:rFonts w:ascii="Times New Roman" w:hAnsi="Times New Roman" w:cs="Times New Roman"/>
                <w:lang w:val="en-US"/>
              </w:rPr>
              <w:t>8.3</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247AA" w:rsidRPr="002247AA" w:rsidRDefault="002247AA" w:rsidP="00D325E8">
            <w:pPr>
              <w:pStyle w:val="a3"/>
              <w:rPr>
                <w:rFonts w:ascii="Times New Roman" w:hAnsi="Times New Roman" w:cs="Times New Roman"/>
                <w:color w:val="FF0000"/>
              </w:rPr>
            </w:pPr>
            <w:r w:rsidRPr="002247AA">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Стоянка автомобильного транспорта для посетителей</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346"/>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18</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color w:val="FF0000"/>
              </w:rPr>
            </w:pPr>
            <w:r w:rsidRPr="002247AA">
              <w:rPr>
                <w:rFonts w:ascii="Times New Roman" w:hAnsi="Times New Roman" w:cs="Times New Roman"/>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ind w:left="-108" w:right="-108"/>
              <w:jc w:val="center"/>
              <w:rPr>
                <w:rFonts w:ascii="Times New Roman" w:hAnsi="Times New Roman" w:cs="Times New Roman"/>
              </w:rPr>
            </w:pPr>
            <w:r w:rsidRPr="002247AA">
              <w:rPr>
                <w:rFonts w:ascii="Times New Roman" w:hAnsi="Times New Roman" w:cs="Times New Roman"/>
              </w:rPr>
              <w:t>12.0</w:t>
            </w:r>
          </w:p>
        </w:tc>
        <w:tc>
          <w:tcPr>
            <w:tcW w:w="2976"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color w:val="FF0000"/>
              </w:rPr>
            </w:pPr>
            <w:r w:rsidRPr="002247AA">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268"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Устройство площадок для празднеств и гуляний</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bl>
    <w:p w:rsidR="002247AA" w:rsidRPr="002247AA" w:rsidRDefault="002247AA" w:rsidP="002247AA">
      <w:pPr>
        <w:autoSpaceDE w:val="0"/>
        <w:autoSpaceDN w:val="0"/>
        <w:adjustRightInd w:val="0"/>
        <w:ind w:firstLine="709"/>
        <w:jc w:val="both"/>
        <w:rPr>
          <w:rFonts w:ascii="Times New Roman" w:hAnsi="Times New Roman" w:cs="Times New Roman"/>
        </w:rPr>
      </w:pPr>
    </w:p>
    <w:p w:rsidR="002247AA" w:rsidRPr="002247AA" w:rsidRDefault="002247AA" w:rsidP="002247AA">
      <w:pPr>
        <w:autoSpaceDE w:val="0"/>
        <w:autoSpaceDN w:val="0"/>
        <w:adjustRightInd w:val="0"/>
        <w:ind w:firstLine="709"/>
        <w:jc w:val="both"/>
        <w:rPr>
          <w:rFonts w:ascii="Times New Roman" w:hAnsi="Times New Roman" w:cs="Times New Roman"/>
        </w:rPr>
      </w:pPr>
      <w:r w:rsidRPr="002247AA">
        <w:rPr>
          <w:rFonts w:ascii="Times New Roman" w:hAnsi="Times New Roman" w:cs="Times New Roman"/>
        </w:rPr>
        <w:t xml:space="preserve">2) 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 делового, общественного и коммерческого назначения, проектируемой зоны делового, общественного и коммерческого назначения представлены в таблице </w:t>
      </w:r>
      <w:r w:rsidR="00D325E8">
        <w:rPr>
          <w:rFonts w:ascii="Times New Roman" w:hAnsi="Times New Roman" w:cs="Times New Roman"/>
        </w:rPr>
        <w:t>3</w:t>
      </w:r>
      <w:r w:rsidRPr="002247AA">
        <w:rPr>
          <w:rFonts w:ascii="Times New Roman" w:hAnsi="Times New Roman" w:cs="Times New Roman"/>
        </w:rPr>
        <w:t>.1;</w:t>
      </w:r>
    </w:p>
    <w:p w:rsidR="002247AA" w:rsidRPr="002247AA" w:rsidRDefault="002247AA" w:rsidP="002247AA">
      <w:pPr>
        <w:jc w:val="right"/>
        <w:rPr>
          <w:rFonts w:ascii="Times New Roman" w:hAnsi="Times New Roman" w:cs="Times New Roman"/>
        </w:rPr>
      </w:pPr>
      <w:r w:rsidRPr="002247AA">
        <w:rPr>
          <w:rFonts w:ascii="Times New Roman" w:hAnsi="Times New Roman" w:cs="Times New Roman"/>
        </w:rPr>
        <w:t xml:space="preserve">Таблица </w:t>
      </w:r>
      <w:r w:rsidR="00D325E8">
        <w:rPr>
          <w:rFonts w:ascii="Times New Roman" w:hAnsi="Times New Roman" w:cs="Times New Roman"/>
        </w:rPr>
        <w:t>3</w:t>
      </w:r>
      <w:r w:rsidRPr="002247AA">
        <w:rPr>
          <w:rFonts w:ascii="Times New Roman" w:hAnsi="Times New Roman" w:cs="Times New Roman"/>
        </w:rPr>
        <w:t>.1</w:t>
      </w:r>
    </w:p>
    <w:p w:rsidR="002247AA" w:rsidRPr="002247AA" w:rsidRDefault="002247AA" w:rsidP="002247AA">
      <w:pPr>
        <w:autoSpaceDE w:val="0"/>
        <w:autoSpaceDN w:val="0"/>
        <w:adjustRightInd w:val="0"/>
        <w:jc w:val="right"/>
        <w:rPr>
          <w:rFonts w:ascii="Times New Roman" w:hAnsi="Times New Roman" w:cs="Times New Roman"/>
        </w:rPr>
      </w:pPr>
    </w:p>
    <w:p w:rsidR="002247AA" w:rsidRPr="002247AA" w:rsidRDefault="002247AA" w:rsidP="002247AA">
      <w:pPr>
        <w:jc w:val="center"/>
        <w:rPr>
          <w:rFonts w:ascii="Times New Roman" w:hAnsi="Times New Roman" w:cs="Times New Roman"/>
        </w:rPr>
      </w:pPr>
      <w:r w:rsidRPr="002247AA">
        <w:rPr>
          <w:rFonts w:ascii="Times New Roman" w:hAnsi="Times New Roman" w:cs="Times New Roman"/>
        </w:rPr>
        <w:lastRenderedPageBreak/>
        <w:t xml:space="preserve">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w:t>
      </w:r>
    </w:p>
    <w:p w:rsidR="002247AA" w:rsidRPr="002247AA" w:rsidRDefault="002247AA" w:rsidP="002247AA">
      <w:pPr>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850"/>
        <w:gridCol w:w="2835"/>
        <w:gridCol w:w="1985"/>
        <w:gridCol w:w="1417"/>
      </w:tblGrid>
      <w:tr w:rsidR="002247AA" w:rsidRPr="002247AA" w:rsidTr="00D325E8">
        <w:trPr>
          <w:trHeight w:val="579"/>
          <w:tblHeader/>
        </w:trPr>
        <w:tc>
          <w:tcPr>
            <w:tcW w:w="567" w:type="dxa"/>
            <w:shd w:val="clear" w:color="auto" w:fill="auto"/>
            <w:vAlign w:val="center"/>
          </w:tcPr>
          <w:p w:rsidR="002247AA" w:rsidRPr="002247AA" w:rsidRDefault="002247AA" w:rsidP="00D325E8">
            <w:pPr>
              <w:ind w:left="-108" w:right="-108"/>
              <w:jc w:val="center"/>
              <w:rPr>
                <w:rFonts w:ascii="Times New Roman" w:hAnsi="Times New Roman" w:cs="Times New Roman"/>
                <w:bCs/>
              </w:rPr>
            </w:pPr>
            <w:r w:rsidRPr="002247AA">
              <w:rPr>
                <w:rFonts w:ascii="Times New Roman" w:hAnsi="Times New Roman" w:cs="Times New Roman"/>
                <w:bCs/>
              </w:rPr>
              <w:t>№</w:t>
            </w:r>
            <w:r w:rsidRPr="002247AA">
              <w:rPr>
                <w:rFonts w:ascii="Times New Roman" w:hAnsi="Times New Roman" w:cs="Times New Roman"/>
                <w:bCs/>
              </w:rPr>
              <w:br/>
            </w:r>
            <w:proofErr w:type="gramStart"/>
            <w:r w:rsidRPr="002247AA">
              <w:rPr>
                <w:rFonts w:ascii="Times New Roman" w:hAnsi="Times New Roman" w:cs="Times New Roman"/>
                <w:bCs/>
              </w:rPr>
              <w:t>п</w:t>
            </w:r>
            <w:proofErr w:type="gramEnd"/>
            <w:r w:rsidRPr="002247AA">
              <w:rPr>
                <w:rFonts w:ascii="Times New Roman" w:hAnsi="Times New Roman" w:cs="Times New Roman"/>
                <w:bCs/>
              </w:rPr>
              <w:t>/п</w:t>
            </w:r>
          </w:p>
        </w:tc>
        <w:tc>
          <w:tcPr>
            <w:tcW w:w="1985" w:type="dxa"/>
            <w:shd w:val="clear" w:color="auto" w:fill="auto"/>
            <w:noWrap/>
            <w:vAlign w:val="center"/>
          </w:tcPr>
          <w:p w:rsidR="002247AA" w:rsidRPr="002247AA" w:rsidRDefault="002247AA" w:rsidP="00D325E8">
            <w:pPr>
              <w:jc w:val="center"/>
              <w:rPr>
                <w:rFonts w:ascii="Times New Roman" w:hAnsi="Times New Roman" w:cs="Times New Roman"/>
                <w:bCs/>
              </w:rPr>
            </w:pPr>
            <w:r w:rsidRPr="002247AA">
              <w:rPr>
                <w:rFonts w:ascii="Times New Roman" w:hAnsi="Times New Roman" w:cs="Times New Roman"/>
                <w:bCs/>
              </w:rPr>
              <w:t>Условно разрешенный вид использования земельного участка</w:t>
            </w:r>
          </w:p>
        </w:tc>
        <w:tc>
          <w:tcPr>
            <w:tcW w:w="850" w:type="dxa"/>
            <w:shd w:val="clear" w:color="auto" w:fill="auto"/>
            <w:vAlign w:val="center"/>
          </w:tcPr>
          <w:p w:rsidR="002247AA" w:rsidRPr="002247AA" w:rsidRDefault="002247AA" w:rsidP="00D325E8">
            <w:pPr>
              <w:ind w:left="-108" w:right="-108"/>
              <w:jc w:val="center"/>
              <w:rPr>
                <w:rFonts w:ascii="Times New Roman" w:hAnsi="Times New Roman" w:cs="Times New Roman"/>
                <w:bCs/>
              </w:rPr>
            </w:pPr>
            <w:r w:rsidRPr="002247AA">
              <w:rPr>
                <w:rFonts w:ascii="Times New Roman" w:hAnsi="Times New Roman" w:cs="Times New Roman"/>
                <w:bCs/>
              </w:rPr>
              <w:t>Код</w:t>
            </w:r>
          </w:p>
        </w:tc>
        <w:tc>
          <w:tcPr>
            <w:tcW w:w="2835" w:type="dxa"/>
            <w:shd w:val="clear" w:color="auto" w:fill="auto"/>
            <w:noWrap/>
            <w:vAlign w:val="center"/>
          </w:tcPr>
          <w:p w:rsidR="002247AA" w:rsidRPr="002247AA" w:rsidRDefault="002247AA" w:rsidP="00D325E8">
            <w:pPr>
              <w:autoSpaceDE w:val="0"/>
              <w:autoSpaceDN w:val="0"/>
              <w:adjustRightInd w:val="0"/>
              <w:jc w:val="center"/>
              <w:rPr>
                <w:rFonts w:ascii="Times New Roman" w:hAnsi="Times New Roman" w:cs="Times New Roman"/>
                <w:bCs/>
              </w:rPr>
            </w:pPr>
            <w:r w:rsidRPr="002247AA">
              <w:rPr>
                <w:rFonts w:ascii="Times New Roman" w:hAnsi="Times New Roman" w:cs="Times New Roman"/>
                <w:bCs/>
              </w:rPr>
              <w:t>Условно разрешенный вид использования объектов капитального строительства</w:t>
            </w:r>
          </w:p>
        </w:tc>
        <w:tc>
          <w:tcPr>
            <w:tcW w:w="1985" w:type="dxa"/>
            <w:shd w:val="clear" w:color="auto" w:fill="auto"/>
            <w:vAlign w:val="center"/>
          </w:tcPr>
          <w:p w:rsidR="002247AA" w:rsidRPr="002247AA" w:rsidRDefault="002247AA" w:rsidP="00D325E8">
            <w:pPr>
              <w:jc w:val="center"/>
              <w:rPr>
                <w:rFonts w:ascii="Times New Roman" w:hAnsi="Times New Roman" w:cs="Times New Roman"/>
                <w:bCs/>
              </w:rPr>
            </w:pPr>
            <w:r w:rsidRPr="002247AA">
              <w:rPr>
                <w:rFonts w:ascii="Times New Roman" w:hAnsi="Times New Roman" w:cs="Times New Roman"/>
                <w:bCs/>
              </w:rPr>
              <w:t>Вспомогательные виды разрешенного использования</w:t>
            </w:r>
          </w:p>
        </w:tc>
        <w:tc>
          <w:tcPr>
            <w:tcW w:w="1417" w:type="dxa"/>
            <w:shd w:val="clear" w:color="auto" w:fill="auto"/>
            <w:vAlign w:val="center"/>
          </w:tcPr>
          <w:p w:rsidR="002247AA" w:rsidRPr="002247AA" w:rsidRDefault="002247AA" w:rsidP="00D325E8">
            <w:pPr>
              <w:jc w:val="center"/>
              <w:rPr>
                <w:rFonts w:ascii="Times New Roman" w:hAnsi="Times New Roman" w:cs="Times New Roman"/>
                <w:bCs/>
              </w:rPr>
            </w:pPr>
            <w:r w:rsidRPr="002247AA">
              <w:rPr>
                <w:rFonts w:ascii="Times New Roman" w:hAnsi="Times New Roman" w:cs="Times New Roman"/>
                <w:bCs/>
              </w:rPr>
              <w:t>Примечания</w:t>
            </w:r>
          </w:p>
        </w:tc>
      </w:tr>
      <w:tr w:rsidR="002247AA" w:rsidRPr="002247AA" w:rsidTr="00D325E8">
        <w:trPr>
          <w:trHeight w:val="583"/>
        </w:trPr>
        <w:tc>
          <w:tcPr>
            <w:tcW w:w="567" w:type="dxa"/>
            <w:shd w:val="clear" w:color="auto" w:fill="auto"/>
            <w:vAlign w:val="center"/>
          </w:tcPr>
          <w:p w:rsidR="002247AA" w:rsidRPr="002247AA" w:rsidRDefault="002247AA" w:rsidP="00D325E8">
            <w:pPr>
              <w:autoSpaceDE w:val="0"/>
              <w:autoSpaceDN w:val="0"/>
              <w:adjustRightInd w:val="0"/>
              <w:ind w:left="-108" w:right="-108"/>
              <w:jc w:val="center"/>
              <w:rPr>
                <w:rFonts w:ascii="Times New Roman" w:hAnsi="Times New Roman" w:cs="Times New Roman"/>
              </w:rPr>
            </w:pPr>
            <w:r w:rsidRPr="002247AA">
              <w:rPr>
                <w:rFonts w:ascii="Times New Roman" w:hAnsi="Times New Roman" w:cs="Times New Roman"/>
              </w:rPr>
              <w:t>1</w:t>
            </w:r>
          </w:p>
        </w:tc>
        <w:tc>
          <w:tcPr>
            <w:tcW w:w="1985" w:type="dxa"/>
            <w:shd w:val="clear" w:color="auto" w:fill="auto"/>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Религиозное использование</w:t>
            </w:r>
          </w:p>
        </w:tc>
        <w:tc>
          <w:tcPr>
            <w:tcW w:w="850" w:type="dxa"/>
            <w:shd w:val="clear" w:color="auto" w:fill="auto"/>
            <w:vAlign w:val="center"/>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3.7</w:t>
            </w:r>
          </w:p>
        </w:tc>
        <w:tc>
          <w:tcPr>
            <w:tcW w:w="2835" w:type="dxa"/>
            <w:shd w:val="clear" w:color="auto" w:fill="auto"/>
            <w:noWrap/>
            <w:vAlign w:val="center"/>
          </w:tcPr>
          <w:p w:rsidR="002247AA" w:rsidRPr="002247AA" w:rsidRDefault="002247AA" w:rsidP="00D325E8">
            <w:pPr>
              <w:pStyle w:val="a3"/>
              <w:rPr>
                <w:rFonts w:ascii="Times New Roman" w:hAnsi="Times New Roman" w:cs="Times New Roman"/>
              </w:rPr>
            </w:pPr>
            <w:proofErr w:type="gramStart"/>
            <w:r w:rsidRPr="002247AA">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85" w:type="dxa"/>
            <w:shd w:val="clear" w:color="auto" w:fill="auto"/>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Объектные автостоянки</w:t>
            </w:r>
          </w:p>
        </w:tc>
        <w:tc>
          <w:tcPr>
            <w:tcW w:w="1417" w:type="dxa"/>
            <w:shd w:val="clear" w:color="auto" w:fill="auto"/>
            <w:vAlign w:val="center"/>
          </w:tcPr>
          <w:p w:rsidR="002247AA" w:rsidRPr="002247AA" w:rsidRDefault="002247AA" w:rsidP="00D325E8">
            <w:pPr>
              <w:pStyle w:val="a3"/>
              <w:jc w:val="both"/>
              <w:rPr>
                <w:rFonts w:ascii="Times New Roman" w:hAnsi="Times New Roman" w:cs="Times New Roman"/>
              </w:rPr>
            </w:pPr>
          </w:p>
        </w:tc>
      </w:tr>
      <w:tr w:rsidR="002247AA" w:rsidRPr="002247AA" w:rsidTr="00D325E8">
        <w:trPr>
          <w:trHeight w:val="445"/>
        </w:trPr>
        <w:tc>
          <w:tcPr>
            <w:tcW w:w="567" w:type="dxa"/>
            <w:shd w:val="clear" w:color="auto" w:fill="auto"/>
            <w:vAlign w:val="center"/>
          </w:tcPr>
          <w:p w:rsidR="002247AA" w:rsidRPr="002247AA" w:rsidRDefault="002247AA" w:rsidP="00D325E8">
            <w:pPr>
              <w:ind w:left="-108" w:right="-108"/>
              <w:jc w:val="center"/>
              <w:rPr>
                <w:rFonts w:ascii="Times New Roman" w:hAnsi="Times New Roman" w:cs="Times New Roman"/>
              </w:rPr>
            </w:pPr>
            <w:r w:rsidRPr="002247AA">
              <w:rPr>
                <w:rFonts w:ascii="Times New Roman" w:hAnsi="Times New Roman" w:cs="Times New Roman"/>
              </w:rPr>
              <w:t>2</w:t>
            </w:r>
          </w:p>
        </w:tc>
        <w:tc>
          <w:tcPr>
            <w:tcW w:w="1985" w:type="dxa"/>
            <w:shd w:val="clear" w:color="auto" w:fill="auto"/>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Амбулаторное ветеринарное обслуживание</w:t>
            </w:r>
          </w:p>
        </w:tc>
        <w:tc>
          <w:tcPr>
            <w:tcW w:w="850" w:type="dxa"/>
            <w:shd w:val="clear" w:color="auto" w:fill="auto"/>
            <w:vAlign w:val="center"/>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3.10.1</w:t>
            </w:r>
          </w:p>
        </w:tc>
        <w:tc>
          <w:tcPr>
            <w:tcW w:w="2835" w:type="dxa"/>
            <w:shd w:val="clear" w:color="auto" w:fill="auto"/>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985" w:type="dxa"/>
            <w:shd w:val="clear" w:color="auto" w:fill="auto"/>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Объектные автостоянки</w:t>
            </w:r>
          </w:p>
        </w:tc>
        <w:tc>
          <w:tcPr>
            <w:tcW w:w="1417" w:type="dxa"/>
            <w:shd w:val="clear" w:color="auto" w:fill="auto"/>
            <w:vAlign w:val="center"/>
          </w:tcPr>
          <w:p w:rsidR="002247AA" w:rsidRPr="002247AA" w:rsidRDefault="002247AA" w:rsidP="00D325E8">
            <w:pPr>
              <w:pStyle w:val="a3"/>
              <w:jc w:val="both"/>
              <w:rPr>
                <w:rFonts w:ascii="Times New Roman" w:hAnsi="Times New Roman" w:cs="Times New Roman"/>
              </w:rPr>
            </w:pPr>
          </w:p>
        </w:tc>
      </w:tr>
      <w:tr w:rsidR="002247AA" w:rsidRPr="002247AA" w:rsidTr="00D325E8">
        <w:trPr>
          <w:trHeight w:val="289"/>
        </w:trPr>
        <w:tc>
          <w:tcPr>
            <w:tcW w:w="567" w:type="dxa"/>
            <w:shd w:val="clear" w:color="auto" w:fill="auto"/>
            <w:vAlign w:val="center"/>
          </w:tcPr>
          <w:p w:rsidR="002247AA" w:rsidRPr="002247AA" w:rsidRDefault="002247AA" w:rsidP="00D325E8">
            <w:pPr>
              <w:ind w:left="-108" w:right="-108"/>
              <w:jc w:val="center"/>
              <w:rPr>
                <w:rFonts w:ascii="Times New Roman" w:hAnsi="Times New Roman" w:cs="Times New Roman"/>
              </w:rPr>
            </w:pPr>
            <w:r w:rsidRPr="002247AA">
              <w:rPr>
                <w:rFonts w:ascii="Times New Roman" w:hAnsi="Times New Roman" w:cs="Times New Roman"/>
              </w:rPr>
              <w:t>3</w:t>
            </w:r>
          </w:p>
        </w:tc>
        <w:tc>
          <w:tcPr>
            <w:tcW w:w="1985" w:type="dxa"/>
            <w:shd w:val="clear" w:color="auto" w:fill="auto"/>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Рынки</w:t>
            </w:r>
          </w:p>
        </w:tc>
        <w:tc>
          <w:tcPr>
            <w:tcW w:w="850" w:type="dxa"/>
            <w:shd w:val="clear" w:color="auto" w:fill="auto"/>
            <w:vAlign w:val="center"/>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4.3</w:t>
            </w:r>
          </w:p>
        </w:tc>
        <w:tc>
          <w:tcPr>
            <w:tcW w:w="2835" w:type="dxa"/>
            <w:shd w:val="clear" w:color="auto" w:fill="auto"/>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Размещение объектов капитального строительства, сооружений, предназначенных для </w:t>
            </w:r>
            <w:r w:rsidRPr="002247AA">
              <w:rPr>
                <w:rFonts w:ascii="Times New Roman" w:hAnsi="Times New Roman" w:cs="Times New Roman"/>
              </w:rPr>
              <w:lastRenderedPageBreak/>
              <w:t>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985" w:type="dxa"/>
            <w:shd w:val="clear" w:color="auto" w:fill="auto"/>
          </w:tcPr>
          <w:p w:rsidR="002247AA" w:rsidRPr="002247AA" w:rsidRDefault="002247AA" w:rsidP="00D325E8">
            <w:pPr>
              <w:pStyle w:val="a3"/>
              <w:rPr>
                <w:rFonts w:ascii="Times New Roman" w:hAnsi="Times New Roman" w:cs="Times New Roman"/>
              </w:rPr>
            </w:pPr>
          </w:p>
        </w:tc>
        <w:tc>
          <w:tcPr>
            <w:tcW w:w="1417" w:type="dxa"/>
            <w:shd w:val="clear" w:color="auto" w:fill="auto"/>
            <w:vAlign w:val="center"/>
          </w:tcPr>
          <w:p w:rsidR="002247AA" w:rsidRPr="002247AA" w:rsidRDefault="002247AA" w:rsidP="00D325E8">
            <w:pPr>
              <w:pStyle w:val="a3"/>
              <w:jc w:val="both"/>
              <w:rPr>
                <w:rFonts w:ascii="Times New Roman" w:hAnsi="Times New Roman" w:cs="Times New Roman"/>
              </w:rPr>
            </w:pPr>
          </w:p>
        </w:tc>
      </w:tr>
      <w:tr w:rsidR="002247AA" w:rsidRPr="002247AA" w:rsidTr="00D325E8">
        <w:trPr>
          <w:trHeight w:val="1435"/>
        </w:trPr>
        <w:tc>
          <w:tcPr>
            <w:tcW w:w="567" w:type="dxa"/>
            <w:shd w:val="clear" w:color="auto" w:fill="auto"/>
            <w:vAlign w:val="center"/>
          </w:tcPr>
          <w:p w:rsidR="002247AA" w:rsidRPr="002247AA" w:rsidRDefault="002247AA" w:rsidP="00D325E8">
            <w:pPr>
              <w:ind w:left="-108" w:right="-108"/>
              <w:jc w:val="center"/>
              <w:rPr>
                <w:rFonts w:ascii="Times New Roman" w:hAnsi="Times New Roman" w:cs="Times New Roman"/>
              </w:rPr>
            </w:pPr>
            <w:r w:rsidRPr="002247AA">
              <w:rPr>
                <w:rFonts w:ascii="Times New Roman" w:hAnsi="Times New Roman" w:cs="Times New Roman"/>
              </w:rPr>
              <w:lastRenderedPageBreak/>
              <w:t>4</w:t>
            </w:r>
          </w:p>
        </w:tc>
        <w:tc>
          <w:tcPr>
            <w:tcW w:w="1985" w:type="dxa"/>
            <w:shd w:val="clear" w:color="auto" w:fill="auto"/>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Обслуживание автотранспорта</w:t>
            </w:r>
          </w:p>
        </w:tc>
        <w:tc>
          <w:tcPr>
            <w:tcW w:w="850" w:type="dxa"/>
            <w:shd w:val="clear" w:color="auto" w:fill="auto"/>
            <w:vAlign w:val="center"/>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4.9</w:t>
            </w:r>
          </w:p>
        </w:tc>
        <w:tc>
          <w:tcPr>
            <w:tcW w:w="2835" w:type="dxa"/>
            <w:shd w:val="clear" w:color="auto" w:fill="auto"/>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постоянных или временных гаражей с несколькими стояночными местами, стоянок (парковок)</w:t>
            </w:r>
          </w:p>
        </w:tc>
        <w:tc>
          <w:tcPr>
            <w:tcW w:w="1985" w:type="dxa"/>
            <w:shd w:val="clear" w:color="auto" w:fill="auto"/>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Объектные автостоянки</w:t>
            </w:r>
          </w:p>
        </w:tc>
        <w:tc>
          <w:tcPr>
            <w:tcW w:w="1417" w:type="dxa"/>
            <w:shd w:val="clear" w:color="auto" w:fill="auto"/>
            <w:vAlign w:val="center"/>
          </w:tcPr>
          <w:p w:rsidR="002247AA" w:rsidRPr="002247AA" w:rsidRDefault="002247AA" w:rsidP="00D325E8">
            <w:pPr>
              <w:pStyle w:val="a3"/>
              <w:jc w:val="both"/>
              <w:rPr>
                <w:rFonts w:ascii="Times New Roman" w:hAnsi="Times New Roman" w:cs="Times New Roman"/>
              </w:rPr>
            </w:pPr>
          </w:p>
        </w:tc>
      </w:tr>
    </w:tbl>
    <w:p w:rsidR="002247AA" w:rsidRPr="002247AA" w:rsidRDefault="002247AA" w:rsidP="002247AA">
      <w:pPr>
        <w:autoSpaceDE w:val="0"/>
        <w:autoSpaceDN w:val="0"/>
        <w:adjustRightInd w:val="0"/>
        <w:jc w:val="both"/>
        <w:rPr>
          <w:rFonts w:ascii="Times New Roman" w:hAnsi="Times New Roman" w:cs="Times New Roman"/>
        </w:rPr>
      </w:pPr>
    </w:p>
    <w:p w:rsidR="002247AA" w:rsidRPr="002247AA" w:rsidRDefault="002247AA" w:rsidP="002247AA">
      <w:pPr>
        <w:autoSpaceDE w:val="0"/>
        <w:autoSpaceDN w:val="0"/>
        <w:adjustRightInd w:val="0"/>
        <w:ind w:firstLine="709"/>
        <w:jc w:val="both"/>
        <w:rPr>
          <w:rFonts w:ascii="Times New Roman" w:hAnsi="Times New Roman" w:cs="Times New Roman"/>
        </w:rPr>
      </w:pPr>
      <w:r w:rsidRPr="002247AA">
        <w:rPr>
          <w:rFonts w:ascii="Times New Roman" w:hAnsi="Times New Roman" w:cs="Times New Roman"/>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зон делового, общественного и коммерческого назначения, проектируемой зоны делового, общественного и коммерческого назначения приведены в таблице </w:t>
      </w:r>
      <w:r w:rsidR="00D325E8">
        <w:rPr>
          <w:rFonts w:ascii="Times New Roman" w:hAnsi="Times New Roman" w:cs="Times New Roman"/>
        </w:rPr>
        <w:t>3</w:t>
      </w:r>
      <w:r w:rsidRPr="002247AA">
        <w:rPr>
          <w:rFonts w:ascii="Times New Roman" w:hAnsi="Times New Roman" w:cs="Times New Roman"/>
        </w:rPr>
        <w:t>.2;</w:t>
      </w:r>
    </w:p>
    <w:p w:rsidR="002247AA" w:rsidRPr="002247AA" w:rsidRDefault="002247AA" w:rsidP="002247AA">
      <w:pPr>
        <w:autoSpaceDE w:val="0"/>
        <w:autoSpaceDN w:val="0"/>
        <w:adjustRightInd w:val="0"/>
        <w:jc w:val="right"/>
        <w:rPr>
          <w:rFonts w:ascii="Times New Roman" w:hAnsi="Times New Roman" w:cs="Times New Roman"/>
        </w:rPr>
      </w:pPr>
      <w:r w:rsidRPr="002247AA">
        <w:rPr>
          <w:rFonts w:ascii="Times New Roman" w:hAnsi="Times New Roman" w:cs="Times New Roman"/>
        </w:rPr>
        <w:t xml:space="preserve">Таблица </w:t>
      </w:r>
      <w:r w:rsidR="00D325E8">
        <w:rPr>
          <w:rFonts w:ascii="Times New Roman" w:hAnsi="Times New Roman" w:cs="Times New Roman"/>
        </w:rPr>
        <w:t>3</w:t>
      </w:r>
      <w:r w:rsidRPr="002247AA">
        <w:rPr>
          <w:rFonts w:ascii="Times New Roman" w:hAnsi="Times New Roman" w:cs="Times New Roman"/>
        </w:rPr>
        <w:t>.2</w:t>
      </w:r>
    </w:p>
    <w:p w:rsidR="002247AA" w:rsidRPr="002247AA" w:rsidRDefault="002247AA" w:rsidP="002247AA">
      <w:pPr>
        <w:autoSpaceDE w:val="0"/>
        <w:autoSpaceDN w:val="0"/>
        <w:adjustRightInd w:val="0"/>
        <w:jc w:val="center"/>
        <w:rPr>
          <w:rFonts w:ascii="Times New Roman" w:hAnsi="Times New Roman" w:cs="Times New Roman"/>
        </w:rPr>
      </w:pPr>
    </w:p>
    <w:p w:rsidR="002247AA" w:rsidRPr="002247AA" w:rsidRDefault="002247AA" w:rsidP="002247AA">
      <w:pPr>
        <w:autoSpaceDE w:val="0"/>
        <w:autoSpaceDN w:val="0"/>
        <w:adjustRightInd w:val="0"/>
        <w:ind w:right="-143"/>
        <w:jc w:val="center"/>
        <w:rPr>
          <w:rFonts w:ascii="Times New Roman" w:hAnsi="Times New Roman" w:cs="Times New Roman"/>
        </w:rPr>
      </w:pPr>
      <w:r w:rsidRPr="002247AA">
        <w:rPr>
          <w:rFonts w:ascii="Times New Roman" w:hAnsi="Times New Roman" w:cs="Times New Roman"/>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w:t>
      </w:r>
    </w:p>
    <w:p w:rsidR="002247AA" w:rsidRPr="002247AA" w:rsidRDefault="002247AA" w:rsidP="002247AA">
      <w:pPr>
        <w:autoSpaceDE w:val="0"/>
        <w:autoSpaceDN w:val="0"/>
        <w:adjustRightInd w:val="0"/>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677"/>
      </w:tblGrid>
      <w:tr w:rsidR="002247AA" w:rsidRPr="002247AA" w:rsidTr="00D325E8">
        <w:trPr>
          <w:trHeight w:val="549"/>
          <w:tblHeader/>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w:t>
            </w:r>
            <w:r w:rsidRPr="002247AA">
              <w:rPr>
                <w:rFonts w:ascii="Times New Roman" w:eastAsia="Arial" w:hAnsi="Times New Roman" w:cs="Times New Roman"/>
              </w:rPr>
              <w:br/>
            </w:r>
            <w:proofErr w:type="gramStart"/>
            <w:r w:rsidRPr="002247AA">
              <w:rPr>
                <w:rFonts w:ascii="Times New Roman" w:eastAsia="Arial" w:hAnsi="Times New Roman" w:cs="Times New Roman"/>
              </w:rPr>
              <w:t>п</w:t>
            </w:r>
            <w:proofErr w:type="gramEnd"/>
            <w:r w:rsidRPr="002247AA">
              <w:rPr>
                <w:rFonts w:ascii="Times New Roman" w:eastAsia="Arial" w:hAnsi="Times New Roman" w:cs="Times New Roman"/>
              </w:rPr>
              <w:t>/п</w:t>
            </w:r>
          </w:p>
        </w:tc>
        <w:tc>
          <w:tcPr>
            <w:tcW w:w="4395"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Предельный параметр</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ind w:firstLine="14"/>
              <w:jc w:val="center"/>
              <w:rPr>
                <w:rFonts w:ascii="Times New Roman" w:eastAsia="Arial" w:hAnsi="Times New Roman" w:cs="Times New Roman"/>
              </w:rPr>
            </w:pPr>
            <w:r w:rsidRPr="002247AA">
              <w:rPr>
                <w:rFonts w:ascii="Times New Roman" w:eastAsia="Arial" w:hAnsi="Times New Roman" w:cs="Times New Roman"/>
              </w:rPr>
              <w:t>Установленные размеры</w:t>
            </w:r>
          </w:p>
        </w:tc>
      </w:tr>
      <w:tr w:rsidR="002247AA" w:rsidRPr="002247AA" w:rsidTr="00D325E8">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1</w:t>
            </w:r>
          </w:p>
        </w:tc>
        <w:tc>
          <w:tcPr>
            <w:tcW w:w="4395"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Минимальная площадь земельного участка (</w:t>
            </w:r>
            <w:proofErr w:type="gramStart"/>
            <w:r w:rsidRPr="002247AA">
              <w:rPr>
                <w:rFonts w:ascii="Times New Roman" w:eastAsia="Arial" w:hAnsi="Times New Roman" w:cs="Times New Roman"/>
              </w:rPr>
              <w:t>га</w:t>
            </w:r>
            <w:proofErr w:type="gramEnd"/>
            <w:r w:rsidRPr="002247AA">
              <w:rPr>
                <w:rFonts w:ascii="Times New Roman" w:eastAsia="Arial" w:hAnsi="Times New Roman" w:cs="Times New Roman"/>
              </w:rPr>
              <w:t>)</w:t>
            </w:r>
          </w:p>
        </w:tc>
        <w:tc>
          <w:tcPr>
            <w:tcW w:w="4677" w:type="dxa"/>
            <w:vMerge w:val="restart"/>
            <w:tcBorders>
              <w:top w:val="single" w:sz="4" w:space="0" w:color="auto"/>
              <w:left w:val="single" w:sz="4" w:space="0" w:color="auto"/>
              <w:bottom w:val="single" w:sz="4" w:space="0" w:color="auto"/>
              <w:right w:val="single" w:sz="4" w:space="0" w:color="auto"/>
            </w:tcBorders>
            <w:hideMark/>
          </w:tcPr>
          <w:p w:rsidR="002247AA" w:rsidRPr="002247AA" w:rsidRDefault="002247AA" w:rsidP="00D325E8">
            <w:pPr>
              <w:autoSpaceDE w:val="0"/>
              <w:autoSpaceDN w:val="0"/>
              <w:adjustRightInd w:val="0"/>
              <w:rPr>
                <w:rFonts w:ascii="Times New Roman" w:hAnsi="Times New Roman" w:cs="Times New Roman"/>
              </w:rPr>
            </w:pPr>
            <w:r w:rsidRPr="002247AA">
              <w:rPr>
                <w:rFonts w:ascii="Times New Roman" w:eastAsia="Arial" w:hAnsi="Times New Roman" w:cs="Times New Roman"/>
              </w:rPr>
              <w:t xml:space="preserve">Устанавливаются в </w:t>
            </w:r>
            <w:proofErr w:type="gramStart"/>
            <w:r w:rsidRPr="002247AA">
              <w:rPr>
                <w:rFonts w:ascii="Times New Roman" w:eastAsia="Arial" w:hAnsi="Times New Roman" w:cs="Times New Roman"/>
              </w:rPr>
              <w:t>соответствии</w:t>
            </w:r>
            <w:proofErr w:type="gramEnd"/>
            <w:r w:rsidRPr="002247AA">
              <w:rPr>
                <w:rFonts w:ascii="Times New Roman" w:eastAsia="Arial" w:hAnsi="Times New Roman" w:cs="Times New Roman"/>
              </w:rPr>
              <w:t xml:space="preserve"> с утвержденными в установленном порядке нормами отвода земель для объектов капитального строительства или в соответствии с землеустроительной, градостроительной и проектной документацией. Для незастроенных территорий – определяются </w:t>
            </w:r>
            <w:r w:rsidRPr="002247AA">
              <w:rPr>
                <w:rFonts w:ascii="Times New Roman" w:hAnsi="Times New Roman" w:cs="Times New Roman"/>
              </w:rPr>
              <w:t>документацией по планировке территории.</w:t>
            </w:r>
            <w:r w:rsidRPr="002247AA">
              <w:rPr>
                <w:rFonts w:ascii="Times New Roman" w:eastAsia="Arial" w:hAnsi="Times New Roman" w:cs="Times New Roman"/>
              </w:rPr>
              <w:t xml:space="preserve"> Минимальная площадь земельного участка – 0,04</w:t>
            </w:r>
            <w:r w:rsidRPr="002247AA">
              <w:rPr>
                <w:rFonts w:ascii="Times New Roman" w:hAnsi="Times New Roman" w:cs="Times New Roman"/>
              </w:rPr>
              <w:t xml:space="preserve"> </w:t>
            </w:r>
          </w:p>
        </w:tc>
      </w:tr>
      <w:tr w:rsidR="002247AA" w:rsidRPr="002247AA" w:rsidTr="00D325E8">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2</w:t>
            </w:r>
          </w:p>
        </w:tc>
        <w:tc>
          <w:tcPr>
            <w:tcW w:w="4395"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Максимальная площадь земельного участка (</w:t>
            </w:r>
            <w:proofErr w:type="gramStart"/>
            <w:r w:rsidRPr="002247AA">
              <w:rPr>
                <w:rFonts w:ascii="Times New Roman" w:eastAsia="Arial" w:hAnsi="Times New Roman" w:cs="Times New Roman"/>
              </w:rPr>
              <w:t>га</w:t>
            </w:r>
            <w:proofErr w:type="gramEnd"/>
            <w:r w:rsidRPr="002247AA">
              <w:rPr>
                <w:rFonts w:ascii="Times New Roman" w:eastAsia="Arial" w:hAnsi="Times New Roman" w:cs="Times New Roman"/>
              </w:rPr>
              <w:t>)</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jc w:val="both"/>
              <w:rPr>
                <w:rFonts w:ascii="Times New Roman" w:eastAsia="Arial" w:hAnsi="Times New Roman" w:cs="Times New Roman"/>
              </w:rPr>
            </w:pPr>
          </w:p>
        </w:tc>
      </w:tr>
      <w:tr w:rsidR="002247AA" w:rsidRPr="002247AA" w:rsidTr="00D325E8">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jc w:val="center"/>
              <w:rPr>
                <w:rFonts w:ascii="Times New Roman" w:hAnsi="Times New Roman" w:cs="Times New Roman"/>
              </w:rPr>
            </w:pPr>
            <w:r w:rsidRPr="002247AA">
              <w:rPr>
                <w:rFonts w:ascii="Times New Roman" w:hAnsi="Times New Roman" w:cs="Times New Roman"/>
              </w:rPr>
              <w:t>3</w:t>
            </w:r>
          </w:p>
        </w:tc>
        <w:tc>
          <w:tcPr>
            <w:tcW w:w="4395" w:type="dxa"/>
            <w:tcBorders>
              <w:top w:val="single" w:sz="4" w:space="0" w:color="auto"/>
              <w:left w:val="single" w:sz="4" w:space="0" w:color="auto"/>
              <w:bottom w:val="single" w:sz="4" w:space="0" w:color="auto"/>
              <w:right w:val="single" w:sz="4" w:space="0" w:color="auto"/>
            </w:tcBorders>
            <w:hideMark/>
          </w:tcPr>
          <w:p w:rsidR="002247AA" w:rsidRPr="002247AA" w:rsidRDefault="002247AA" w:rsidP="00D325E8">
            <w:pPr>
              <w:ind w:firstLine="34"/>
              <w:rPr>
                <w:rFonts w:ascii="Times New Roman" w:hAnsi="Times New Roman" w:cs="Times New Roman"/>
              </w:rPr>
            </w:pPr>
            <w:r w:rsidRPr="002247AA">
              <w:rPr>
                <w:rFonts w:ascii="Times New Roman" w:hAnsi="Times New Roman" w:cs="Times New Roman"/>
              </w:rPr>
              <w:t>Максимальный процент застройки земельного участка:</w:t>
            </w:r>
          </w:p>
          <w:p w:rsidR="002247AA" w:rsidRPr="002247AA" w:rsidRDefault="002247AA" w:rsidP="00D325E8">
            <w:pPr>
              <w:pStyle w:val="a9"/>
              <w:suppressAutoHyphens w:val="0"/>
              <w:spacing w:after="0" w:line="240" w:lineRule="auto"/>
              <w:ind w:left="0" w:firstLine="318"/>
              <w:contextualSpacing/>
              <w:jc w:val="left"/>
              <w:rPr>
                <w:rFonts w:ascii="Times New Roman" w:hAnsi="Times New Roman" w:cs="Times New Roman"/>
                <w:kern w:val="2"/>
                <w:sz w:val="24"/>
                <w:szCs w:val="24"/>
                <w:lang w:val="ru-RU" w:eastAsia="ar-SA"/>
              </w:rPr>
            </w:pPr>
            <w:r w:rsidRPr="002247AA">
              <w:rPr>
                <w:rFonts w:ascii="Times New Roman" w:hAnsi="Times New Roman" w:cs="Times New Roman"/>
                <w:kern w:val="2"/>
                <w:sz w:val="24"/>
                <w:szCs w:val="24"/>
                <w:lang w:val="ru-RU" w:eastAsia="ar-SA"/>
              </w:rPr>
              <w:t>для объектов делового, общественного и коммерческого назначения,</w:t>
            </w:r>
          </w:p>
          <w:p w:rsidR="002247AA" w:rsidRPr="002247AA" w:rsidRDefault="002247AA" w:rsidP="00D325E8">
            <w:pPr>
              <w:pStyle w:val="a9"/>
              <w:suppressAutoHyphens w:val="0"/>
              <w:spacing w:after="0" w:line="240" w:lineRule="auto"/>
              <w:ind w:left="0" w:firstLine="318"/>
              <w:contextualSpacing/>
              <w:jc w:val="left"/>
              <w:rPr>
                <w:rFonts w:ascii="Times New Roman" w:hAnsi="Times New Roman" w:cs="Times New Roman"/>
                <w:sz w:val="24"/>
                <w:szCs w:val="24"/>
                <w:lang w:val="ru-RU"/>
              </w:rPr>
            </w:pPr>
            <w:r w:rsidRPr="002247AA">
              <w:rPr>
                <w:rFonts w:ascii="Times New Roman" w:hAnsi="Times New Roman" w:cs="Times New Roman"/>
                <w:kern w:val="2"/>
                <w:sz w:val="24"/>
                <w:szCs w:val="24"/>
                <w:lang w:val="ru-RU" w:eastAsia="ar-SA"/>
              </w:rPr>
              <w:t>для прочих объектов</w:t>
            </w:r>
          </w:p>
        </w:tc>
        <w:tc>
          <w:tcPr>
            <w:tcW w:w="4677"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jc w:val="center"/>
              <w:rPr>
                <w:rFonts w:ascii="Times New Roman" w:hAnsi="Times New Roman" w:cs="Times New Roman"/>
              </w:rPr>
            </w:pPr>
          </w:p>
          <w:p w:rsidR="002247AA" w:rsidRPr="002247AA" w:rsidRDefault="002247AA" w:rsidP="00D325E8">
            <w:pPr>
              <w:rPr>
                <w:rFonts w:ascii="Times New Roman" w:hAnsi="Times New Roman" w:cs="Times New Roman"/>
              </w:rPr>
            </w:pPr>
          </w:p>
          <w:p w:rsidR="002247AA" w:rsidRPr="002247AA" w:rsidRDefault="002247AA" w:rsidP="00D325E8">
            <w:pPr>
              <w:rPr>
                <w:rFonts w:ascii="Times New Roman" w:hAnsi="Times New Roman" w:cs="Times New Roman"/>
              </w:rPr>
            </w:pPr>
          </w:p>
          <w:p w:rsidR="002247AA" w:rsidRPr="002247AA" w:rsidRDefault="002247AA" w:rsidP="00D325E8">
            <w:pPr>
              <w:jc w:val="center"/>
              <w:rPr>
                <w:rFonts w:ascii="Times New Roman" w:hAnsi="Times New Roman" w:cs="Times New Roman"/>
              </w:rPr>
            </w:pPr>
          </w:p>
          <w:p w:rsidR="002247AA" w:rsidRPr="002247AA" w:rsidRDefault="002247AA" w:rsidP="00D325E8">
            <w:pPr>
              <w:jc w:val="center"/>
              <w:rPr>
                <w:rFonts w:ascii="Times New Roman" w:hAnsi="Times New Roman" w:cs="Times New Roman"/>
              </w:rPr>
            </w:pPr>
            <w:r w:rsidRPr="002247AA">
              <w:rPr>
                <w:rFonts w:ascii="Times New Roman" w:hAnsi="Times New Roman" w:cs="Times New Roman"/>
              </w:rPr>
              <w:t>60,0</w:t>
            </w:r>
          </w:p>
          <w:p w:rsidR="002247AA" w:rsidRPr="002247AA" w:rsidRDefault="002247AA" w:rsidP="00D325E8">
            <w:pPr>
              <w:jc w:val="center"/>
              <w:rPr>
                <w:rFonts w:ascii="Times New Roman" w:hAnsi="Times New Roman" w:cs="Times New Roman"/>
              </w:rPr>
            </w:pPr>
            <w:r w:rsidRPr="002247AA">
              <w:rPr>
                <w:rFonts w:ascii="Times New Roman" w:hAnsi="Times New Roman" w:cs="Times New Roman"/>
              </w:rPr>
              <w:t>50,0</w:t>
            </w:r>
          </w:p>
        </w:tc>
      </w:tr>
      <w:tr w:rsidR="002247AA" w:rsidRPr="002247AA" w:rsidTr="00D325E8">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t>4</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hAnsi="Times New Roman" w:cs="Times New Roman"/>
              </w:rPr>
            </w:pPr>
            <w:r w:rsidRPr="002247AA">
              <w:rPr>
                <w:rFonts w:ascii="Times New Roman" w:hAnsi="Times New Roman" w:cs="Times New Roman"/>
              </w:rPr>
              <w:t>Минимальные отступы от красных линий</w:t>
            </w:r>
            <w:r w:rsidRPr="002247AA">
              <w:rPr>
                <w:rFonts w:ascii="Times New Roman" w:hAnsi="Times New Roman" w:cs="Times New Roman"/>
              </w:rPr>
              <w:br/>
              <w:t xml:space="preserve">и границ земельных участков в </w:t>
            </w:r>
            <w:proofErr w:type="gramStart"/>
            <w:r w:rsidRPr="002247AA">
              <w:rPr>
                <w:rFonts w:ascii="Times New Roman" w:hAnsi="Times New Roman" w:cs="Times New Roman"/>
              </w:rPr>
              <w:t>целях</w:t>
            </w:r>
            <w:proofErr w:type="gramEnd"/>
            <w:r w:rsidRPr="002247AA">
              <w:rPr>
                <w:rFonts w:ascii="Times New Roman" w:hAnsi="Times New Roman" w:cs="Times New Roman"/>
              </w:rPr>
              <w:t xml:space="preserve"> </w:t>
            </w:r>
            <w:r w:rsidRPr="002247AA">
              <w:rPr>
                <w:rFonts w:ascii="Times New Roman" w:hAnsi="Times New Roman" w:cs="Times New Roman"/>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lastRenderedPageBreak/>
              <w:t>От красных линий магистральных улиц, проездов  до зданий, строений, сооружений отступы должны составлять</w:t>
            </w:r>
            <w:r w:rsidRPr="002247AA">
              <w:rPr>
                <w:rFonts w:ascii="Times New Roman" w:eastAsia="Arial" w:hAnsi="Times New Roman" w:cs="Times New Roman"/>
              </w:rPr>
              <w:br/>
            </w:r>
            <w:r w:rsidRPr="002247AA">
              <w:rPr>
                <w:rFonts w:ascii="Times New Roman" w:eastAsia="Arial" w:hAnsi="Times New Roman" w:cs="Times New Roman"/>
              </w:rPr>
              <w:lastRenderedPageBreak/>
              <w:t>не менее 5 м (за исключением ранее построенных).</w:t>
            </w:r>
          </w:p>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От границ земельного участка до зданий, строений, сооружений – не менее 3 м</w:t>
            </w:r>
          </w:p>
        </w:tc>
      </w:tr>
      <w:tr w:rsidR="002247AA" w:rsidRPr="002247AA" w:rsidTr="00D325E8">
        <w:trPr>
          <w:trHeight w:val="392"/>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lastRenderedPageBreak/>
              <w:t>5</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Предельное количество этажей</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3 этажа</w:t>
            </w:r>
          </w:p>
        </w:tc>
      </w:tr>
      <w:tr w:rsidR="002247AA" w:rsidRPr="002247AA" w:rsidTr="00D325E8">
        <w:trPr>
          <w:trHeight w:val="541"/>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Предельная высота зданий, строений, сооружений (м)</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25,0</w:t>
            </w:r>
          </w:p>
        </w:tc>
      </w:tr>
      <w:tr w:rsidR="002247AA" w:rsidRPr="002247AA" w:rsidTr="00D325E8">
        <w:trPr>
          <w:trHeight w:val="641"/>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7</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Минимальный процент озеленения земельного участка (процент)</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не менее 15</w:t>
            </w:r>
          </w:p>
        </w:tc>
      </w:tr>
      <w:tr w:rsidR="002247AA" w:rsidRPr="002247AA" w:rsidTr="00D325E8">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8</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 xml:space="preserve">Максимальная высота ограждений земельных участков </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hAnsi="Times New Roman" w:cs="Times New Roman"/>
              </w:rPr>
            </w:pPr>
            <w:r w:rsidRPr="002247AA">
              <w:rPr>
                <w:rFonts w:ascii="Times New Roman" w:hAnsi="Times New Roman" w:cs="Times New Roman"/>
              </w:rPr>
              <w:t xml:space="preserve">Вдоль улиц и проездов </w:t>
            </w:r>
            <w:proofErr w:type="gramStart"/>
            <w:r w:rsidRPr="002247AA">
              <w:rPr>
                <w:rFonts w:ascii="Times New Roman" w:hAnsi="Times New Roman" w:cs="Times New Roman"/>
              </w:rPr>
              <w:t>равна</w:t>
            </w:r>
            <w:proofErr w:type="gramEnd"/>
            <w:r w:rsidRPr="002247AA">
              <w:rPr>
                <w:rFonts w:ascii="Times New Roman" w:hAnsi="Times New Roman" w:cs="Times New Roman"/>
              </w:rPr>
              <w:t xml:space="preserve"> – 1,1 м.</w:t>
            </w:r>
          </w:p>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Устройство ограждений между земельными участками многоквартирных домов</w:t>
            </w:r>
            <w:r w:rsidRPr="002247AA">
              <w:rPr>
                <w:rFonts w:ascii="Times New Roman" w:eastAsia="Arial" w:hAnsi="Times New Roman" w:cs="Times New Roman"/>
              </w:rPr>
              <w:br/>
              <w:t>не допускается.</w:t>
            </w:r>
          </w:p>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Прочие  земельные участки – до 2,5м</w:t>
            </w:r>
          </w:p>
        </w:tc>
      </w:tr>
      <w:tr w:rsidR="002247AA" w:rsidRPr="002247AA" w:rsidTr="00D325E8">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9</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Требования к ограждениям земельных участков</w:t>
            </w:r>
          </w:p>
        </w:tc>
        <w:tc>
          <w:tcPr>
            <w:tcW w:w="467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Ограждения выполняются в «прозрачном» или «глухом» исполнении</w:t>
            </w:r>
          </w:p>
        </w:tc>
      </w:tr>
      <w:tr w:rsidR="002247AA" w:rsidRPr="002247AA" w:rsidTr="00D325E8">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10</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 xml:space="preserve">Минимальное количество </w:t>
            </w:r>
            <w:proofErr w:type="spellStart"/>
            <w:r w:rsidRPr="002247AA">
              <w:rPr>
                <w:rFonts w:ascii="Times New Roman" w:eastAsia="Arial" w:hAnsi="Times New Roman" w:cs="Times New Roman"/>
              </w:rPr>
              <w:t>машино</w:t>
            </w:r>
            <w:proofErr w:type="spellEnd"/>
            <w:r w:rsidRPr="002247AA">
              <w:rPr>
                <w:rFonts w:ascii="Times New Roman" w:eastAsia="Arial" w:hAnsi="Times New Roman" w:cs="Times New Roman"/>
              </w:rPr>
              <w:t>-мест для объектных стоянок легковых автомобилей</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rPr>
                <w:rFonts w:ascii="Times New Roman" w:hAnsi="Times New Roman" w:cs="Times New Roman"/>
              </w:rPr>
            </w:pPr>
            <w:r w:rsidRPr="002247AA">
              <w:rPr>
                <w:rFonts w:ascii="Times New Roman" w:eastAsia="Arial" w:hAnsi="Times New Roman" w:cs="Times New Roman"/>
              </w:rPr>
              <w:t xml:space="preserve">В соответствии с СП 42.13330.2011 (Приложение К), с учетом коэффициента </w:t>
            </w:r>
            <w:r w:rsidRPr="002247AA">
              <w:rPr>
                <w:rFonts w:ascii="Times New Roman" w:hAnsi="Times New Roman" w:cs="Times New Roman"/>
              </w:rPr>
              <w:t>уровня автомобилизации</w:t>
            </w:r>
          </w:p>
        </w:tc>
      </w:tr>
    </w:tbl>
    <w:p w:rsidR="002247AA" w:rsidRPr="002247AA" w:rsidRDefault="002247AA" w:rsidP="002247AA">
      <w:pPr>
        <w:pStyle w:val="a3"/>
        <w:jc w:val="both"/>
        <w:rPr>
          <w:rFonts w:ascii="Times New Roman" w:hAnsi="Times New Roman" w:cs="Times New Roman"/>
        </w:rPr>
      </w:pPr>
    </w:p>
    <w:p w:rsidR="002247AA" w:rsidRPr="002247AA" w:rsidRDefault="002247AA" w:rsidP="00D325E8">
      <w:pPr>
        <w:pStyle w:val="a3"/>
        <w:numPr>
          <w:ilvl w:val="0"/>
          <w:numId w:val="1"/>
        </w:numPr>
        <w:jc w:val="both"/>
        <w:rPr>
          <w:rFonts w:ascii="Times New Roman" w:hAnsi="Times New Roman" w:cs="Times New Roman"/>
        </w:rPr>
      </w:pPr>
      <w:r w:rsidRPr="002247AA">
        <w:rPr>
          <w:rFonts w:ascii="Times New Roman" w:hAnsi="Times New Roman" w:cs="Times New Roman"/>
        </w:rPr>
        <w:t xml:space="preserve">Д-2 </w:t>
      </w:r>
      <w:r w:rsidR="00D325E8">
        <w:rPr>
          <w:rFonts w:ascii="Times New Roman" w:hAnsi="Times New Roman" w:cs="Times New Roman"/>
        </w:rPr>
        <w:t>Зона делового, общественного и коммерческого назначения</w:t>
      </w:r>
    </w:p>
    <w:p w:rsidR="002247AA" w:rsidRPr="002247AA" w:rsidRDefault="002247AA" w:rsidP="002247AA">
      <w:pPr>
        <w:autoSpaceDE w:val="0"/>
        <w:autoSpaceDN w:val="0"/>
        <w:adjustRightInd w:val="0"/>
        <w:ind w:firstLine="709"/>
        <w:jc w:val="both"/>
        <w:rPr>
          <w:rFonts w:ascii="Times New Roman" w:hAnsi="Times New Roman" w:cs="Times New Roman"/>
        </w:rPr>
      </w:pPr>
      <w:r w:rsidRPr="002247AA">
        <w:rPr>
          <w:rFonts w:ascii="Times New Roman" w:hAnsi="Times New Roman" w:cs="Times New Roman"/>
        </w:rPr>
        <w:t xml:space="preserve">1) зона предназначена для размещения учреждений здравоохранения и социальной защиты в </w:t>
      </w:r>
      <w:proofErr w:type="gramStart"/>
      <w:r w:rsidRPr="002247AA">
        <w:rPr>
          <w:rFonts w:ascii="Times New Roman" w:hAnsi="Times New Roman" w:cs="Times New Roman"/>
        </w:rPr>
        <w:t>комплексе</w:t>
      </w:r>
      <w:proofErr w:type="gramEnd"/>
      <w:r w:rsidRPr="002247AA">
        <w:rPr>
          <w:rFonts w:ascii="Times New Roman" w:hAnsi="Times New Roman" w:cs="Times New Roman"/>
        </w:rPr>
        <w:t xml:space="preserve"> с сопутствующими объектами, обеспечивающими их функционирование;</w:t>
      </w:r>
    </w:p>
    <w:p w:rsidR="002247AA" w:rsidRPr="002247AA" w:rsidRDefault="002247AA" w:rsidP="002247AA">
      <w:pPr>
        <w:ind w:firstLine="709"/>
        <w:jc w:val="both"/>
        <w:rPr>
          <w:rFonts w:ascii="Times New Roman" w:hAnsi="Times New Roman" w:cs="Times New Roman"/>
        </w:rPr>
      </w:pPr>
      <w:r w:rsidRPr="002247AA">
        <w:rPr>
          <w:rFonts w:ascii="Times New Roman" w:eastAsia="Arial" w:hAnsi="Times New Roman" w:cs="Times New Roman"/>
        </w:rPr>
        <w:t xml:space="preserve">2) </w:t>
      </w:r>
      <w:r w:rsidRPr="002247AA">
        <w:rPr>
          <w:rFonts w:ascii="Times New Roman" w:hAnsi="Times New Roman" w:cs="Times New Roman"/>
        </w:rPr>
        <w:t>при проектировании и размещении зданий, строений, сооружений</w:t>
      </w:r>
      <w:r w:rsidRPr="002247AA">
        <w:rPr>
          <w:rFonts w:ascii="Times New Roman" w:hAnsi="Times New Roman" w:cs="Times New Roman"/>
        </w:rPr>
        <w:br/>
        <w:t xml:space="preserve">должны соблюдаться нормативные противопожарные требования в соответствии с </w:t>
      </w:r>
      <w:hyperlink r:id="rId9" w:history="1">
        <w:r w:rsidRPr="002247AA">
          <w:rPr>
            <w:rFonts w:ascii="Times New Roman" w:hAnsi="Times New Roman" w:cs="Times New Roman"/>
          </w:rPr>
          <w:t>Федеральным законом от 22 июля 2008 года № 123-ФЗ</w:t>
        </w:r>
      </w:hyperlink>
      <w:r w:rsidRPr="002247AA">
        <w:rPr>
          <w:rFonts w:ascii="Times New Roman" w:hAnsi="Times New Roman" w:cs="Times New Roman"/>
        </w:rPr>
        <w:t xml:space="preserve"> «Технический регламент о требованиях пожарной безопасности», санитарные расстояния между объектами, расположенными на соседних земельных участках в соответствии с СП 42.13330.2011.</w:t>
      </w:r>
    </w:p>
    <w:p w:rsidR="002247AA" w:rsidRPr="002247AA" w:rsidRDefault="002247AA" w:rsidP="002247AA">
      <w:pPr>
        <w:ind w:firstLine="709"/>
        <w:jc w:val="both"/>
        <w:rPr>
          <w:rFonts w:ascii="Times New Roman" w:hAnsi="Times New Roman" w:cs="Times New Roman"/>
        </w:rPr>
      </w:pPr>
      <w:r w:rsidRPr="002247AA">
        <w:rPr>
          <w:rFonts w:ascii="Times New Roman" w:hAnsi="Times New Roman" w:cs="Times New Roman"/>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противопожарными требованиями;</w:t>
      </w:r>
    </w:p>
    <w:p w:rsidR="002247AA" w:rsidRPr="002247AA" w:rsidRDefault="002247AA" w:rsidP="002247AA">
      <w:pPr>
        <w:ind w:firstLine="709"/>
        <w:jc w:val="both"/>
        <w:rPr>
          <w:rFonts w:ascii="Times New Roman" w:hAnsi="Times New Roman" w:cs="Times New Roman"/>
        </w:rPr>
      </w:pPr>
      <w:r w:rsidRPr="002247AA">
        <w:rPr>
          <w:rFonts w:ascii="Times New Roman" w:hAnsi="Times New Roman" w:cs="Times New Roman"/>
        </w:rPr>
        <w:t>3) режим использования и размеры земельных участков различных</w:t>
      </w:r>
      <w:r w:rsidRPr="002247AA">
        <w:rPr>
          <w:rFonts w:ascii="Times New Roman" w:hAnsi="Times New Roman" w:cs="Times New Roman"/>
        </w:rPr>
        <w:br/>
        <w:t>объектов социальн</w:t>
      </w:r>
      <w:proofErr w:type="gramStart"/>
      <w:r w:rsidRPr="002247AA">
        <w:rPr>
          <w:rFonts w:ascii="Times New Roman" w:hAnsi="Times New Roman" w:cs="Times New Roman"/>
        </w:rPr>
        <w:t>о-</w:t>
      </w:r>
      <w:proofErr w:type="gramEnd"/>
      <w:r w:rsidRPr="002247AA">
        <w:rPr>
          <w:rFonts w:ascii="Times New Roman" w:hAnsi="Times New Roman" w:cs="Times New Roman"/>
        </w:rPr>
        <w:t xml:space="preserve"> и культурно-бытового обслуживания населения, а также объемы инженерного обеспечения определяются проектом планировки конкретной территории с учетом законодательства Российской Федерации и Удмуртской Республики, Правил;</w:t>
      </w:r>
    </w:p>
    <w:p w:rsidR="002247AA" w:rsidRPr="002247AA" w:rsidRDefault="002247AA" w:rsidP="002247AA">
      <w:pPr>
        <w:autoSpaceDE w:val="0"/>
        <w:autoSpaceDN w:val="0"/>
        <w:adjustRightInd w:val="0"/>
        <w:ind w:firstLine="709"/>
        <w:jc w:val="both"/>
        <w:rPr>
          <w:rFonts w:ascii="Times New Roman" w:hAnsi="Times New Roman" w:cs="Times New Roman"/>
        </w:rPr>
      </w:pPr>
      <w:r w:rsidRPr="002247AA">
        <w:rPr>
          <w:rFonts w:ascii="Times New Roman" w:hAnsi="Times New Roman" w:cs="Times New Roman"/>
        </w:rPr>
        <w:t xml:space="preserve">4) перечень основных видов разрешенного использования объектов капитального строительства и земельных участков, вспомогательных видов разрешенного использования зоны социального назначения представлены в таблице </w:t>
      </w:r>
      <w:r w:rsidR="00D325E8">
        <w:rPr>
          <w:rFonts w:ascii="Times New Roman" w:hAnsi="Times New Roman" w:cs="Times New Roman"/>
        </w:rPr>
        <w:t>4</w:t>
      </w:r>
      <w:r w:rsidRPr="002247AA">
        <w:rPr>
          <w:rFonts w:ascii="Times New Roman" w:hAnsi="Times New Roman" w:cs="Times New Roman"/>
        </w:rPr>
        <w:t>;</w:t>
      </w:r>
    </w:p>
    <w:p w:rsidR="002247AA" w:rsidRPr="002247AA" w:rsidRDefault="002247AA" w:rsidP="002247AA">
      <w:pPr>
        <w:pStyle w:val="a9"/>
        <w:widowControl w:val="0"/>
        <w:autoSpaceDE w:val="0"/>
        <w:autoSpaceDN w:val="0"/>
        <w:adjustRightInd w:val="0"/>
        <w:ind w:left="1069"/>
        <w:jc w:val="right"/>
        <w:rPr>
          <w:rFonts w:ascii="Times New Roman" w:hAnsi="Times New Roman" w:cs="Times New Roman"/>
          <w:sz w:val="24"/>
          <w:szCs w:val="24"/>
          <w:lang w:val="ru-RU"/>
        </w:rPr>
      </w:pPr>
      <w:r w:rsidRPr="002247AA">
        <w:rPr>
          <w:rFonts w:ascii="Times New Roman" w:hAnsi="Times New Roman" w:cs="Times New Roman"/>
          <w:sz w:val="24"/>
          <w:szCs w:val="24"/>
          <w:lang w:val="ru-RU"/>
        </w:rPr>
        <w:t xml:space="preserve">Таблица </w:t>
      </w:r>
      <w:r w:rsidR="00D325E8">
        <w:rPr>
          <w:rFonts w:ascii="Times New Roman" w:hAnsi="Times New Roman" w:cs="Times New Roman"/>
          <w:sz w:val="24"/>
          <w:szCs w:val="24"/>
          <w:lang w:val="ru-RU"/>
        </w:rPr>
        <w:t>4</w:t>
      </w:r>
    </w:p>
    <w:p w:rsidR="002247AA" w:rsidRPr="002247AA" w:rsidRDefault="002247AA" w:rsidP="002247AA">
      <w:pPr>
        <w:autoSpaceDE w:val="0"/>
        <w:autoSpaceDN w:val="0"/>
        <w:adjustRightInd w:val="0"/>
        <w:rPr>
          <w:rFonts w:ascii="Times New Roman" w:hAnsi="Times New Roman" w:cs="Times New Roman"/>
        </w:rPr>
      </w:pPr>
    </w:p>
    <w:p w:rsidR="002247AA" w:rsidRPr="002247AA" w:rsidRDefault="002247AA" w:rsidP="002247AA">
      <w:pPr>
        <w:pStyle w:val="a9"/>
        <w:widowControl w:val="0"/>
        <w:autoSpaceDE w:val="0"/>
        <w:autoSpaceDN w:val="0"/>
        <w:adjustRightInd w:val="0"/>
        <w:spacing w:line="240" w:lineRule="auto"/>
        <w:ind w:left="0" w:firstLine="709"/>
        <w:jc w:val="center"/>
        <w:rPr>
          <w:rFonts w:ascii="Times New Roman" w:hAnsi="Times New Roman" w:cs="Times New Roman"/>
          <w:sz w:val="24"/>
          <w:szCs w:val="24"/>
          <w:lang w:val="ru-RU"/>
        </w:rPr>
      </w:pPr>
      <w:r w:rsidRPr="002247AA">
        <w:rPr>
          <w:rFonts w:ascii="Times New Roman" w:hAnsi="Times New Roman" w:cs="Times New Roman"/>
          <w:sz w:val="24"/>
          <w:szCs w:val="24"/>
          <w:lang w:val="ru-RU"/>
        </w:rPr>
        <w:t>Перечень основных видов разрешенного использования объектов</w:t>
      </w:r>
      <w:r w:rsidRPr="002247AA">
        <w:rPr>
          <w:rFonts w:ascii="Times New Roman" w:hAnsi="Times New Roman" w:cs="Times New Roman"/>
          <w:sz w:val="24"/>
          <w:szCs w:val="24"/>
          <w:lang w:val="ru-RU"/>
        </w:rPr>
        <w:br/>
        <w:t>капитального строительства и земельных участков, вспомогательных</w:t>
      </w:r>
      <w:r w:rsidRPr="002247AA">
        <w:rPr>
          <w:rFonts w:ascii="Times New Roman" w:hAnsi="Times New Roman" w:cs="Times New Roman"/>
          <w:sz w:val="24"/>
          <w:szCs w:val="24"/>
          <w:lang w:val="ru-RU"/>
        </w:rPr>
        <w:br/>
        <w:t>видов разрешенного использования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2977"/>
        <w:gridCol w:w="2267"/>
        <w:gridCol w:w="1134"/>
      </w:tblGrid>
      <w:tr w:rsidR="002247AA" w:rsidRPr="002247AA" w:rsidTr="00D325E8">
        <w:trPr>
          <w:trHeight w:val="946"/>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ind w:left="-108" w:right="-108"/>
              <w:jc w:val="center"/>
              <w:rPr>
                <w:rFonts w:ascii="Times New Roman" w:hAnsi="Times New Roman" w:cs="Times New Roman"/>
                <w:bCs/>
              </w:rPr>
            </w:pPr>
            <w:r w:rsidRPr="002247AA">
              <w:rPr>
                <w:rFonts w:ascii="Times New Roman" w:hAnsi="Times New Roman" w:cs="Times New Roman"/>
                <w:bCs/>
              </w:rPr>
              <w:lastRenderedPageBreak/>
              <w:t>№</w:t>
            </w:r>
            <w:r w:rsidRPr="002247AA">
              <w:rPr>
                <w:rFonts w:ascii="Times New Roman" w:hAnsi="Times New Roman" w:cs="Times New Roman"/>
                <w:bCs/>
              </w:rPr>
              <w:br/>
            </w:r>
            <w:proofErr w:type="gramStart"/>
            <w:r w:rsidRPr="002247AA">
              <w:rPr>
                <w:rFonts w:ascii="Times New Roman" w:hAnsi="Times New Roman" w:cs="Times New Roman"/>
                <w:bCs/>
              </w:rPr>
              <w:t>п</w:t>
            </w:r>
            <w:proofErr w:type="gramEnd"/>
            <w:r w:rsidRPr="002247AA">
              <w:rPr>
                <w:rFonts w:ascii="Times New Roman" w:hAnsi="Times New Roman" w:cs="Times New Roman"/>
                <w:bCs/>
              </w:rPr>
              <w:t>/п</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2247AA" w:rsidRPr="002247AA" w:rsidRDefault="002247AA" w:rsidP="00D325E8">
            <w:pPr>
              <w:ind w:left="-103" w:right="-108" w:firstLine="103"/>
              <w:jc w:val="center"/>
              <w:rPr>
                <w:rFonts w:ascii="Times New Roman" w:hAnsi="Times New Roman" w:cs="Times New Roman"/>
              </w:rPr>
            </w:pPr>
            <w:r w:rsidRPr="002247AA">
              <w:rPr>
                <w:rFonts w:ascii="Times New Roman" w:hAnsi="Times New Roman" w:cs="Times New Roman"/>
                <w:bCs/>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ind w:left="-108" w:right="-108"/>
              <w:jc w:val="center"/>
              <w:rPr>
                <w:rFonts w:ascii="Times New Roman" w:hAnsi="Times New Roman" w:cs="Times New Roman"/>
                <w:bCs/>
              </w:rPr>
            </w:pPr>
            <w:r w:rsidRPr="002247AA">
              <w:rPr>
                <w:rFonts w:ascii="Times New Roman" w:hAnsi="Times New Roman" w:cs="Times New Roman"/>
                <w:bCs/>
              </w:rPr>
              <w:t>Код</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2247AA" w:rsidRPr="002247AA" w:rsidRDefault="002247AA" w:rsidP="00D325E8">
            <w:pPr>
              <w:ind w:firstLine="14"/>
              <w:jc w:val="center"/>
              <w:rPr>
                <w:rFonts w:ascii="Times New Roman" w:hAnsi="Times New Roman" w:cs="Times New Roman"/>
                <w:bCs/>
              </w:rPr>
            </w:pPr>
            <w:r w:rsidRPr="002247AA">
              <w:rPr>
                <w:rFonts w:ascii="Times New Roman" w:hAnsi="Times New Roman" w:cs="Times New Roman"/>
                <w:bCs/>
              </w:rPr>
              <w:t>Основные виды разрешенного использования объектов капитального строительства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jc w:val="center"/>
              <w:rPr>
                <w:rFonts w:ascii="Times New Roman" w:hAnsi="Times New Roman" w:cs="Times New Roman"/>
              </w:rPr>
            </w:pPr>
            <w:r w:rsidRPr="002247AA">
              <w:rPr>
                <w:rFonts w:ascii="Times New Roman" w:hAnsi="Times New Roman" w:cs="Times New Roman"/>
                <w:bCs/>
              </w:rPr>
              <w:t>Вспомогательные виды разрешенного использования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ind w:left="-109" w:right="-108" w:firstLine="14"/>
              <w:jc w:val="center"/>
              <w:rPr>
                <w:rFonts w:ascii="Times New Roman" w:hAnsi="Times New Roman" w:cs="Times New Roman"/>
                <w:bCs/>
              </w:rPr>
            </w:pPr>
            <w:proofErr w:type="gramStart"/>
            <w:r w:rsidRPr="002247AA">
              <w:rPr>
                <w:rFonts w:ascii="Times New Roman" w:hAnsi="Times New Roman" w:cs="Times New Roman"/>
                <w:bCs/>
              </w:rPr>
              <w:t>Приме-</w:t>
            </w:r>
            <w:proofErr w:type="spellStart"/>
            <w:r w:rsidRPr="002247AA">
              <w:rPr>
                <w:rFonts w:ascii="Times New Roman" w:hAnsi="Times New Roman" w:cs="Times New Roman"/>
                <w:bCs/>
              </w:rPr>
              <w:t>чания</w:t>
            </w:r>
            <w:proofErr w:type="spellEnd"/>
            <w:proofErr w:type="gramEnd"/>
          </w:p>
        </w:tc>
      </w:tr>
      <w:tr w:rsidR="002247AA" w:rsidRPr="002247AA" w:rsidTr="00D325E8">
        <w:trPr>
          <w:trHeight w:val="489"/>
        </w:trPr>
        <w:tc>
          <w:tcPr>
            <w:tcW w:w="56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ind w:left="-108" w:right="-108"/>
              <w:jc w:val="center"/>
              <w:rPr>
                <w:rFonts w:ascii="Times New Roman" w:hAnsi="Times New Roman" w:cs="Times New Roman"/>
              </w:rPr>
            </w:pPr>
            <w:r w:rsidRPr="002247AA">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3.1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2247AA" w:rsidRPr="002247AA" w:rsidRDefault="002247AA" w:rsidP="00D325E8">
            <w:pPr>
              <w:pStyle w:val="a3"/>
              <w:rPr>
                <w:rFonts w:ascii="Times New Roman" w:hAnsi="Times New Roman" w:cs="Times New Roman"/>
              </w:rPr>
            </w:pPr>
            <w:proofErr w:type="gramStart"/>
            <w:r w:rsidRPr="002247AA">
              <w:rPr>
                <w:rFonts w:ascii="Times New Roman" w:hAnsi="Times New Roman" w:cs="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Объектные автостоянки </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206"/>
        </w:trPr>
        <w:tc>
          <w:tcPr>
            <w:tcW w:w="56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ind w:left="-108" w:right="-108"/>
              <w:jc w:val="center"/>
              <w:rPr>
                <w:rFonts w:ascii="Times New Roman" w:hAnsi="Times New Roman" w:cs="Times New Roman"/>
              </w:rPr>
            </w:pPr>
            <w:r w:rsidRPr="002247AA">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3.4.1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267" w:type="dxa"/>
            <w:tcBorders>
              <w:top w:val="single" w:sz="4" w:space="0" w:color="auto"/>
              <w:left w:val="single" w:sz="4" w:space="0" w:color="auto"/>
              <w:bottom w:val="single" w:sz="4" w:space="0" w:color="auto"/>
              <w:right w:val="single" w:sz="4" w:space="0" w:color="auto"/>
            </w:tcBorders>
            <w:hideMark/>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Объектные  автостоянки для легковых автомобилей</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773"/>
        </w:trPr>
        <w:tc>
          <w:tcPr>
            <w:tcW w:w="56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ind w:left="-108" w:right="-108"/>
              <w:jc w:val="center"/>
              <w:rPr>
                <w:rFonts w:ascii="Times New Roman" w:hAnsi="Times New Roman" w:cs="Times New Roman"/>
              </w:rPr>
            </w:pPr>
            <w:r w:rsidRPr="002247AA">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3.5.1</w:t>
            </w:r>
          </w:p>
        </w:tc>
        <w:tc>
          <w:tcPr>
            <w:tcW w:w="2977" w:type="dxa"/>
            <w:tcBorders>
              <w:top w:val="single" w:sz="4" w:space="0" w:color="auto"/>
              <w:left w:val="single" w:sz="4" w:space="0" w:color="auto"/>
              <w:bottom w:val="single" w:sz="4" w:space="0" w:color="auto"/>
              <w:right w:val="single" w:sz="4" w:space="0" w:color="auto"/>
            </w:tcBorders>
            <w:noWrap/>
            <w:hideMark/>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w:t>
            </w:r>
            <w:r w:rsidRPr="002247AA">
              <w:rPr>
                <w:rFonts w:ascii="Times New Roman" w:hAnsi="Times New Roman" w:cs="Times New Roman"/>
              </w:rPr>
              <w:lastRenderedPageBreak/>
              <w:t>и просвещению)</w:t>
            </w:r>
          </w:p>
        </w:tc>
        <w:tc>
          <w:tcPr>
            <w:tcW w:w="2267" w:type="dxa"/>
            <w:tcBorders>
              <w:top w:val="single" w:sz="4" w:space="0" w:color="auto"/>
              <w:left w:val="single" w:sz="4" w:space="0" w:color="auto"/>
              <w:bottom w:val="single" w:sz="4" w:space="0" w:color="auto"/>
              <w:right w:val="single" w:sz="4" w:space="0" w:color="auto"/>
            </w:tcBorders>
            <w:hideMark/>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lastRenderedPageBreak/>
              <w:t>Объектные автостоянки для легковых автомобилей, открытые площадки для занятий спортом и физкультурой</w:t>
            </w:r>
          </w:p>
        </w:tc>
        <w:tc>
          <w:tcPr>
            <w:tcW w:w="1134"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pStyle w:val="a3"/>
              <w:rPr>
                <w:rFonts w:ascii="Times New Roman" w:hAnsi="Times New Roman" w:cs="Times New Roman"/>
              </w:rPr>
            </w:pPr>
          </w:p>
          <w:p w:rsidR="002247AA" w:rsidRPr="002247AA" w:rsidRDefault="002247AA" w:rsidP="00D325E8">
            <w:pPr>
              <w:pStyle w:val="a3"/>
              <w:rPr>
                <w:rFonts w:ascii="Times New Roman" w:hAnsi="Times New Roman" w:cs="Times New Roman"/>
              </w:rPr>
            </w:pPr>
          </w:p>
        </w:tc>
      </w:tr>
      <w:tr w:rsidR="002247AA" w:rsidRPr="002247AA" w:rsidTr="00D325E8">
        <w:trPr>
          <w:trHeight w:val="1847"/>
        </w:trPr>
        <w:tc>
          <w:tcPr>
            <w:tcW w:w="56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ind w:left="-108" w:right="-108"/>
              <w:jc w:val="center"/>
              <w:rPr>
                <w:rFonts w:ascii="Times New Roman" w:hAnsi="Times New Roman" w:cs="Times New Roman"/>
              </w:rPr>
            </w:pPr>
            <w:r w:rsidRPr="002247AA">
              <w:rPr>
                <w:rFonts w:ascii="Times New Roman" w:hAnsi="Times New Roman" w:cs="Times New Roman"/>
              </w:rPr>
              <w:lastRenderedPageBreak/>
              <w:t>4</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3.6</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предназначенных для размещения: музеев, выставочных залов; домов культуры, библиотек, кинотеатров и кинозалов</w:t>
            </w:r>
          </w:p>
        </w:tc>
        <w:tc>
          <w:tcPr>
            <w:tcW w:w="2267" w:type="dxa"/>
            <w:tcBorders>
              <w:top w:val="single" w:sz="4" w:space="0" w:color="auto"/>
              <w:left w:val="single" w:sz="4" w:space="0" w:color="auto"/>
              <w:bottom w:val="single" w:sz="4" w:space="0" w:color="auto"/>
              <w:right w:val="single" w:sz="4" w:space="0" w:color="auto"/>
            </w:tcBorders>
            <w:hideMark/>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Устройство площадок для празднеств и гуляний</w:t>
            </w:r>
          </w:p>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Объектные автостоянки для легковых автомобилей</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r w:rsidR="002247AA" w:rsidRPr="002247AA" w:rsidTr="00D325E8">
        <w:trPr>
          <w:trHeight w:val="485"/>
        </w:trPr>
        <w:tc>
          <w:tcPr>
            <w:tcW w:w="56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ind w:left="-108" w:right="-108"/>
              <w:jc w:val="center"/>
              <w:rPr>
                <w:rFonts w:ascii="Times New Roman" w:hAnsi="Times New Roman" w:cs="Times New Roman"/>
              </w:rPr>
            </w:pPr>
            <w:r w:rsidRPr="002247AA">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12.0</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267" w:type="dxa"/>
            <w:tcBorders>
              <w:top w:val="single" w:sz="4" w:space="0" w:color="auto"/>
              <w:left w:val="single" w:sz="4" w:space="0" w:color="auto"/>
              <w:bottom w:val="single" w:sz="4" w:space="0" w:color="auto"/>
              <w:right w:val="single" w:sz="4" w:space="0" w:color="auto"/>
            </w:tcBorders>
            <w:hideMark/>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Объектные автостоянки; остановочные павильоны, площадки для отдыха и спорта, элементы благоустройства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pStyle w:val="a3"/>
              <w:rPr>
                <w:rFonts w:ascii="Times New Roman" w:hAnsi="Times New Roman" w:cs="Times New Roman"/>
              </w:rPr>
            </w:pPr>
          </w:p>
        </w:tc>
      </w:tr>
    </w:tbl>
    <w:p w:rsidR="002247AA" w:rsidRPr="002247AA" w:rsidRDefault="002247AA" w:rsidP="00D325E8">
      <w:pPr>
        <w:pStyle w:val="a9"/>
        <w:widowControl w:val="0"/>
        <w:numPr>
          <w:ilvl w:val="0"/>
          <w:numId w:val="1"/>
        </w:numPr>
        <w:autoSpaceDE w:val="0"/>
        <w:autoSpaceDN w:val="0"/>
        <w:adjustRightInd w:val="0"/>
        <w:jc w:val="right"/>
        <w:rPr>
          <w:rFonts w:ascii="Times New Roman" w:hAnsi="Times New Roman" w:cs="Times New Roman"/>
          <w:lang w:val="ru-RU"/>
        </w:rPr>
      </w:pPr>
    </w:p>
    <w:p w:rsidR="002247AA" w:rsidRPr="002247AA" w:rsidRDefault="002247AA" w:rsidP="002247AA">
      <w:pPr>
        <w:autoSpaceDE w:val="0"/>
        <w:autoSpaceDN w:val="0"/>
        <w:adjustRightInd w:val="0"/>
        <w:ind w:firstLine="709"/>
        <w:jc w:val="both"/>
        <w:rPr>
          <w:rFonts w:ascii="Times New Roman" w:hAnsi="Times New Roman" w:cs="Times New Roman"/>
        </w:rPr>
      </w:pPr>
      <w:r w:rsidRPr="002247AA">
        <w:rPr>
          <w:rFonts w:ascii="Times New Roman" w:hAnsi="Times New Roman" w:cs="Times New Roman"/>
        </w:rPr>
        <w:t xml:space="preserve">5) 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социального назначения представлены в таблице </w:t>
      </w:r>
      <w:r w:rsidR="00D325E8">
        <w:rPr>
          <w:rFonts w:ascii="Times New Roman" w:hAnsi="Times New Roman" w:cs="Times New Roman"/>
        </w:rPr>
        <w:t>4</w:t>
      </w:r>
      <w:r w:rsidRPr="002247AA">
        <w:rPr>
          <w:rFonts w:ascii="Times New Roman" w:hAnsi="Times New Roman" w:cs="Times New Roman"/>
        </w:rPr>
        <w:t>.1;</w:t>
      </w:r>
    </w:p>
    <w:p w:rsidR="002247AA" w:rsidRPr="002247AA" w:rsidRDefault="002247AA" w:rsidP="002247AA">
      <w:pPr>
        <w:pStyle w:val="a9"/>
        <w:widowControl w:val="0"/>
        <w:autoSpaceDE w:val="0"/>
        <w:autoSpaceDN w:val="0"/>
        <w:adjustRightInd w:val="0"/>
        <w:spacing w:line="240" w:lineRule="auto"/>
        <w:ind w:left="0" w:firstLine="709"/>
        <w:jc w:val="right"/>
        <w:rPr>
          <w:rFonts w:ascii="Times New Roman" w:hAnsi="Times New Roman" w:cs="Times New Roman"/>
          <w:sz w:val="24"/>
          <w:szCs w:val="24"/>
          <w:lang w:val="ru-RU"/>
        </w:rPr>
      </w:pPr>
      <w:r w:rsidRPr="002247AA">
        <w:rPr>
          <w:rFonts w:ascii="Times New Roman" w:hAnsi="Times New Roman" w:cs="Times New Roman"/>
          <w:sz w:val="24"/>
          <w:szCs w:val="24"/>
          <w:lang w:val="ru-RU"/>
        </w:rPr>
        <w:t xml:space="preserve">Таблица </w:t>
      </w:r>
      <w:r w:rsidR="00D325E8">
        <w:rPr>
          <w:rFonts w:ascii="Times New Roman" w:hAnsi="Times New Roman" w:cs="Times New Roman"/>
          <w:sz w:val="24"/>
          <w:szCs w:val="24"/>
          <w:lang w:val="ru-RU"/>
        </w:rPr>
        <w:t>4</w:t>
      </w:r>
      <w:r w:rsidRPr="002247AA">
        <w:rPr>
          <w:rFonts w:ascii="Times New Roman" w:hAnsi="Times New Roman" w:cs="Times New Roman"/>
          <w:sz w:val="24"/>
          <w:szCs w:val="24"/>
          <w:lang w:val="ru-RU"/>
        </w:rPr>
        <w:t>.1</w:t>
      </w:r>
    </w:p>
    <w:p w:rsidR="002247AA" w:rsidRPr="002247AA" w:rsidRDefault="002247AA" w:rsidP="002247AA">
      <w:pPr>
        <w:autoSpaceDE w:val="0"/>
        <w:autoSpaceDN w:val="0"/>
        <w:adjustRightInd w:val="0"/>
        <w:rPr>
          <w:rFonts w:ascii="Times New Roman" w:hAnsi="Times New Roman" w:cs="Times New Roman"/>
        </w:rPr>
      </w:pPr>
    </w:p>
    <w:p w:rsidR="002247AA" w:rsidRPr="002247AA" w:rsidRDefault="002247AA" w:rsidP="002247AA">
      <w:pPr>
        <w:pStyle w:val="a9"/>
        <w:widowControl w:val="0"/>
        <w:autoSpaceDE w:val="0"/>
        <w:autoSpaceDN w:val="0"/>
        <w:adjustRightInd w:val="0"/>
        <w:spacing w:line="240" w:lineRule="auto"/>
        <w:ind w:left="0" w:firstLine="709"/>
        <w:jc w:val="center"/>
        <w:rPr>
          <w:rFonts w:ascii="Times New Roman" w:hAnsi="Times New Roman" w:cs="Times New Roman"/>
          <w:sz w:val="24"/>
          <w:szCs w:val="24"/>
          <w:lang w:val="ru-RU"/>
        </w:rPr>
      </w:pPr>
      <w:r w:rsidRPr="002247AA">
        <w:rPr>
          <w:rFonts w:ascii="Times New Roman" w:hAnsi="Times New Roman" w:cs="Times New Roman"/>
          <w:sz w:val="24"/>
          <w:szCs w:val="24"/>
          <w:lang w:val="ru-RU"/>
        </w:rPr>
        <w:t>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3260"/>
        <w:gridCol w:w="1984"/>
        <w:gridCol w:w="1134"/>
      </w:tblGrid>
      <w:tr w:rsidR="002247AA" w:rsidRPr="002247AA" w:rsidTr="00D325E8">
        <w:trPr>
          <w:trHeight w:val="1248"/>
          <w:tblHeader/>
        </w:trPr>
        <w:tc>
          <w:tcPr>
            <w:tcW w:w="567" w:type="dxa"/>
            <w:shd w:val="clear" w:color="auto" w:fill="auto"/>
            <w:vAlign w:val="center"/>
          </w:tcPr>
          <w:p w:rsidR="002247AA" w:rsidRPr="002247AA" w:rsidRDefault="002247AA" w:rsidP="00D325E8">
            <w:pPr>
              <w:jc w:val="center"/>
              <w:rPr>
                <w:rFonts w:ascii="Times New Roman" w:hAnsi="Times New Roman" w:cs="Times New Roman"/>
                <w:bCs/>
              </w:rPr>
            </w:pPr>
            <w:r w:rsidRPr="002247AA">
              <w:rPr>
                <w:rFonts w:ascii="Times New Roman" w:hAnsi="Times New Roman" w:cs="Times New Roman"/>
                <w:bCs/>
              </w:rPr>
              <w:t xml:space="preserve">№ </w:t>
            </w:r>
            <w:proofErr w:type="gramStart"/>
            <w:r w:rsidRPr="002247AA">
              <w:rPr>
                <w:rFonts w:ascii="Times New Roman" w:hAnsi="Times New Roman" w:cs="Times New Roman"/>
                <w:bCs/>
              </w:rPr>
              <w:t>п</w:t>
            </w:r>
            <w:proofErr w:type="gramEnd"/>
            <w:r w:rsidRPr="002247AA">
              <w:rPr>
                <w:rFonts w:ascii="Times New Roman" w:hAnsi="Times New Roman" w:cs="Times New Roman"/>
                <w:bCs/>
              </w:rPr>
              <w:t>/п</w:t>
            </w:r>
          </w:p>
        </w:tc>
        <w:tc>
          <w:tcPr>
            <w:tcW w:w="1985" w:type="dxa"/>
            <w:shd w:val="clear" w:color="auto" w:fill="auto"/>
            <w:noWrap/>
            <w:vAlign w:val="center"/>
          </w:tcPr>
          <w:p w:rsidR="002247AA" w:rsidRPr="002247AA" w:rsidRDefault="002247AA" w:rsidP="00D325E8">
            <w:pPr>
              <w:jc w:val="center"/>
              <w:rPr>
                <w:rFonts w:ascii="Times New Roman" w:hAnsi="Times New Roman" w:cs="Times New Roman"/>
                <w:bCs/>
              </w:rPr>
            </w:pPr>
            <w:r w:rsidRPr="002247AA">
              <w:rPr>
                <w:rFonts w:ascii="Times New Roman" w:hAnsi="Times New Roman" w:cs="Times New Roman"/>
                <w:bCs/>
              </w:rPr>
              <w:t>Условно разрешенный вид использования земельного участка</w:t>
            </w:r>
          </w:p>
        </w:tc>
        <w:tc>
          <w:tcPr>
            <w:tcW w:w="709" w:type="dxa"/>
            <w:shd w:val="clear" w:color="auto" w:fill="auto"/>
            <w:vAlign w:val="center"/>
          </w:tcPr>
          <w:p w:rsidR="002247AA" w:rsidRPr="002247AA" w:rsidRDefault="002247AA" w:rsidP="00D325E8">
            <w:pPr>
              <w:jc w:val="center"/>
              <w:rPr>
                <w:rFonts w:ascii="Times New Roman" w:hAnsi="Times New Roman" w:cs="Times New Roman"/>
                <w:bCs/>
              </w:rPr>
            </w:pPr>
            <w:r w:rsidRPr="002247AA">
              <w:rPr>
                <w:rFonts w:ascii="Times New Roman" w:hAnsi="Times New Roman" w:cs="Times New Roman"/>
                <w:bCs/>
              </w:rPr>
              <w:t>Код</w:t>
            </w:r>
          </w:p>
        </w:tc>
        <w:tc>
          <w:tcPr>
            <w:tcW w:w="3260" w:type="dxa"/>
            <w:shd w:val="clear" w:color="auto" w:fill="auto"/>
            <w:noWrap/>
            <w:vAlign w:val="center"/>
          </w:tcPr>
          <w:p w:rsidR="002247AA" w:rsidRPr="002247AA" w:rsidRDefault="002247AA" w:rsidP="00D325E8">
            <w:pPr>
              <w:autoSpaceDE w:val="0"/>
              <w:autoSpaceDN w:val="0"/>
              <w:adjustRightInd w:val="0"/>
              <w:jc w:val="center"/>
              <w:rPr>
                <w:rFonts w:ascii="Times New Roman" w:hAnsi="Times New Roman" w:cs="Times New Roman"/>
                <w:bCs/>
              </w:rPr>
            </w:pPr>
            <w:r w:rsidRPr="002247AA">
              <w:rPr>
                <w:rFonts w:ascii="Times New Roman" w:hAnsi="Times New Roman" w:cs="Times New Roman"/>
                <w:bCs/>
              </w:rPr>
              <w:t>Условно разрешенный вид использования объектов капитального строительства</w:t>
            </w:r>
          </w:p>
        </w:tc>
        <w:tc>
          <w:tcPr>
            <w:tcW w:w="1984" w:type="dxa"/>
            <w:shd w:val="clear" w:color="auto" w:fill="auto"/>
            <w:vAlign w:val="center"/>
          </w:tcPr>
          <w:p w:rsidR="002247AA" w:rsidRPr="002247AA" w:rsidRDefault="002247AA" w:rsidP="00D325E8">
            <w:pPr>
              <w:jc w:val="center"/>
              <w:rPr>
                <w:rFonts w:ascii="Times New Roman" w:hAnsi="Times New Roman" w:cs="Times New Roman"/>
                <w:bCs/>
              </w:rPr>
            </w:pPr>
            <w:r w:rsidRPr="002247AA">
              <w:rPr>
                <w:rFonts w:ascii="Times New Roman" w:hAnsi="Times New Roman" w:cs="Times New Roman"/>
                <w:bCs/>
              </w:rPr>
              <w:t>Вспомогательные виды разрешенного использования</w:t>
            </w:r>
          </w:p>
        </w:tc>
        <w:tc>
          <w:tcPr>
            <w:tcW w:w="1134" w:type="dxa"/>
            <w:shd w:val="clear" w:color="auto" w:fill="auto"/>
            <w:vAlign w:val="center"/>
          </w:tcPr>
          <w:p w:rsidR="002247AA" w:rsidRPr="002247AA" w:rsidRDefault="002247AA" w:rsidP="00D325E8">
            <w:pPr>
              <w:jc w:val="center"/>
              <w:rPr>
                <w:rFonts w:ascii="Times New Roman" w:hAnsi="Times New Roman" w:cs="Times New Roman"/>
                <w:bCs/>
              </w:rPr>
            </w:pPr>
            <w:proofErr w:type="gramStart"/>
            <w:r w:rsidRPr="002247AA">
              <w:rPr>
                <w:rFonts w:ascii="Times New Roman" w:hAnsi="Times New Roman" w:cs="Times New Roman"/>
                <w:bCs/>
              </w:rPr>
              <w:t>Приме-</w:t>
            </w:r>
            <w:proofErr w:type="spellStart"/>
            <w:r w:rsidRPr="002247AA">
              <w:rPr>
                <w:rFonts w:ascii="Times New Roman" w:hAnsi="Times New Roman" w:cs="Times New Roman"/>
                <w:bCs/>
              </w:rPr>
              <w:t>чания</w:t>
            </w:r>
            <w:proofErr w:type="spellEnd"/>
            <w:proofErr w:type="gramEnd"/>
          </w:p>
        </w:tc>
      </w:tr>
      <w:tr w:rsidR="002247AA" w:rsidRPr="002247AA" w:rsidTr="00D325E8">
        <w:trPr>
          <w:trHeight w:val="56"/>
        </w:trPr>
        <w:tc>
          <w:tcPr>
            <w:tcW w:w="567" w:type="dxa"/>
            <w:shd w:val="clear" w:color="auto" w:fill="auto"/>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t>1</w:t>
            </w:r>
          </w:p>
        </w:tc>
        <w:tc>
          <w:tcPr>
            <w:tcW w:w="1985" w:type="dxa"/>
            <w:shd w:val="clear" w:color="auto" w:fill="auto"/>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Общественное управление</w:t>
            </w:r>
          </w:p>
        </w:tc>
        <w:tc>
          <w:tcPr>
            <w:tcW w:w="709" w:type="dxa"/>
            <w:shd w:val="clear" w:color="auto" w:fill="auto"/>
            <w:vAlign w:val="center"/>
          </w:tcPr>
          <w:p w:rsidR="002247AA" w:rsidRPr="002247AA" w:rsidRDefault="002247AA" w:rsidP="00D325E8">
            <w:pPr>
              <w:pStyle w:val="a3"/>
              <w:jc w:val="center"/>
              <w:rPr>
                <w:rFonts w:ascii="Times New Roman" w:hAnsi="Times New Roman" w:cs="Times New Roman"/>
              </w:rPr>
            </w:pPr>
            <w:r w:rsidRPr="002247AA">
              <w:rPr>
                <w:rFonts w:ascii="Times New Roman" w:hAnsi="Times New Roman" w:cs="Times New Roman"/>
              </w:rPr>
              <w:t>3.8</w:t>
            </w:r>
          </w:p>
        </w:tc>
        <w:tc>
          <w:tcPr>
            <w:tcW w:w="3260" w:type="dxa"/>
            <w:shd w:val="clear" w:color="auto" w:fill="auto"/>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Размещение объектов капитального строительства, </w:t>
            </w:r>
            <w:r w:rsidRPr="002247AA">
              <w:rPr>
                <w:rFonts w:ascii="Times New Roman" w:hAnsi="Times New Roman" w:cs="Times New Roman"/>
              </w:rPr>
              <w:lastRenderedPageBreak/>
              <w:t>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984" w:type="dxa"/>
            <w:shd w:val="clear" w:color="auto" w:fill="auto"/>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lastRenderedPageBreak/>
              <w:t>Объектные автостоянки для легковых автомобилей</w:t>
            </w:r>
          </w:p>
        </w:tc>
        <w:tc>
          <w:tcPr>
            <w:tcW w:w="1134" w:type="dxa"/>
            <w:shd w:val="clear" w:color="auto" w:fill="auto"/>
          </w:tcPr>
          <w:p w:rsidR="002247AA" w:rsidRPr="002247AA" w:rsidRDefault="002247AA" w:rsidP="00D325E8">
            <w:pPr>
              <w:pStyle w:val="a3"/>
              <w:rPr>
                <w:rFonts w:ascii="Times New Roman" w:hAnsi="Times New Roman" w:cs="Times New Roman"/>
              </w:rPr>
            </w:pPr>
          </w:p>
        </w:tc>
      </w:tr>
      <w:tr w:rsidR="002247AA" w:rsidRPr="002247AA" w:rsidTr="00D325E8">
        <w:trPr>
          <w:trHeight w:val="2360"/>
        </w:trPr>
        <w:tc>
          <w:tcPr>
            <w:tcW w:w="567" w:type="dxa"/>
            <w:shd w:val="clear" w:color="auto" w:fill="auto"/>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lastRenderedPageBreak/>
              <w:t>2</w:t>
            </w:r>
          </w:p>
        </w:tc>
        <w:tc>
          <w:tcPr>
            <w:tcW w:w="1985" w:type="dxa"/>
            <w:shd w:val="clear" w:color="auto" w:fill="auto"/>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Спорт</w:t>
            </w:r>
          </w:p>
        </w:tc>
        <w:tc>
          <w:tcPr>
            <w:tcW w:w="709" w:type="dxa"/>
            <w:shd w:val="clear" w:color="auto" w:fill="auto"/>
            <w:vAlign w:val="center"/>
          </w:tcPr>
          <w:p w:rsidR="002247AA" w:rsidRPr="002247AA" w:rsidRDefault="002247AA" w:rsidP="00D325E8">
            <w:pPr>
              <w:pStyle w:val="a3"/>
              <w:jc w:val="center"/>
              <w:rPr>
                <w:rFonts w:ascii="Times New Roman" w:hAnsi="Times New Roman" w:cs="Times New Roman"/>
                <w:lang w:val="en-US"/>
              </w:rPr>
            </w:pPr>
            <w:r w:rsidRPr="002247AA">
              <w:rPr>
                <w:rFonts w:ascii="Times New Roman" w:hAnsi="Times New Roman" w:cs="Times New Roman"/>
                <w:lang w:val="en-US"/>
              </w:rPr>
              <w:t>5.1</w:t>
            </w:r>
          </w:p>
        </w:tc>
        <w:tc>
          <w:tcPr>
            <w:tcW w:w="3260" w:type="dxa"/>
            <w:shd w:val="clear" w:color="auto" w:fill="auto"/>
            <w:noWrap/>
            <w:vAlign w:val="center"/>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Размещение объектов капитального строительства в </w:t>
            </w:r>
            <w:proofErr w:type="gramStart"/>
            <w:r w:rsidRPr="002247AA">
              <w:rPr>
                <w:rFonts w:ascii="Times New Roman" w:hAnsi="Times New Roman" w:cs="Times New Roman"/>
              </w:rPr>
              <w:t>качестве</w:t>
            </w:r>
            <w:proofErr w:type="gramEnd"/>
            <w:r w:rsidRPr="002247AA">
              <w:rPr>
                <w:rFonts w:ascii="Times New Roman" w:hAnsi="Times New Roman" w:cs="Times New Roman"/>
              </w:rPr>
              <w:t xml:space="preserve"> спортивных клубов, спортивных залов, бассейнов, устройство площадок для занятия спортом и физкультурой; </w:t>
            </w:r>
          </w:p>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размещение спортивных баз и лагерей</w:t>
            </w:r>
          </w:p>
        </w:tc>
        <w:tc>
          <w:tcPr>
            <w:tcW w:w="1984" w:type="dxa"/>
            <w:shd w:val="clear" w:color="auto" w:fill="auto"/>
          </w:tcPr>
          <w:p w:rsidR="002247AA" w:rsidRPr="002247AA" w:rsidRDefault="002247AA" w:rsidP="00D325E8">
            <w:pPr>
              <w:pStyle w:val="a3"/>
              <w:rPr>
                <w:rFonts w:ascii="Times New Roman" w:hAnsi="Times New Roman" w:cs="Times New Roman"/>
              </w:rPr>
            </w:pPr>
            <w:r w:rsidRPr="002247AA">
              <w:rPr>
                <w:rFonts w:ascii="Times New Roman" w:hAnsi="Times New Roman" w:cs="Times New Roman"/>
              </w:rPr>
              <w:t xml:space="preserve">Объектные автостоянки </w:t>
            </w:r>
          </w:p>
        </w:tc>
        <w:tc>
          <w:tcPr>
            <w:tcW w:w="1134" w:type="dxa"/>
            <w:shd w:val="clear" w:color="auto" w:fill="auto"/>
            <w:vAlign w:val="center"/>
          </w:tcPr>
          <w:p w:rsidR="002247AA" w:rsidRPr="002247AA" w:rsidRDefault="002247AA" w:rsidP="00D325E8">
            <w:pPr>
              <w:pStyle w:val="a3"/>
              <w:jc w:val="center"/>
              <w:rPr>
                <w:rFonts w:ascii="Times New Roman" w:hAnsi="Times New Roman" w:cs="Times New Roman"/>
              </w:rPr>
            </w:pPr>
          </w:p>
        </w:tc>
      </w:tr>
    </w:tbl>
    <w:p w:rsidR="002247AA" w:rsidRPr="002247AA" w:rsidRDefault="002247AA" w:rsidP="002247AA">
      <w:pPr>
        <w:autoSpaceDE w:val="0"/>
        <w:autoSpaceDN w:val="0"/>
        <w:adjustRightInd w:val="0"/>
        <w:rPr>
          <w:rFonts w:ascii="Times New Roman" w:hAnsi="Times New Roman" w:cs="Times New Roman"/>
        </w:rPr>
      </w:pPr>
    </w:p>
    <w:p w:rsidR="002247AA" w:rsidRPr="002247AA" w:rsidRDefault="002247AA" w:rsidP="002247AA">
      <w:pPr>
        <w:pStyle w:val="a9"/>
        <w:widowControl w:val="0"/>
        <w:autoSpaceDE w:val="0"/>
        <w:autoSpaceDN w:val="0"/>
        <w:adjustRightInd w:val="0"/>
        <w:ind w:left="0" w:firstLine="709"/>
        <w:rPr>
          <w:rFonts w:ascii="Times New Roman" w:hAnsi="Times New Roman" w:cs="Times New Roman"/>
          <w:sz w:val="24"/>
          <w:szCs w:val="24"/>
          <w:lang w:val="ru-RU"/>
        </w:rPr>
      </w:pPr>
      <w:r w:rsidRPr="002247AA">
        <w:rPr>
          <w:rFonts w:ascii="Times New Roman" w:hAnsi="Times New Roman" w:cs="Times New Roman"/>
          <w:sz w:val="24"/>
          <w:szCs w:val="24"/>
          <w:lang w:val="ru-RU"/>
        </w:rPr>
        <w:t xml:space="preserve">6) предельные размеры земельных участков, предельные параметры разрешенного строительства, реконструкции объектов капитального строительства зоны социального назначения приведены в таблице </w:t>
      </w:r>
      <w:r w:rsidR="00D325E8">
        <w:rPr>
          <w:rFonts w:ascii="Times New Roman" w:hAnsi="Times New Roman" w:cs="Times New Roman"/>
          <w:sz w:val="24"/>
          <w:szCs w:val="24"/>
          <w:lang w:val="ru-RU"/>
        </w:rPr>
        <w:t>4</w:t>
      </w:r>
      <w:r w:rsidRPr="002247AA">
        <w:rPr>
          <w:rFonts w:ascii="Times New Roman" w:hAnsi="Times New Roman" w:cs="Times New Roman"/>
          <w:sz w:val="24"/>
          <w:szCs w:val="24"/>
          <w:lang w:val="ru-RU"/>
        </w:rPr>
        <w:t>.2.</w:t>
      </w:r>
    </w:p>
    <w:p w:rsidR="002247AA" w:rsidRPr="002247AA" w:rsidRDefault="002247AA" w:rsidP="002247AA">
      <w:pPr>
        <w:pStyle w:val="a9"/>
        <w:widowControl w:val="0"/>
        <w:autoSpaceDE w:val="0"/>
        <w:autoSpaceDN w:val="0"/>
        <w:adjustRightInd w:val="0"/>
        <w:ind w:left="0" w:firstLine="709"/>
        <w:jc w:val="right"/>
        <w:rPr>
          <w:rFonts w:ascii="Times New Roman" w:hAnsi="Times New Roman" w:cs="Times New Roman"/>
          <w:sz w:val="24"/>
          <w:szCs w:val="24"/>
          <w:lang w:val="ru-RU"/>
        </w:rPr>
      </w:pPr>
      <w:r w:rsidRPr="002247AA">
        <w:rPr>
          <w:rFonts w:ascii="Times New Roman" w:hAnsi="Times New Roman" w:cs="Times New Roman"/>
          <w:sz w:val="24"/>
          <w:szCs w:val="24"/>
          <w:lang w:val="ru-RU"/>
        </w:rPr>
        <w:t xml:space="preserve">Таблица </w:t>
      </w:r>
      <w:r w:rsidR="00D325E8">
        <w:rPr>
          <w:rFonts w:ascii="Times New Roman" w:hAnsi="Times New Roman" w:cs="Times New Roman"/>
          <w:sz w:val="24"/>
          <w:szCs w:val="24"/>
          <w:lang w:val="ru-RU"/>
        </w:rPr>
        <w:t>4</w:t>
      </w:r>
      <w:r w:rsidRPr="002247AA">
        <w:rPr>
          <w:rFonts w:ascii="Times New Roman" w:hAnsi="Times New Roman" w:cs="Times New Roman"/>
          <w:sz w:val="24"/>
          <w:szCs w:val="24"/>
          <w:lang w:val="ru-RU"/>
        </w:rPr>
        <w:t>.2</w:t>
      </w:r>
    </w:p>
    <w:p w:rsidR="002247AA" w:rsidRPr="002247AA" w:rsidRDefault="002247AA" w:rsidP="002247AA">
      <w:pPr>
        <w:pStyle w:val="a9"/>
        <w:widowControl w:val="0"/>
        <w:autoSpaceDE w:val="0"/>
        <w:autoSpaceDN w:val="0"/>
        <w:adjustRightInd w:val="0"/>
        <w:ind w:left="0" w:firstLine="709"/>
        <w:jc w:val="center"/>
        <w:rPr>
          <w:rFonts w:ascii="Times New Roman" w:hAnsi="Times New Roman" w:cs="Times New Roman"/>
          <w:sz w:val="24"/>
          <w:szCs w:val="24"/>
          <w:lang w:val="ru-RU"/>
        </w:rPr>
      </w:pPr>
      <w:r w:rsidRPr="002247AA">
        <w:rPr>
          <w:rFonts w:ascii="Times New Roman" w:hAnsi="Times New Roman" w:cs="Times New Roman"/>
          <w:sz w:val="24"/>
          <w:szCs w:val="24"/>
          <w:lang w:val="ru-RU"/>
        </w:rPr>
        <w:t>Предельные размеры земельных участков, предельные параметры разрешенного строительства, реконструкции объектов капитального строительства</w:t>
      </w:r>
    </w:p>
    <w:p w:rsidR="002247AA" w:rsidRPr="002247AA" w:rsidRDefault="002247AA" w:rsidP="002247AA">
      <w:pPr>
        <w:autoSpaceDE w:val="0"/>
        <w:autoSpaceDN w:val="0"/>
        <w:adjustRightInd w:val="0"/>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677"/>
      </w:tblGrid>
      <w:tr w:rsidR="002247AA" w:rsidRPr="002247AA" w:rsidTr="00D325E8">
        <w:trPr>
          <w:trHeight w:val="764"/>
          <w:tblHeader/>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w:t>
            </w:r>
            <w:r w:rsidRPr="002247AA">
              <w:rPr>
                <w:rFonts w:ascii="Times New Roman" w:eastAsia="Arial" w:hAnsi="Times New Roman" w:cs="Times New Roman"/>
              </w:rPr>
              <w:br/>
            </w:r>
            <w:proofErr w:type="gramStart"/>
            <w:r w:rsidRPr="002247AA">
              <w:rPr>
                <w:rFonts w:ascii="Times New Roman" w:eastAsia="Arial" w:hAnsi="Times New Roman" w:cs="Times New Roman"/>
              </w:rPr>
              <w:t>п</w:t>
            </w:r>
            <w:proofErr w:type="gramEnd"/>
            <w:r w:rsidRPr="002247AA">
              <w:rPr>
                <w:rFonts w:ascii="Times New Roman" w:eastAsia="Arial" w:hAnsi="Times New Roman" w:cs="Times New Roman"/>
              </w:rPr>
              <w:t>/п</w:t>
            </w:r>
          </w:p>
        </w:tc>
        <w:tc>
          <w:tcPr>
            <w:tcW w:w="4395"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Предельный параметр</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ind w:firstLine="14"/>
              <w:jc w:val="center"/>
              <w:rPr>
                <w:rFonts w:ascii="Times New Roman" w:eastAsia="Arial" w:hAnsi="Times New Roman" w:cs="Times New Roman"/>
              </w:rPr>
            </w:pPr>
            <w:r w:rsidRPr="002247AA">
              <w:rPr>
                <w:rFonts w:ascii="Times New Roman" w:eastAsia="Arial" w:hAnsi="Times New Roman" w:cs="Times New Roman"/>
              </w:rPr>
              <w:t>Установленные размеры</w:t>
            </w:r>
          </w:p>
        </w:tc>
      </w:tr>
      <w:tr w:rsidR="002247AA" w:rsidRPr="002247AA" w:rsidTr="00D325E8">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1</w:t>
            </w:r>
          </w:p>
        </w:tc>
        <w:tc>
          <w:tcPr>
            <w:tcW w:w="4395"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Минимальная площадь земельного участка (</w:t>
            </w:r>
            <w:proofErr w:type="gramStart"/>
            <w:r w:rsidRPr="002247AA">
              <w:rPr>
                <w:rFonts w:ascii="Times New Roman" w:eastAsia="Arial" w:hAnsi="Times New Roman" w:cs="Times New Roman"/>
              </w:rPr>
              <w:t>га</w:t>
            </w:r>
            <w:proofErr w:type="gramEnd"/>
            <w:r w:rsidRPr="002247AA">
              <w:rPr>
                <w:rFonts w:ascii="Times New Roman" w:eastAsia="Arial" w:hAnsi="Times New Roman" w:cs="Times New Roman"/>
              </w:rPr>
              <w:t>)</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hAnsi="Times New Roman" w:cs="Times New Roman"/>
              </w:rPr>
            </w:pPr>
            <w:r w:rsidRPr="002247AA">
              <w:rPr>
                <w:rFonts w:ascii="Times New Roman" w:eastAsia="Arial" w:hAnsi="Times New Roman" w:cs="Times New Roman"/>
              </w:rPr>
              <w:t xml:space="preserve">Устанавливаются в </w:t>
            </w:r>
            <w:proofErr w:type="gramStart"/>
            <w:r w:rsidRPr="002247AA">
              <w:rPr>
                <w:rFonts w:ascii="Times New Roman" w:eastAsia="Arial" w:hAnsi="Times New Roman" w:cs="Times New Roman"/>
              </w:rPr>
              <w:t>соответствии</w:t>
            </w:r>
            <w:proofErr w:type="gramEnd"/>
            <w:r w:rsidRPr="002247AA">
              <w:rPr>
                <w:rFonts w:ascii="Times New Roman" w:eastAsia="Arial" w:hAnsi="Times New Roman" w:cs="Times New Roman"/>
              </w:rPr>
              <w:t xml:space="preserve"> с утвержденными в установленном порядке нормами отвода земель для объектов капитального строительства или в соответствии с землеустроительной, градостроительной и проектной документацией. Для незастроенных территорий – определяются </w:t>
            </w:r>
            <w:r w:rsidRPr="002247AA">
              <w:rPr>
                <w:rFonts w:ascii="Times New Roman" w:hAnsi="Times New Roman" w:cs="Times New Roman"/>
              </w:rPr>
              <w:t>документацией по планировке территории.</w:t>
            </w:r>
            <w:r w:rsidRPr="002247AA">
              <w:rPr>
                <w:rFonts w:ascii="Times New Roman" w:eastAsia="Arial" w:hAnsi="Times New Roman" w:cs="Times New Roman"/>
              </w:rPr>
              <w:t xml:space="preserve"> Минимальная площадь земельного участка – 0,04</w:t>
            </w:r>
            <w:r w:rsidRPr="002247AA">
              <w:rPr>
                <w:rFonts w:ascii="Times New Roman" w:hAnsi="Times New Roman" w:cs="Times New Roman"/>
              </w:rPr>
              <w:t xml:space="preserve"> </w:t>
            </w:r>
          </w:p>
        </w:tc>
      </w:tr>
      <w:tr w:rsidR="002247AA" w:rsidRPr="002247AA" w:rsidTr="00D325E8">
        <w:trPr>
          <w:trHeight w:val="2182"/>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2</w:t>
            </w:r>
          </w:p>
        </w:tc>
        <w:tc>
          <w:tcPr>
            <w:tcW w:w="4395"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Максимальная площадь земельного участка (</w:t>
            </w:r>
            <w:proofErr w:type="gramStart"/>
            <w:r w:rsidRPr="002247AA">
              <w:rPr>
                <w:rFonts w:ascii="Times New Roman" w:eastAsia="Arial" w:hAnsi="Times New Roman" w:cs="Times New Roman"/>
              </w:rPr>
              <w:t>га</w:t>
            </w:r>
            <w:proofErr w:type="gramEnd"/>
            <w:r w:rsidRPr="002247AA">
              <w:rPr>
                <w:rFonts w:ascii="Times New Roman" w:eastAsia="Arial" w:hAnsi="Times New Roman" w:cs="Times New Roman"/>
              </w:rPr>
              <w:t>)</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jc w:val="both"/>
              <w:rPr>
                <w:rFonts w:ascii="Times New Roman" w:eastAsia="Arial" w:hAnsi="Times New Roman" w:cs="Times New Roman"/>
              </w:rPr>
            </w:pPr>
          </w:p>
        </w:tc>
      </w:tr>
      <w:tr w:rsidR="002247AA" w:rsidRPr="002247AA" w:rsidTr="00D325E8">
        <w:trPr>
          <w:trHeight w:val="56"/>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jc w:val="center"/>
              <w:rPr>
                <w:rFonts w:ascii="Times New Roman" w:hAnsi="Times New Roman" w:cs="Times New Roman"/>
              </w:rPr>
            </w:pPr>
            <w:r w:rsidRPr="002247AA">
              <w:rPr>
                <w:rFonts w:ascii="Times New Roman" w:hAnsi="Times New Roman" w:cs="Times New Roman"/>
              </w:rPr>
              <w:t>3</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ind w:firstLine="34"/>
              <w:rPr>
                <w:rFonts w:ascii="Times New Roman" w:hAnsi="Times New Roman" w:cs="Times New Roman"/>
              </w:rPr>
            </w:pPr>
            <w:r w:rsidRPr="002247AA">
              <w:rPr>
                <w:rFonts w:ascii="Times New Roman" w:hAnsi="Times New Roman" w:cs="Times New Roman"/>
              </w:rPr>
              <w:t>Максимальный процент застройки земельного участка:</w:t>
            </w:r>
          </w:p>
          <w:p w:rsidR="002247AA" w:rsidRPr="002247AA" w:rsidRDefault="002247AA" w:rsidP="00D325E8">
            <w:pPr>
              <w:pStyle w:val="a9"/>
              <w:suppressAutoHyphens w:val="0"/>
              <w:spacing w:after="0" w:line="240" w:lineRule="auto"/>
              <w:ind w:left="0" w:firstLine="318"/>
              <w:contextualSpacing/>
              <w:jc w:val="left"/>
              <w:rPr>
                <w:rFonts w:ascii="Times New Roman" w:hAnsi="Times New Roman" w:cs="Times New Roman"/>
                <w:kern w:val="2"/>
                <w:sz w:val="24"/>
                <w:szCs w:val="24"/>
                <w:lang w:val="ru-RU" w:eastAsia="ar-SA"/>
              </w:rPr>
            </w:pPr>
            <w:r w:rsidRPr="002247AA">
              <w:rPr>
                <w:rFonts w:ascii="Times New Roman" w:hAnsi="Times New Roman" w:cs="Times New Roman"/>
                <w:kern w:val="2"/>
                <w:sz w:val="24"/>
                <w:szCs w:val="24"/>
                <w:lang w:val="ru-RU" w:eastAsia="ar-SA"/>
              </w:rPr>
              <w:t xml:space="preserve">для объектов делового, </w:t>
            </w:r>
            <w:r w:rsidRPr="002247AA">
              <w:rPr>
                <w:rFonts w:ascii="Times New Roman" w:hAnsi="Times New Roman" w:cs="Times New Roman"/>
                <w:kern w:val="2"/>
                <w:sz w:val="24"/>
                <w:szCs w:val="24"/>
                <w:lang w:val="ru-RU" w:eastAsia="ar-SA"/>
              </w:rPr>
              <w:lastRenderedPageBreak/>
              <w:t>общественного и коммерческого назначения,</w:t>
            </w:r>
          </w:p>
          <w:p w:rsidR="002247AA" w:rsidRPr="002247AA" w:rsidRDefault="002247AA" w:rsidP="00D325E8">
            <w:pPr>
              <w:pStyle w:val="a9"/>
              <w:suppressAutoHyphens w:val="0"/>
              <w:spacing w:after="0" w:line="240" w:lineRule="auto"/>
              <w:ind w:left="0" w:firstLine="318"/>
              <w:contextualSpacing/>
              <w:jc w:val="left"/>
              <w:rPr>
                <w:rFonts w:ascii="Times New Roman" w:hAnsi="Times New Roman" w:cs="Times New Roman"/>
                <w:sz w:val="24"/>
                <w:szCs w:val="24"/>
                <w:lang w:val="ru-RU"/>
              </w:rPr>
            </w:pPr>
            <w:r w:rsidRPr="002247AA">
              <w:rPr>
                <w:rFonts w:ascii="Times New Roman" w:hAnsi="Times New Roman" w:cs="Times New Roman"/>
                <w:kern w:val="2"/>
                <w:sz w:val="24"/>
                <w:szCs w:val="24"/>
                <w:lang w:val="ru-RU" w:eastAsia="ar-SA"/>
              </w:rPr>
              <w:t>для прочих объектов</w:t>
            </w:r>
          </w:p>
        </w:tc>
        <w:tc>
          <w:tcPr>
            <w:tcW w:w="4677" w:type="dxa"/>
            <w:tcBorders>
              <w:top w:val="single" w:sz="4" w:space="0" w:color="auto"/>
              <w:left w:val="single" w:sz="4" w:space="0" w:color="auto"/>
              <w:bottom w:val="single" w:sz="4" w:space="0" w:color="auto"/>
              <w:right w:val="single" w:sz="4" w:space="0" w:color="auto"/>
            </w:tcBorders>
          </w:tcPr>
          <w:p w:rsidR="002247AA" w:rsidRPr="002247AA" w:rsidRDefault="002247AA" w:rsidP="00D325E8">
            <w:pPr>
              <w:jc w:val="center"/>
              <w:rPr>
                <w:rFonts w:ascii="Times New Roman" w:hAnsi="Times New Roman" w:cs="Times New Roman"/>
              </w:rPr>
            </w:pPr>
          </w:p>
          <w:p w:rsidR="002247AA" w:rsidRPr="002247AA" w:rsidRDefault="002247AA" w:rsidP="00D325E8">
            <w:pPr>
              <w:rPr>
                <w:rFonts w:ascii="Times New Roman" w:hAnsi="Times New Roman" w:cs="Times New Roman"/>
              </w:rPr>
            </w:pPr>
          </w:p>
          <w:p w:rsidR="002247AA" w:rsidRPr="002247AA" w:rsidRDefault="002247AA" w:rsidP="00D325E8">
            <w:pPr>
              <w:jc w:val="center"/>
              <w:rPr>
                <w:rFonts w:ascii="Times New Roman" w:hAnsi="Times New Roman" w:cs="Times New Roman"/>
              </w:rPr>
            </w:pPr>
          </w:p>
          <w:p w:rsidR="002247AA" w:rsidRPr="002247AA" w:rsidRDefault="002247AA" w:rsidP="00D325E8">
            <w:pPr>
              <w:jc w:val="center"/>
              <w:rPr>
                <w:rFonts w:ascii="Times New Roman" w:hAnsi="Times New Roman" w:cs="Times New Roman"/>
              </w:rPr>
            </w:pPr>
          </w:p>
          <w:p w:rsidR="002247AA" w:rsidRPr="002247AA" w:rsidRDefault="002247AA" w:rsidP="00D325E8">
            <w:pPr>
              <w:jc w:val="center"/>
              <w:rPr>
                <w:rFonts w:ascii="Times New Roman" w:hAnsi="Times New Roman" w:cs="Times New Roman"/>
              </w:rPr>
            </w:pPr>
            <w:r w:rsidRPr="002247AA">
              <w:rPr>
                <w:rFonts w:ascii="Times New Roman" w:hAnsi="Times New Roman" w:cs="Times New Roman"/>
              </w:rPr>
              <w:t>60,0</w:t>
            </w:r>
          </w:p>
          <w:p w:rsidR="002247AA" w:rsidRPr="002247AA" w:rsidRDefault="002247AA" w:rsidP="00D325E8">
            <w:pPr>
              <w:jc w:val="center"/>
              <w:rPr>
                <w:rFonts w:ascii="Times New Roman" w:hAnsi="Times New Roman" w:cs="Times New Roman"/>
              </w:rPr>
            </w:pPr>
            <w:r w:rsidRPr="002247AA">
              <w:rPr>
                <w:rFonts w:ascii="Times New Roman" w:hAnsi="Times New Roman" w:cs="Times New Roman"/>
              </w:rPr>
              <w:t>50,0</w:t>
            </w:r>
          </w:p>
        </w:tc>
      </w:tr>
      <w:tr w:rsidR="002247AA" w:rsidRPr="002247AA" w:rsidTr="00D325E8">
        <w:trPr>
          <w:trHeight w:val="1944"/>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hAnsi="Times New Roman" w:cs="Times New Roman"/>
              </w:rPr>
            </w:pPr>
            <w:r w:rsidRPr="002247AA">
              <w:rPr>
                <w:rFonts w:ascii="Times New Roman" w:hAnsi="Times New Roman" w:cs="Times New Roman"/>
              </w:rPr>
              <w:lastRenderedPageBreak/>
              <w:t>4</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hAnsi="Times New Roman" w:cs="Times New Roman"/>
              </w:rPr>
            </w:pPr>
            <w:r w:rsidRPr="002247AA">
              <w:rPr>
                <w:rFonts w:ascii="Times New Roman" w:hAnsi="Times New Roman" w:cs="Times New Roman"/>
              </w:rPr>
              <w:t>Минимальные отступы от красных линий</w:t>
            </w:r>
            <w:r w:rsidRPr="002247AA">
              <w:rPr>
                <w:rFonts w:ascii="Times New Roman" w:hAnsi="Times New Roman" w:cs="Times New Roman"/>
              </w:rPr>
              <w:br/>
              <w:t xml:space="preserve">и границ земельных участков в </w:t>
            </w:r>
            <w:proofErr w:type="gramStart"/>
            <w:r w:rsidRPr="002247AA">
              <w:rPr>
                <w:rFonts w:ascii="Times New Roman" w:hAnsi="Times New Roman" w:cs="Times New Roman"/>
              </w:rPr>
              <w:t>целях</w:t>
            </w:r>
            <w:proofErr w:type="gramEnd"/>
            <w:r w:rsidRPr="002247AA">
              <w:rPr>
                <w:rFonts w:ascii="Times New Roman" w:hAnsi="Times New Roman" w:cs="Times New Roman"/>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От красных линий магистральных улиц, проездов  до зданий, строений, сооружений отступы должны составлять</w:t>
            </w:r>
            <w:r w:rsidRPr="002247AA">
              <w:rPr>
                <w:rFonts w:ascii="Times New Roman" w:eastAsia="Arial" w:hAnsi="Times New Roman" w:cs="Times New Roman"/>
              </w:rPr>
              <w:br/>
              <w:t>не менее 5 м (за исключением ранее построенных).</w:t>
            </w:r>
          </w:p>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От границ земельного участка до зданий, строений, сооружений – не менее 3 м</w:t>
            </w:r>
          </w:p>
        </w:tc>
      </w:tr>
      <w:tr w:rsidR="002247AA" w:rsidRPr="002247AA" w:rsidTr="00D325E8">
        <w:trPr>
          <w:trHeight w:val="485"/>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5</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Предельное количество этажей</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3 этажа</w:t>
            </w:r>
          </w:p>
        </w:tc>
      </w:tr>
      <w:tr w:rsidR="002247AA" w:rsidRPr="002247AA" w:rsidTr="00D325E8">
        <w:trPr>
          <w:trHeight w:val="541"/>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Предельная высота зданий, строений, сооружений (м)</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25,0</w:t>
            </w:r>
          </w:p>
        </w:tc>
      </w:tr>
      <w:tr w:rsidR="002247AA" w:rsidRPr="002247AA" w:rsidTr="00D325E8">
        <w:trPr>
          <w:trHeight w:val="641"/>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7</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Минимальный процент озеленения земельного участка (процент)</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не менее 15</w:t>
            </w:r>
          </w:p>
        </w:tc>
      </w:tr>
      <w:tr w:rsidR="002247AA" w:rsidRPr="002247AA" w:rsidTr="00D325E8">
        <w:trPr>
          <w:trHeight w:val="1441"/>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8</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 xml:space="preserve">Максимальная высота ограждений земельных участков </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hAnsi="Times New Roman" w:cs="Times New Roman"/>
              </w:rPr>
            </w:pPr>
            <w:r w:rsidRPr="002247AA">
              <w:rPr>
                <w:rFonts w:ascii="Times New Roman" w:hAnsi="Times New Roman" w:cs="Times New Roman"/>
              </w:rPr>
              <w:t xml:space="preserve">Вдоль улиц и проездов </w:t>
            </w:r>
            <w:proofErr w:type="gramStart"/>
            <w:r w:rsidRPr="002247AA">
              <w:rPr>
                <w:rFonts w:ascii="Times New Roman" w:hAnsi="Times New Roman" w:cs="Times New Roman"/>
              </w:rPr>
              <w:t>равна</w:t>
            </w:r>
            <w:proofErr w:type="gramEnd"/>
            <w:r w:rsidRPr="002247AA">
              <w:rPr>
                <w:rFonts w:ascii="Times New Roman" w:hAnsi="Times New Roman" w:cs="Times New Roman"/>
              </w:rPr>
              <w:t xml:space="preserve"> – 1,1 м.</w:t>
            </w:r>
          </w:p>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Устройство ограждений между земельными участками многоквартирных домов</w:t>
            </w:r>
            <w:r w:rsidRPr="002247AA">
              <w:rPr>
                <w:rFonts w:ascii="Times New Roman" w:eastAsia="Arial" w:hAnsi="Times New Roman" w:cs="Times New Roman"/>
              </w:rPr>
              <w:br/>
              <w:t>не допускается.</w:t>
            </w:r>
          </w:p>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Прочие  земельные участки – до 2,5м</w:t>
            </w:r>
          </w:p>
        </w:tc>
      </w:tr>
      <w:tr w:rsidR="002247AA" w:rsidRPr="002247AA" w:rsidTr="00D325E8">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9</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Требования к ограждениям земельных участков</w:t>
            </w:r>
          </w:p>
        </w:tc>
        <w:tc>
          <w:tcPr>
            <w:tcW w:w="467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Ограждения выполняются в «прозрачном» или «глухом» исполнении</w:t>
            </w:r>
          </w:p>
        </w:tc>
      </w:tr>
      <w:tr w:rsidR="002247AA" w:rsidRPr="002247AA" w:rsidTr="00D325E8">
        <w:trPr>
          <w:trHeight w:val="806"/>
        </w:trPr>
        <w:tc>
          <w:tcPr>
            <w:tcW w:w="567" w:type="dxa"/>
            <w:tcBorders>
              <w:top w:val="single" w:sz="4" w:space="0" w:color="auto"/>
              <w:left w:val="single" w:sz="4" w:space="0" w:color="auto"/>
              <w:bottom w:val="single" w:sz="4" w:space="0" w:color="auto"/>
              <w:right w:val="single" w:sz="4" w:space="0" w:color="auto"/>
            </w:tcBorders>
            <w:vAlign w:val="center"/>
          </w:tcPr>
          <w:p w:rsidR="002247AA" w:rsidRPr="002247AA" w:rsidRDefault="002247AA" w:rsidP="00D325E8">
            <w:pPr>
              <w:autoSpaceDE w:val="0"/>
              <w:autoSpaceDN w:val="0"/>
              <w:adjustRightInd w:val="0"/>
              <w:jc w:val="center"/>
              <w:rPr>
                <w:rFonts w:ascii="Times New Roman" w:eastAsia="Arial" w:hAnsi="Times New Roman" w:cs="Times New Roman"/>
              </w:rPr>
            </w:pPr>
            <w:r w:rsidRPr="002247AA">
              <w:rPr>
                <w:rFonts w:ascii="Times New Roman" w:eastAsia="Arial" w:hAnsi="Times New Roman" w:cs="Times New Roman"/>
              </w:rPr>
              <w:t>10</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autoSpaceDE w:val="0"/>
              <w:autoSpaceDN w:val="0"/>
              <w:adjustRightInd w:val="0"/>
              <w:rPr>
                <w:rFonts w:ascii="Times New Roman" w:eastAsia="Arial" w:hAnsi="Times New Roman" w:cs="Times New Roman"/>
              </w:rPr>
            </w:pPr>
            <w:r w:rsidRPr="002247AA">
              <w:rPr>
                <w:rFonts w:ascii="Times New Roman" w:eastAsia="Arial" w:hAnsi="Times New Roman" w:cs="Times New Roman"/>
              </w:rPr>
              <w:t xml:space="preserve">Минимальное количество </w:t>
            </w:r>
            <w:proofErr w:type="spellStart"/>
            <w:r w:rsidRPr="002247AA">
              <w:rPr>
                <w:rFonts w:ascii="Times New Roman" w:eastAsia="Arial" w:hAnsi="Times New Roman" w:cs="Times New Roman"/>
              </w:rPr>
              <w:t>машино</w:t>
            </w:r>
            <w:proofErr w:type="spellEnd"/>
            <w:r w:rsidRPr="002247AA">
              <w:rPr>
                <w:rFonts w:ascii="Times New Roman" w:eastAsia="Arial" w:hAnsi="Times New Roman" w:cs="Times New Roman"/>
              </w:rPr>
              <w:t>-мест для объектных стоянок легковых автомобилей</w:t>
            </w:r>
          </w:p>
        </w:tc>
        <w:tc>
          <w:tcPr>
            <w:tcW w:w="4677" w:type="dxa"/>
            <w:tcBorders>
              <w:top w:val="single" w:sz="4" w:space="0" w:color="auto"/>
              <w:left w:val="single" w:sz="4" w:space="0" w:color="auto"/>
              <w:bottom w:val="single" w:sz="4" w:space="0" w:color="auto"/>
              <w:right w:val="single" w:sz="4" w:space="0" w:color="auto"/>
            </w:tcBorders>
            <w:vAlign w:val="center"/>
            <w:hideMark/>
          </w:tcPr>
          <w:p w:rsidR="002247AA" w:rsidRPr="002247AA" w:rsidRDefault="002247AA" w:rsidP="00D325E8">
            <w:pPr>
              <w:rPr>
                <w:rFonts w:ascii="Times New Roman" w:hAnsi="Times New Roman" w:cs="Times New Roman"/>
              </w:rPr>
            </w:pPr>
            <w:r w:rsidRPr="002247AA">
              <w:rPr>
                <w:rFonts w:ascii="Times New Roman" w:eastAsia="Arial" w:hAnsi="Times New Roman" w:cs="Times New Roman"/>
              </w:rPr>
              <w:t xml:space="preserve">В соответствии с СП 42.13330.2011 (Приложение К), с учетом коэффициента </w:t>
            </w:r>
            <w:r w:rsidRPr="002247AA">
              <w:rPr>
                <w:rFonts w:ascii="Times New Roman" w:hAnsi="Times New Roman" w:cs="Times New Roman"/>
              </w:rPr>
              <w:t>уровня автомобилизации</w:t>
            </w:r>
          </w:p>
        </w:tc>
      </w:tr>
    </w:tbl>
    <w:p w:rsidR="001E06AF" w:rsidRPr="00A12470" w:rsidRDefault="001E06AF" w:rsidP="009B0EA2">
      <w:pPr>
        <w:pStyle w:val="a3"/>
        <w:jc w:val="both"/>
        <w:rPr>
          <w:rFonts w:ascii="Times New Roman" w:hAnsi="Times New Roman" w:cs="Times New Roman"/>
        </w:rPr>
      </w:pPr>
    </w:p>
    <w:p w:rsidR="002247AA" w:rsidRDefault="001E06AF" w:rsidP="009B0EA2">
      <w:pPr>
        <w:pStyle w:val="a3"/>
        <w:jc w:val="center"/>
        <w:rPr>
          <w:rFonts w:ascii="Times New Roman" w:hAnsi="Times New Roman" w:cs="Times New Roman"/>
        </w:rPr>
      </w:pPr>
      <w:bookmarkStart w:id="26" w:name="bookmark27"/>
      <w:r w:rsidRPr="00A12470">
        <w:rPr>
          <w:rFonts w:ascii="Times New Roman" w:hAnsi="Times New Roman" w:cs="Times New Roman"/>
        </w:rPr>
        <w:t xml:space="preserve">Статья 23-3. Производственные зоны, зоны инженерной и транспортной инфраструктур </w:t>
      </w:r>
    </w:p>
    <w:bookmarkEnd w:id="26"/>
    <w:p w:rsidR="00D325E8" w:rsidRDefault="002247AA" w:rsidP="002247AA">
      <w:pPr>
        <w:numPr>
          <w:ilvl w:val="3"/>
          <w:numId w:val="3"/>
        </w:numPr>
        <w:tabs>
          <w:tab w:val="left" w:pos="993"/>
        </w:tabs>
        <w:autoSpaceDE w:val="0"/>
        <w:autoSpaceDN w:val="0"/>
        <w:adjustRightInd w:val="0"/>
        <w:spacing w:line="252" w:lineRule="auto"/>
        <w:ind w:firstLine="709"/>
        <w:jc w:val="both"/>
        <w:rPr>
          <w:rFonts w:ascii="Times New Roman" w:hAnsi="Times New Roman" w:cs="Times New Roman"/>
        </w:rPr>
      </w:pPr>
      <w:r w:rsidRPr="00D325E8">
        <w:rPr>
          <w:rFonts w:ascii="Times New Roman" w:eastAsia="Calibri" w:hAnsi="Times New Roman" w:cs="Times New Roman"/>
          <w:lang w:eastAsia="en-US" w:bidi="en-US"/>
        </w:rPr>
        <w:t xml:space="preserve">ПЗ - зона производственно-коммунальных объектов </w:t>
      </w:r>
      <w:r w:rsidRPr="00D325E8">
        <w:rPr>
          <w:rFonts w:ascii="Times New Roman" w:hAnsi="Times New Roman" w:cs="Times New Roman"/>
          <w:lang w:val="en-US"/>
        </w:rPr>
        <w:t>IV</w:t>
      </w:r>
      <w:r w:rsidRPr="00D325E8">
        <w:rPr>
          <w:rFonts w:ascii="Times New Roman" w:hAnsi="Times New Roman" w:cs="Times New Roman"/>
        </w:rPr>
        <w:t>-</w:t>
      </w:r>
      <w:r w:rsidRPr="00D325E8">
        <w:rPr>
          <w:rFonts w:ascii="Times New Roman" w:hAnsi="Times New Roman" w:cs="Times New Roman"/>
          <w:lang w:val="en-US"/>
        </w:rPr>
        <w:t>V</w:t>
      </w:r>
      <w:r w:rsidRPr="00D325E8">
        <w:rPr>
          <w:rFonts w:ascii="Times New Roman" w:hAnsi="Times New Roman" w:cs="Times New Roman"/>
        </w:rPr>
        <w:t xml:space="preserve"> классов опасности, объектов инженерной и транспортн</w:t>
      </w:r>
      <w:r w:rsidR="00D325E8">
        <w:rPr>
          <w:rFonts w:ascii="Times New Roman" w:hAnsi="Times New Roman" w:cs="Times New Roman"/>
        </w:rPr>
        <w:t>ой инфраструктур.</w:t>
      </w:r>
    </w:p>
    <w:p w:rsidR="002247AA" w:rsidRPr="00D325E8" w:rsidRDefault="002247AA" w:rsidP="00CA1B50">
      <w:pPr>
        <w:tabs>
          <w:tab w:val="left" w:pos="993"/>
        </w:tabs>
        <w:autoSpaceDE w:val="0"/>
        <w:autoSpaceDN w:val="0"/>
        <w:adjustRightInd w:val="0"/>
        <w:spacing w:line="252" w:lineRule="auto"/>
        <w:ind w:firstLine="709"/>
        <w:jc w:val="both"/>
        <w:rPr>
          <w:rFonts w:ascii="Times New Roman" w:hAnsi="Times New Roman" w:cs="Times New Roman"/>
        </w:rPr>
      </w:pPr>
      <w:proofErr w:type="gramStart"/>
      <w:r w:rsidRPr="00D325E8">
        <w:rPr>
          <w:rFonts w:ascii="Times New Roman" w:hAnsi="Times New Roman" w:cs="Times New Roman"/>
        </w:rPr>
        <w:t xml:space="preserve">Зона производственно-коммунальных объектов </w:t>
      </w:r>
      <w:r w:rsidRPr="00D325E8">
        <w:rPr>
          <w:rFonts w:ascii="Times New Roman" w:hAnsi="Times New Roman" w:cs="Times New Roman"/>
          <w:lang w:val="en-US"/>
        </w:rPr>
        <w:t>IV</w:t>
      </w:r>
      <w:r w:rsidRPr="00D325E8">
        <w:rPr>
          <w:rFonts w:ascii="Times New Roman" w:hAnsi="Times New Roman" w:cs="Times New Roman"/>
        </w:rPr>
        <w:t>-</w:t>
      </w:r>
      <w:r w:rsidRPr="00D325E8">
        <w:rPr>
          <w:rFonts w:ascii="Times New Roman" w:hAnsi="Times New Roman" w:cs="Times New Roman"/>
          <w:lang w:val="en-US"/>
        </w:rPr>
        <w:t>V</w:t>
      </w:r>
      <w:r w:rsidRPr="00D325E8">
        <w:rPr>
          <w:rFonts w:ascii="Times New Roman" w:hAnsi="Times New Roman" w:cs="Times New Roman"/>
        </w:rPr>
        <w:t xml:space="preserve"> класса опасности выделена для обеспечения правовых условий размещения </w:t>
      </w:r>
      <w:r w:rsidRPr="00D325E8">
        <w:rPr>
          <w:rFonts w:ascii="Times New Roman" w:hAnsi="Times New Roman" w:cs="Times New Roman"/>
          <w:bCs/>
        </w:rPr>
        <w:t xml:space="preserve">промышленных, коммунальных и складских объектов, объектов инженерной и транспортной инфраструктур </w:t>
      </w:r>
      <w:r w:rsidRPr="00D325E8">
        <w:rPr>
          <w:rFonts w:ascii="Times New Roman" w:hAnsi="Times New Roman" w:cs="Times New Roman"/>
          <w:lang w:val="en-US"/>
        </w:rPr>
        <w:t>IV</w:t>
      </w:r>
      <w:r w:rsidRPr="00D325E8">
        <w:rPr>
          <w:rFonts w:ascii="Times New Roman" w:hAnsi="Times New Roman" w:cs="Times New Roman"/>
        </w:rPr>
        <w:t>-</w:t>
      </w:r>
      <w:r w:rsidRPr="00D325E8">
        <w:rPr>
          <w:rFonts w:ascii="Times New Roman" w:hAnsi="Times New Roman" w:cs="Times New Roman"/>
          <w:lang w:val="en-US"/>
        </w:rPr>
        <w:t>V</w:t>
      </w:r>
      <w:r w:rsidRPr="00D325E8">
        <w:rPr>
          <w:rFonts w:ascii="Times New Roman" w:hAnsi="Times New Roman" w:cs="Times New Roman"/>
        </w:rPr>
        <w:t xml:space="preserve"> класса опасности по классификации СанПиН 2.2.1/2.1.1.1200-03 «Санитарно-защитная зона и санитарная классификация предприятий, сооружений и иных объектов» (новая редакция), имеющих санитарно-защитную зону 50 метров, деятельность которых связана с низкими уровнями</w:t>
      </w:r>
      <w:r w:rsidRPr="00D325E8">
        <w:rPr>
          <w:rFonts w:ascii="Times New Roman" w:hAnsi="Times New Roman" w:cs="Times New Roman"/>
        </w:rPr>
        <w:br/>
        <w:t>шума, загрязнения, при условии соблюдения нормативных</w:t>
      </w:r>
      <w:proofErr w:type="gramEnd"/>
      <w:r w:rsidRPr="00D325E8">
        <w:rPr>
          <w:rFonts w:ascii="Times New Roman" w:hAnsi="Times New Roman" w:cs="Times New Roman"/>
        </w:rPr>
        <w:t xml:space="preserve"> санитарных требований;</w:t>
      </w:r>
    </w:p>
    <w:p w:rsidR="002247AA" w:rsidRPr="00D325E8" w:rsidRDefault="002247AA" w:rsidP="002247AA">
      <w:pPr>
        <w:spacing w:line="252" w:lineRule="auto"/>
        <w:ind w:firstLine="709"/>
        <w:jc w:val="both"/>
        <w:rPr>
          <w:rFonts w:ascii="Times New Roman" w:hAnsi="Times New Roman" w:cs="Times New Roman"/>
        </w:rPr>
      </w:pPr>
      <w:r w:rsidRPr="00D325E8">
        <w:rPr>
          <w:rFonts w:ascii="Times New Roman" w:hAnsi="Times New Roman" w:cs="Times New Roman"/>
        </w:rPr>
        <w:t xml:space="preserve">1) перечень основных видов разрешенного использования объектов капитального строительства и земельных участков зон </w:t>
      </w:r>
      <w:r w:rsidRPr="00D325E8">
        <w:rPr>
          <w:rFonts w:ascii="Times New Roman" w:eastAsia="Calibri" w:hAnsi="Times New Roman" w:cs="Times New Roman"/>
          <w:lang w:eastAsia="en-US" w:bidi="en-US"/>
        </w:rPr>
        <w:t xml:space="preserve">производственно-коммунальных объектов </w:t>
      </w:r>
      <w:r w:rsidRPr="00D325E8">
        <w:rPr>
          <w:rFonts w:ascii="Times New Roman" w:hAnsi="Times New Roman" w:cs="Times New Roman"/>
          <w:lang w:val="en-US"/>
        </w:rPr>
        <w:t>IV</w:t>
      </w:r>
      <w:r w:rsidRPr="00D325E8">
        <w:rPr>
          <w:rFonts w:ascii="Times New Roman" w:hAnsi="Times New Roman" w:cs="Times New Roman"/>
        </w:rPr>
        <w:t>-</w:t>
      </w:r>
      <w:r w:rsidRPr="00D325E8">
        <w:rPr>
          <w:rFonts w:ascii="Times New Roman" w:hAnsi="Times New Roman" w:cs="Times New Roman"/>
          <w:lang w:val="en-US"/>
        </w:rPr>
        <w:t>V</w:t>
      </w:r>
      <w:r w:rsidRPr="00D325E8">
        <w:rPr>
          <w:rFonts w:ascii="Times New Roman" w:hAnsi="Times New Roman" w:cs="Times New Roman"/>
        </w:rPr>
        <w:t xml:space="preserve"> классов опасности, объектов инженерной и транспортной инфраструктур, а также вспомогательные виды разрешенного использования представлены в таблице </w:t>
      </w:r>
      <w:r w:rsidR="00CA1B50">
        <w:rPr>
          <w:rFonts w:ascii="Times New Roman" w:hAnsi="Times New Roman" w:cs="Times New Roman"/>
        </w:rPr>
        <w:t>5</w:t>
      </w:r>
      <w:r w:rsidRPr="00D325E8">
        <w:rPr>
          <w:rFonts w:ascii="Times New Roman" w:hAnsi="Times New Roman" w:cs="Times New Roman"/>
        </w:rPr>
        <w:t xml:space="preserve">; </w:t>
      </w:r>
    </w:p>
    <w:p w:rsidR="002247AA" w:rsidRPr="00D325E8" w:rsidRDefault="002247AA" w:rsidP="002247AA">
      <w:pPr>
        <w:autoSpaceDE w:val="0"/>
        <w:autoSpaceDN w:val="0"/>
        <w:adjustRightInd w:val="0"/>
        <w:ind w:firstLine="709"/>
        <w:jc w:val="right"/>
        <w:rPr>
          <w:rFonts w:ascii="Times New Roman" w:hAnsi="Times New Roman" w:cs="Times New Roman"/>
        </w:rPr>
      </w:pPr>
      <w:r w:rsidRPr="00D325E8">
        <w:rPr>
          <w:rFonts w:ascii="Times New Roman" w:hAnsi="Times New Roman" w:cs="Times New Roman"/>
        </w:rPr>
        <w:t xml:space="preserve">Таблица </w:t>
      </w:r>
      <w:r w:rsidR="00CA1B50">
        <w:rPr>
          <w:rFonts w:ascii="Times New Roman" w:hAnsi="Times New Roman" w:cs="Times New Roman"/>
        </w:rPr>
        <w:t>5</w:t>
      </w:r>
    </w:p>
    <w:p w:rsidR="002247AA" w:rsidRPr="00D325E8" w:rsidRDefault="002247AA" w:rsidP="002247AA">
      <w:pPr>
        <w:autoSpaceDE w:val="0"/>
        <w:autoSpaceDN w:val="0"/>
        <w:adjustRightInd w:val="0"/>
        <w:jc w:val="center"/>
        <w:rPr>
          <w:rFonts w:ascii="Times New Roman" w:hAnsi="Times New Roman" w:cs="Times New Roman"/>
        </w:rPr>
      </w:pPr>
    </w:p>
    <w:p w:rsidR="002247AA" w:rsidRPr="00D325E8" w:rsidRDefault="002247AA" w:rsidP="002247AA">
      <w:pPr>
        <w:autoSpaceDE w:val="0"/>
        <w:autoSpaceDN w:val="0"/>
        <w:adjustRightInd w:val="0"/>
        <w:jc w:val="center"/>
        <w:rPr>
          <w:rFonts w:ascii="Times New Roman" w:hAnsi="Times New Roman" w:cs="Times New Roman"/>
        </w:rPr>
      </w:pPr>
      <w:r w:rsidRPr="00D325E8">
        <w:rPr>
          <w:rFonts w:ascii="Times New Roman" w:hAnsi="Times New Roman" w:cs="Times New Roman"/>
        </w:rPr>
        <w:t>Перечень основных видов разрешенного использования объектов</w:t>
      </w:r>
      <w:r w:rsidRPr="00D325E8">
        <w:rPr>
          <w:rFonts w:ascii="Times New Roman" w:hAnsi="Times New Roman" w:cs="Times New Roman"/>
        </w:rPr>
        <w:br/>
        <w:t>капитального строительства и земельных участков, вспомогательных</w:t>
      </w:r>
      <w:r w:rsidRPr="00D325E8">
        <w:rPr>
          <w:rFonts w:ascii="Times New Roman" w:hAnsi="Times New Roman" w:cs="Times New Roman"/>
        </w:rPr>
        <w:br/>
        <w:t xml:space="preserve">видов разрешенного использования </w:t>
      </w:r>
    </w:p>
    <w:p w:rsidR="002247AA" w:rsidRPr="00D325E8" w:rsidRDefault="002247AA" w:rsidP="002247AA">
      <w:pPr>
        <w:autoSpaceDE w:val="0"/>
        <w:autoSpaceDN w:val="0"/>
        <w:adjustRightInd w:val="0"/>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3119"/>
        <w:gridCol w:w="1842"/>
        <w:gridCol w:w="1417"/>
      </w:tblGrid>
      <w:tr w:rsidR="002247AA" w:rsidRPr="00D325E8" w:rsidTr="00D325E8">
        <w:trPr>
          <w:trHeight w:val="1162"/>
          <w:tblHeader/>
        </w:trPr>
        <w:tc>
          <w:tcPr>
            <w:tcW w:w="567" w:type="dxa"/>
            <w:shd w:val="clear" w:color="auto" w:fill="auto"/>
            <w:vAlign w:val="center"/>
          </w:tcPr>
          <w:p w:rsidR="002247AA" w:rsidRPr="00D325E8" w:rsidRDefault="002247AA" w:rsidP="00D325E8">
            <w:pPr>
              <w:ind w:firstLine="14"/>
              <w:jc w:val="center"/>
              <w:rPr>
                <w:rFonts w:ascii="Times New Roman" w:hAnsi="Times New Roman" w:cs="Times New Roman"/>
                <w:bCs/>
              </w:rPr>
            </w:pPr>
            <w:r w:rsidRPr="00D325E8">
              <w:rPr>
                <w:rFonts w:ascii="Times New Roman" w:hAnsi="Times New Roman" w:cs="Times New Roman"/>
                <w:bCs/>
              </w:rPr>
              <w:t xml:space="preserve">№ </w:t>
            </w:r>
            <w:proofErr w:type="gramStart"/>
            <w:r w:rsidRPr="00D325E8">
              <w:rPr>
                <w:rFonts w:ascii="Times New Roman" w:hAnsi="Times New Roman" w:cs="Times New Roman"/>
                <w:bCs/>
              </w:rPr>
              <w:t>п</w:t>
            </w:r>
            <w:proofErr w:type="gramEnd"/>
            <w:r w:rsidRPr="00D325E8">
              <w:rPr>
                <w:rFonts w:ascii="Times New Roman" w:hAnsi="Times New Roman" w:cs="Times New Roman"/>
                <w:bCs/>
              </w:rPr>
              <w:t>/п</w:t>
            </w:r>
          </w:p>
        </w:tc>
        <w:tc>
          <w:tcPr>
            <w:tcW w:w="1985" w:type="dxa"/>
            <w:shd w:val="clear" w:color="auto" w:fill="auto"/>
            <w:noWrap/>
            <w:vAlign w:val="center"/>
          </w:tcPr>
          <w:p w:rsidR="002247AA" w:rsidRPr="00D325E8" w:rsidRDefault="002247AA" w:rsidP="00D325E8">
            <w:pPr>
              <w:ind w:left="-108" w:right="-108"/>
              <w:jc w:val="center"/>
              <w:rPr>
                <w:rFonts w:ascii="Times New Roman" w:hAnsi="Times New Roman" w:cs="Times New Roman"/>
                <w:bCs/>
              </w:rPr>
            </w:pPr>
            <w:r w:rsidRPr="00D325E8">
              <w:rPr>
                <w:rFonts w:ascii="Times New Roman" w:hAnsi="Times New Roman" w:cs="Times New Roman"/>
                <w:bCs/>
              </w:rPr>
              <w:t>Основной вид разрешенного использования земельного участка</w:t>
            </w:r>
          </w:p>
        </w:tc>
        <w:tc>
          <w:tcPr>
            <w:tcW w:w="709" w:type="dxa"/>
            <w:shd w:val="clear" w:color="auto" w:fill="auto"/>
            <w:vAlign w:val="center"/>
          </w:tcPr>
          <w:p w:rsidR="002247AA" w:rsidRPr="00D325E8" w:rsidRDefault="002247AA" w:rsidP="00D325E8">
            <w:pPr>
              <w:ind w:left="-108" w:right="-108"/>
              <w:jc w:val="center"/>
              <w:rPr>
                <w:rFonts w:ascii="Times New Roman" w:hAnsi="Times New Roman" w:cs="Times New Roman"/>
                <w:bCs/>
              </w:rPr>
            </w:pPr>
            <w:r w:rsidRPr="00D325E8">
              <w:rPr>
                <w:rFonts w:ascii="Times New Roman" w:hAnsi="Times New Roman" w:cs="Times New Roman"/>
                <w:bCs/>
              </w:rPr>
              <w:t>Код</w:t>
            </w:r>
          </w:p>
        </w:tc>
        <w:tc>
          <w:tcPr>
            <w:tcW w:w="3119" w:type="dxa"/>
            <w:shd w:val="clear" w:color="auto" w:fill="auto"/>
            <w:noWrap/>
            <w:vAlign w:val="center"/>
          </w:tcPr>
          <w:p w:rsidR="002247AA" w:rsidRPr="00D325E8" w:rsidRDefault="002247AA" w:rsidP="00D325E8">
            <w:pPr>
              <w:ind w:firstLine="14"/>
              <w:jc w:val="center"/>
              <w:rPr>
                <w:rFonts w:ascii="Times New Roman" w:hAnsi="Times New Roman" w:cs="Times New Roman"/>
                <w:bCs/>
              </w:rPr>
            </w:pPr>
            <w:r w:rsidRPr="00D325E8">
              <w:rPr>
                <w:rFonts w:ascii="Times New Roman" w:hAnsi="Times New Roman" w:cs="Times New Roman"/>
                <w:bCs/>
              </w:rPr>
              <w:t>Основные виды разрешенного использования объектов капитального строительства</w:t>
            </w:r>
          </w:p>
        </w:tc>
        <w:tc>
          <w:tcPr>
            <w:tcW w:w="1842" w:type="dxa"/>
            <w:shd w:val="clear" w:color="auto" w:fill="auto"/>
            <w:vAlign w:val="center"/>
          </w:tcPr>
          <w:p w:rsidR="002247AA" w:rsidRPr="00D325E8" w:rsidRDefault="002247AA" w:rsidP="00D325E8">
            <w:pPr>
              <w:ind w:left="-109" w:right="-108"/>
              <w:jc w:val="center"/>
              <w:rPr>
                <w:rFonts w:ascii="Times New Roman" w:hAnsi="Times New Roman" w:cs="Times New Roman"/>
                <w:bCs/>
              </w:rPr>
            </w:pPr>
            <w:r w:rsidRPr="00D325E8">
              <w:rPr>
                <w:rFonts w:ascii="Times New Roman" w:hAnsi="Times New Roman" w:cs="Times New Roman"/>
                <w:bCs/>
              </w:rPr>
              <w:t>Вспомогательные виды разрешенного использования</w:t>
            </w:r>
          </w:p>
        </w:tc>
        <w:tc>
          <w:tcPr>
            <w:tcW w:w="1417" w:type="dxa"/>
            <w:shd w:val="clear" w:color="auto" w:fill="auto"/>
            <w:vAlign w:val="center"/>
          </w:tcPr>
          <w:p w:rsidR="002247AA" w:rsidRPr="00D325E8" w:rsidRDefault="002247AA" w:rsidP="00D325E8">
            <w:pPr>
              <w:jc w:val="center"/>
              <w:rPr>
                <w:rFonts w:ascii="Times New Roman" w:hAnsi="Times New Roman" w:cs="Times New Roman"/>
              </w:rPr>
            </w:pPr>
            <w:r w:rsidRPr="00D325E8">
              <w:rPr>
                <w:rFonts w:ascii="Times New Roman" w:hAnsi="Times New Roman" w:cs="Times New Roman"/>
                <w:bCs/>
              </w:rPr>
              <w:t>Примечания</w:t>
            </w:r>
          </w:p>
        </w:tc>
      </w:tr>
      <w:tr w:rsidR="002247AA" w:rsidRPr="00D325E8" w:rsidTr="00D325E8">
        <w:trPr>
          <w:trHeight w:val="3176"/>
        </w:trPr>
        <w:tc>
          <w:tcPr>
            <w:tcW w:w="567" w:type="dxa"/>
            <w:shd w:val="clear" w:color="auto" w:fill="auto"/>
            <w:vAlign w:val="center"/>
          </w:tcPr>
          <w:p w:rsidR="002247AA" w:rsidRPr="00D325E8" w:rsidRDefault="002247AA" w:rsidP="00D325E8">
            <w:pPr>
              <w:ind w:firstLine="14"/>
              <w:jc w:val="center"/>
              <w:rPr>
                <w:rFonts w:ascii="Times New Roman" w:hAnsi="Times New Roman" w:cs="Times New Roman"/>
                <w:bCs/>
              </w:rPr>
            </w:pPr>
            <w:r w:rsidRPr="00D325E8">
              <w:rPr>
                <w:rFonts w:ascii="Times New Roman" w:hAnsi="Times New Roman" w:cs="Times New Roman"/>
                <w:bCs/>
              </w:rPr>
              <w:t>1</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Коммунальное обслуживание</w:t>
            </w:r>
          </w:p>
        </w:tc>
        <w:tc>
          <w:tcPr>
            <w:tcW w:w="709" w:type="dxa"/>
            <w:shd w:val="clear" w:color="auto" w:fill="auto"/>
            <w:vAlign w:val="center"/>
          </w:tcPr>
          <w:p w:rsidR="002247AA" w:rsidRPr="00D325E8" w:rsidRDefault="002247AA" w:rsidP="00D325E8">
            <w:pPr>
              <w:pStyle w:val="a3"/>
              <w:jc w:val="center"/>
              <w:rPr>
                <w:rFonts w:ascii="Times New Roman" w:hAnsi="Times New Roman" w:cs="Times New Roman"/>
              </w:rPr>
            </w:pPr>
            <w:r w:rsidRPr="00D325E8">
              <w:rPr>
                <w:rFonts w:ascii="Times New Roman" w:hAnsi="Times New Roman" w:cs="Times New Roman"/>
              </w:rPr>
              <w:t>3.1</w:t>
            </w:r>
          </w:p>
        </w:tc>
        <w:tc>
          <w:tcPr>
            <w:tcW w:w="3119"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 xml:space="preserve">Размещение объектов капитального строительства в </w:t>
            </w:r>
            <w:proofErr w:type="gramStart"/>
            <w:r w:rsidRPr="00D325E8">
              <w:rPr>
                <w:rFonts w:ascii="Times New Roman" w:hAnsi="Times New Roman" w:cs="Times New Roman"/>
              </w:rPr>
              <w:t>целях</w:t>
            </w:r>
            <w:proofErr w:type="gramEnd"/>
            <w:r w:rsidRPr="00D325E8">
              <w:rPr>
                <w:rFonts w:ascii="Times New Roman" w:hAnsi="Times New Roman" w:cs="Times New Roman"/>
              </w:rPr>
              <w:t xml:space="preserve">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w:t>
            </w:r>
          </w:p>
        </w:tc>
        <w:tc>
          <w:tcPr>
            <w:tcW w:w="1842" w:type="dxa"/>
            <w:shd w:val="clear" w:color="auto" w:fill="auto"/>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Сети инженерно-технического обеспечения объектов санитарного строительства, стоянки автотранспорта</w:t>
            </w:r>
          </w:p>
        </w:tc>
        <w:tc>
          <w:tcPr>
            <w:tcW w:w="1417" w:type="dxa"/>
            <w:shd w:val="clear" w:color="auto" w:fill="auto"/>
            <w:vAlign w:val="center"/>
          </w:tcPr>
          <w:p w:rsidR="002247AA" w:rsidRPr="00D325E8" w:rsidRDefault="002247AA" w:rsidP="00D325E8">
            <w:pPr>
              <w:pStyle w:val="a3"/>
              <w:rPr>
                <w:rFonts w:ascii="Times New Roman" w:hAnsi="Times New Roman" w:cs="Times New Roman"/>
              </w:rPr>
            </w:pPr>
          </w:p>
        </w:tc>
      </w:tr>
      <w:tr w:rsidR="002247AA" w:rsidRPr="00D325E8" w:rsidTr="00D325E8">
        <w:trPr>
          <w:trHeight w:val="2111"/>
        </w:trPr>
        <w:tc>
          <w:tcPr>
            <w:tcW w:w="567" w:type="dxa"/>
            <w:shd w:val="clear" w:color="auto" w:fill="auto"/>
            <w:vAlign w:val="center"/>
          </w:tcPr>
          <w:p w:rsidR="002247AA" w:rsidRPr="00D325E8" w:rsidRDefault="002247AA" w:rsidP="00D325E8">
            <w:pPr>
              <w:jc w:val="center"/>
              <w:rPr>
                <w:rFonts w:ascii="Times New Roman" w:hAnsi="Times New Roman" w:cs="Times New Roman"/>
              </w:rPr>
            </w:pPr>
            <w:r w:rsidRPr="00D325E8">
              <w:rPr>
                <w:rFonts w:ascii="Times New Roman" w:hAnsi="Times New Roman" w:cs="Times New Roman"/>
              </w:rPr>
              <w:t>2</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Деловое управление</w:t>
            </w:r>
          </w:p>
        </w:tc>
        <w:tc>
          <w:tcPr>
            <w:tcW w:w="709" w:type="dxa"/>
            <w:shd w:val="clear" w:color="auto" w:fill="auto"/>
            <w:vAlign w:val="center"/>
          </w:tcPr>
          <w:p w:rsidR="002247AA" w:rsidRPr="00D325E8" w:rsidRDefault="002247AA" w:rsidP="00D325E8">
            <w:pPr>
              <w:pStyle w:val="a3"/>
              <w:jc w:val="center"/>
              <w:rPr>
                <w:rFonts w:ascii="Times New Roman" w:hAnsi="Times New Roman" w:cs="Times New Roman"/>
              </w:rPr>
            </w:pPr>
            <w:r w:rsidRPr="00D325E8">
              <w:rPr>
                <w:rFonts w:ascii="Times New Roman" w:hAnsi="Times New Roman" w:cs="Times New Roman"/>
              </w:rPr>
              <w:t>4.1</w:t>
            </w:r>
          </w:p>
        </w:tc>
        <w:tc>
          <w:tcPr>
            <w:tcW w:w="3119"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1842" w:type="dxa"/>
            <w:shd w:val="clear" w:color="auto" w:fill="auto"/>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Объектные автостоянки</w:t>
            </w:r>
          </w:p>
        </w:tc>
        <w:tc>
          <w:tcPr>
            <w:tcW w:w="1417" w:type="dxa"/>
            <w:shd w:val="clear" w:color="auto" w:fill="auto"/>
            <w:vAlign w:val="center"/>
          </w:tcPr>
          <w:p w:rsidR="002247AA" w:rsidRPr="00D325E8" w:rsidRDefault="002247AA" w:rsidP="00D325E8">
            <w:pPr>
              <w:pStyle w:val="a3"/>
              <w:rPr>
                <w:rFonts w:ascii="Times New Roman" w:hAnsi="Times New Roman" w:cs="Times New Roman"/>
              </w:rPr>
            </w:pPr>
          </w:p>
        </w:tc>
      </w:tr>
      <w:tr w:rsidR="002247AA" w:rsidRPr="00D325E8" w:rsidTr="00D325E8">
        <w:trPr>
          <w:trHeight w:val="1281"/>
        </w:trPr>
        <w:tc>
          <w:tcPr>
            <w:tcW w:w="567" w:type="dxa"/>
            <w:shd w:val="clear" w:color="auto" w:fill="auto"/>
            <w:vAlign w:val="center"/>
          </w:tcPr>
          <w:p w:rsidR="002247AA" w:rsidRPr="00D325E8" w:rsidRDefault="002247AA" w:rsidP="00D325E8">
            <w:pPr>
              <w:jc w:val="center"/>
              <w:rPr>
                <w:rFonts w:ascii="Times New Roman" w:hAnsi="Times New Roman" w:cs="Times New Roman"/>
              </w:rPr>
            </w:pPr>
            <w:r w:rsidRPr="00D325E8">
              <w:rPr>
                <w:rFonts w:ascii="Times New Roman" w:hAnsi="Times New Roman" w:cs="Times New Roman"/>
              </w:rPr>
              <w:t>3</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Обслуживание автотранспорта</w:t>
            </w:r>
          </w:p>
        </w:tc>
        <w:tc>
          <w:tcPr>
            <w:tcW w:w="709" w:type="dxa"/>
            <w:shd w:val="clear" w:color="auto" w:fill="auto"/>
            <w:vAlign w:val="center"/>
          </w:tcPr>
          <w:p w:rsidR="002247AA" w:rsidRPr="00D325E8" w:rsidRDefault="002247AA" w:rsidP="00D325E8">
            <w:pPr>
              <w:pStyle w:val="a3"/>
              <w:jc w:val="center"/>
              <w:rPr>
                <w:rFonts w:ascii="Times New Roman" w:hAnsi="Times New Roman" w:cs="Times New Roman"/>
              </w:rPr>
            </w:pPr>
            <w:r w:rsidRPr="00D325E8">
              <w:rPr>
                <w:rFonts w:ascii="Times New Roman" w:hAnsi="Times New Roman" w:cs="Times New Roman"/>
              </w:rPr>
              <w:t>4.9</w:t>
            </w:r>
          </w:p>
        </w:tc>
        <w:tc>
          <w:tcPr>
            <w:tcW w:w="3119"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Размещение постоянных или временных гаражей с несколькими стояночными местами, стоянок (парковок), гаражей</w:t>
            </w:r>
          </w:p>
        </w:tc>
        <w:tc>
          <w:tcPr>
            <w:tcW w:w="1842" w:type="dxa"/>
            <w:shd w:val="clear" w:color="auto" w:fill="auto"/>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Объектные автостоянки</w:t>
            </w:r>
          </w:p>
        </w:tc>
        <w:tc>
          <w:tcPr>
            <w:tcW w:w="1417" w:type="dxa"/>
            <w:shd w:val="clear" w:color="auto" w:fill="auto"/>
            <w:vAlign w:val="center"/>
          </w:tcPr>
          <w:p w:rsidR="002247AA" w:rsidRPr="00D325E8" w:rsidRDefault="002247AA" w:rsidP="00D325E8">
            <w:pPr>
              <w:pStyle w:val="a3"/>
              <w:rPr>
                <w:rFonts w:ascii="Times New Roman" w:hAnsi="Times New Roman" w:cs="Times New Roman"/>
              </w:rPr>
            </w:pPr>
          </w:p>
        </w:tc>
      </w:tr>
      <w:tr w:rsidR="002247AA" w:rsidRPr="00D325E8" w:rsidTr="00D325E8">
        <w:trPr>
          <w:trHeight w:val="2548"/>
        </w:trPr>
        <w:tc>
          <w:tcPr>
            <w:tcW w:w="567" w:type="dxa"/>
            <w:shd w:val="clear" w:color="auto" w:fill="auto"/>
            <w:vAlign w:val="center"/>
          </w:tcPr>
          <w:p w:rsidR="002247AA" w:rsidRPr="00D325E8" w:rsidRDefault="002247AA" w:rsidP="00D325E8">
            <w:pPr>
              <w:jc w:val="center"/>
              <w:rPr>
                <w:rFonts w:ascii="Times New Roman" w:hAnsi="Times New Roman" w:cs="Times New Roman"/>
              </w:rPr>
            </w:pPr>
            <w:r w:rsidRPr="00D325E8">
              <w:rPr>
                <w:rFonts w:ascii="Times New Roman" w:hAnsi="Times New Roman" w:cs="Times New Roman"/>
              </w:rPr>
              <w:t>4</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Пищевая промышленность</w:t>
            </w:r>
          </w:p>
        </w:tc>
        <w:tc>
          <w:tcPr>
            <w:tcW w:w="709" w:type="dxa"/>
            <w:shd w:val="clear" w:color="auto" w:fill="auto"/>
            <w:vAlign w:val="center"/>
          </w:tcPr>
          <w:p w:rsidR="002247AA" w:rsidRPr="00D325E8" w:rsidRDefault="002247AA" w:rsidP="00D325E8">
            <w:pPr>
              <w:pStyle w:val="a3"/>
              <w:jc w:val="center"/>
              <w:rPr>
                <w:rFonts w:ascii="Times New Roman" w:hAnsi="Times New Roman" w:cs="Times New Roman"/>
              </w:rPr>
            </w:pPr>
            <w:r w:rsidRPr="00D325E8">
              <w:rPr>
                <w:rFonts w:ascii="Times New Roman" w:hAnsi="Times New Roman" w:cs="Times New Roman"/>
              </w:rPr>
              <w:t>6.4</w:t>
            </w:r>
          </w:p>
        </w:tc>
        <w:tc>
          <w:tcPr>
            <w:tcW w:w="3119" w:type="dxa"/>
            <w:shd w:val="clear" w:color="auto" w:fill="auto"/>
            <w:noWrap/>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w:t>
            </w:r>
          </w:p>
        </w:tc>
        <w:tc>
          <w:tcPr>
            <w:tcW w:w="1842" w:type="dxa"/>
            <w:shd w:val="clear" w:color="auto" w:fill="auto"/>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Объектные автостоянки</w:t>
            </w:r>
          </w:p>
        </w:tc>
        <w:tc>
          <w:tcPr>
            <w:tcW w:w="1417" w:type="dxa"/>
            <w:shd w:val="clear" w:color="auto" w:fill="auto"/>
            <w:vAlign w:val="center"/>
          </w:tcPr>
          <w:p w:rsidR="002247AA" w:rsidRPr="00D325E8" w:rsidRDefault="002247AA" w:rsidP="00D325E8">
            <w:pPr>
              <w:pStyle w:val="a3"/>
              <w:rPr>
                <w:rFonts w:ascii="Times New Roman" w:hAnsi="Times New Roman" w:cs="Times New Roman"/>
              </w:rPr>
            </w:pPr>
          </w:p>
        </w:tc>
      </w:tr>
      <w:tr w:rsidR="002247AA" w:rsidRPr="00D325E8" w:rsidTr="00D325E8">
        <w:trPr>
          <w:trHeight w:val="684"/>
        </w:trPr>
        <w:tc>
          <w:tcPr>
            <w:tcW w:w="567" w:type="dxa"/>
            <w:shd w:val="clear" w:color="auto" w:fill="auto"/>
            <w:vAlign w:val="center"/>
          </w:tcPr>
          <w:p w:rsidR="002247AA" w:rsidRPr="00D325E8" w:rsidRDefault="002247AA" w:rsidP="00D325E8">
            <w:pPr>
              <w:jc w:val="center"/>
              <w:rPr>
                <w:rFonts w:ascii="Times New Roman" w:hAnsi="Times New Roman" w:cs="Times New Roman"/>
              </w:rPr>
            </w:pPr>
            <w:r w:rsidRPr="00D325E8">
              <w:rPr>
                <w:rFonts w:ascii="Times New Roman" w:hAnsi="Times New Roman" w:cs="Times New Roman"/>
              </w:rPr>
              <w:t>5</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Строительная промышленность</w:t>
            </w:r>
          </w:p>
        </w:tc>
        <w:tc>
          <w:tcPr>
            <w:tcW w:w="709" w:type="dxa"/>
            <w:shd w:val="clear" w:color="auto" w:fill="auto"/>
            <w:vAlign w:val="center"/>
          </w:tcPr>
          <w:p w:rsidR="002247AA" w:rsidRPr="00D325E8" w:rsidRDefault="002247AA" w:rsidP="00D325E8">
            <w:pPr>
              <w:pStyle w:val="a3"/>
              <w:jc w:val="center"/>
              <w:rPr>
                <w:rFonts w:ascii="Times New Roman" w:hAnsi="Times New Roman" w:cs="Times New Roman"/>
              </w:rPr>
            </w:pPr>
            <w:r w:rsidRPr="00D325E8">
              <w:rPr>
                <w:rFonts w:ascii="Times New Roman" w:hAnsi="Times New Roman" w:cs="Times New Roman"/>
              </w:rPr>
              <w:t>6.6</w:t>
            </w:r>
          </w:p>
        </w:tc>
        <w:tc>
          <w:tcPr>
            <w:tcW w:w="3119" w:type="dxa"/>
            <w:shd w:val="clear" w:color="auto" w:fill="auto"/>
            <w:noWrap/>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 xml:space="preserve">Размещение объектов капитального строительства, предназначенных для производства: строительных материалов (кирпичей, </w:t>
            </w:r>
            <w:r w:rsidRPr="00D325E8">
              <w:rPr>
                <w:rFonts w:ascii="Times New Roman" w:hAnsi="Times New Roman" w:cs="Times New Roman"/>
              </w:rPr>
              <w:lastRenderedPageBreak/>
              <w:t>пиломатериалов), столярной продукции, сборных домов или их частей и тому подобной продукции</w:t>
            </w:r>
          </w:p>
        </w:tc>
        <w:tc>
          <w:tcPr>
            <w:tcW w:w="1842" w:type="dxa"/>
            <w:shd w:val="clear" w:color="auto" w:fill="auto"/>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lastRenderedPageBreak/>
              <w:t>Объектные автостоянки</w:t>
            </w:r>
          </w:p>
        </w:tc>
        <w:tc>
          <w:tcPr>
            <w:tcW w:w="1417" w:type="dxa"/>
            <w:shd w:val="clear" w:color="auto" w:fill="auto"/>
            <w:vAlign w:val="center"/>
          </w:tcPr>
          <w:p w:rsidR="002247AA" w:rsidRPr="00D325E8" w:rsidRDefault="002247AA" w:rsidP="00D325E8">
            <w:pPr>
              <w:pStyle w:val="a3"/>
              <w:rPr>
                <w:rFonts w:ascii="Times New Roman" w:hAnsi="Times New Roman" w:cs="Times New Roman"/>
              </w:rPr>
            </w:pPr>
          </w:p>
        </w:tc>
      </w:tr>
      <w:tr w:rsidR="002247AA" w:rsidRPr="00D325E8" w:rsidTr="00D325E8">
        <w:trPr>
          <w:trHeight w:val="2811"/>
        </w:trPr>
        <w:tc>
          <w:tcPr>
            <w:tcW w:w="567" w:type="dxa"/>
            <w:shd w:val="clear" w:color="auto" w:fill="auto"/>
            <w:vAlign w:val="center"/>
          </w:tcPr>
          <w:p w:rsidR="002247AA" w:rsidRPr="00D325E8" w:rsidRDefault="002247AA" w:rsidP="00D325E8">
            <w:pPr>
              <w:jc w:val="center"/>
              <w:rPr>
                <w:rFonts w:ascii="Times New Roman" w:hAnsi="Times New Roman" w:cs="Times New Roman"/>
              </w:rPr>
            </w:pPr>
            <w:r w:rsidRPr="00D325E8">
              <w:rPr>
                <w:rFonts w:ascii="Times New Roman" w:hAnsi="Times New Roman" w:cs="Times New Roman"/>
              </w:rPr>
              <w:lastRenderedPageBreak/>
              <w:t>6</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Склады</w:t>
            </w:r>
          </w:p>
        </w:tc>
        <w:tc>
          <w:tcPr>
            <w:tcW w:w="709" w:type="dxa"/>
            <w:shd w:val="clear" w:color="auto" w:fill="auto"/>
            <w:vAlign w:val="center"/>
          </w:tcPr>
          <w:p w:rsidR="002247AA" w:rsidRPr="00D325E8" w:rsidRDefault="002247AA" w:rsidP="00D325E8">
            <w:pPr>
              <w:pStyle w:val="a3"/>
              <w:jc w:val="center"/>
              <w:rPr>
                <w:rFonts w:ascii="Times New Roman" w:hAnsi="Times New Roman" w:cs="Times New Roman"/>
              </w:rPr>
            </w:pPr>
            <w:r w:rsidRPr="00D325E8">
              <w:rPr>
                <w:rFonts w:ascii="Times New Roman" w:hAnsi="Times New Roman" w:cs="Times New Roman"/>
              </w:rPr>
              <w:t>6.9</w:t>
            </w:r>
          </w:p>
        </w:tc>
        <w:tc>
          <w:tcPr>
            <w:tcW w:w="3119" w:type="dxa"/>
            <w:shd w:val="clear" w:color="auto" w:fill="auto"/>
            <w:noWrap/>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p>
        </w:tc>
        <w:tc>
          <w:tcPr>
            <w:tcW w:w="1842" w:type="dxa"/>
            <w:shd w:val="clear" w:color="auto" w:fill="auto"/>
          </w:tcPr>
          <w:p w:rsidR="002247AA" w:rsidRPr="00D325E8" w:rsidRDefault="002247AA" w:rsidP="00D325E8">
            <w:pPr>
              <w:pStyle w:val="a3"/>
              <w:rPr>
                <w:rFonts w:ascii="Times New Roman" w:hAnsi="Times New Roman" w:cs="Times New Roman"/>
              </w:rPr>
            </w:pPr>
          </w:p>
        </w:tc>
        <w:tc>
          <w:tcPr>
            <w:tcW w:w="1417" w:type="dxa"/>
            <w:shd w:val="clear" w:color="auto" w:fill="auto"/>
            <w:vAlign w:val="center"/>
          </w:tcPr>
          <w:p w:rsidR="002247AA" w:rsidRPr="00D325E8" w:rsidRDefault="002247AA" w:rsidP="00D325E8">
            <w:pPr>
              <w:pStyle w:val="a3"/>
              <w:rPr>
                <w:rFonts w:ascii="Times New Roman" w:hAnsi="Times New Roman" w:cs="Times New Roman"/>
              </w:rPr>
            </w:pPr>
          </w:p>
        </w:tc>
      </w:tr>
      <w:tr w:rsidR="002247AA" w:rsidRPr="00D325E8" w:rsidTr="00D325E8">
        <w:trPr>
          <w:trHeight w:val="2749"/>
        </w:trPr>
        <w:tc>
          <w:tcPr>
            <w:tcW w:w="567" w:type="dxa"/>
            <w:shd w:val="clear" w:color="auto" w:fill="auto"/>
            <w:vAlign w:val="center"/>
          </w:tcPr>
          <w:p w:rsidR="002247AA" w:rsidRPr="00D325E8" w:rsidRDefault="002247AA" w:rsidP="00D325E8">
            <w:pPr>
              <w:pStyle w:val="a3"/>
              <w:jc w:val="center"/>
              <w:rPr>
                <w:rFonts w:ascii="Times New Roman" w:hAnsi="Times New Roman" w:cs="Times New Roman"/>
              </w:rPr>
            </w:pPr>
            <w:r w:rsidRPr="00D325E8">
              <w:rPr>
                <w:rFonts w:ascii="Times New Roman" w:hAnsi="Times New Roman" w:cs="Times New Roman"/>
              </w:rPr>
              <w:t>7</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Связь</w:t>
            </w:r>
          </w:p>
        </w:tc>
        <w:tc>
          <w:tcPr>
            <w:tcW w:w="709" w:type="dxa"/>
            <w:shd w:val="clear" w:color="auto" w:fill="auto"/>
            <w:vAlign w:val="center"/>
          </w:tcPr>
          <w:p w:rsidR="002247AA" w:rsidRPr="00D325E8" w:rsidRDefault="002247AA" w:rsidP="00D325E8">
            <w:pPr>
              <w:pStyle w:val="a3"/>
              <w:jc w:val="center"/>
              <w:rPr>
                <w:rFonts w:ascii="Times New Roman" w:hAnsi="Times New Roman" w:cs="Times New Roman"/>
              </w:rPr>
            </w:pPr>
            <w:r w:rsidRPr="00D325E8">
              <w:rPr>
                <w:rFonts w:ascii="Times New Roman" w:hAnsi="Times New Roman" w:cs="Times New Roman"/>
                <w:lang w:val="en-US"/>
              </w:rPr>
              <w:t>6.8</w:t>
            </w:r>
          </w:p>
        </w:tc>
        <w:tc>
          <w:tcPr>
            <w:tcW w:w="3119" w:type="dxa"/>
            <w:shd w:val="clear" w:color="auto" w:fill="auto"/>
            <w:noWrap/>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842" w:type="dxa"/>
            <w:shd w:val="clear" w:color="auto" w:fill="auto"/>
          </w:tcPr>
          <w:p w:rsidR="002247AA" w:rsidRPr="00D325E8" w:rsidRDefault="002247AA" w:rsidP="00D325E8">
            <w:pPr>
              <w:pStyle w:val="a3"/>
              <w:jc w:val="both"/>
              <w:rPr>
                <w:rFonts w:ascii="Times New Roman" w:hAnsi="Times New Roman" w:cs="Times New Roman"/>
              </w:rPr>
            </w:pPr>
          </w:p>
        </w:tc>
        <w:tc>
          <w:tcPr>
            <w:tcW w:w="1417" w:type="dxa"/>
            <w:shd w:val="clear" w:color="auto" w:fill="auto"/>
            <w:vAlign w:val="center"/>
          </w:tcPr>
          <w:p w:rsidR="002247AA" w:rsidRPr="00D325E8" w:rsidRDefault="002247AA" w:rsidP="00D325E8">
            <w:pPr>
              <w:pStyle w:val="a3"/>
              <w:jc w:val="both"/>
              <w:rPr>
                <w:rFonts w:ascii="Times New Roman" w:hAnsi="Times New Roman" w:cs="Times New Roman"/>
              </w:rPr>
            </w:pPr>
          </w:p>
        </w:tc>
      </w:tr>
      <w:tr w:rsidR="002247AA" w:rsidRPr="00D325E8" w:rsidTr="00D325E8">
        <w:trPr>
          <w:trHeight w:val="135"/>
        </w:trPr>
        <w:tc>
          <w:tcPr>
            <w:tcW w:w="567" w:type="dxa"/>
            <w:shd w:val="clear" w:color="auto" w:fill="auto"/>
            <w:vAlign w:val="center"/>
          </w:tcPr>
          <w:p w:rsidR="002247AA" w:rsidRPr="00D325E8" w:rsidRDefault="002247AA" w:rsidP="00D325E8">
            <w:pPr>
              <w:pStyle w:val="a3"/>
              <w:jc w:val="center"/>
              <w:rPr>
                <w:rFonts w:ascii="Times New Roman" w:hAnsi="Times New Roman" w:cs="Times New Roman"/>
              </w:rPr>
            </w:pPr>
            <w:r w:rsidRPr="00D325E8">
              <w:rPr>
                <w:rFonts w:ascii="Times New Roman" w:hAnsi="Times New Roman" w:cs="Times New Roman"/>
              </w:rPr>
              <w:t>8</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Общее пользование территории</w:t>
            </w:r>
          </w:p>
        </w:tc>
        <w:tc>
          <w:tcPr>
            <w:tcW w:w="709" w:type="dxa"/>
            <w:shd w:val="clear" w:color="auto" w:fill="auto"/>
            <w:vAlign w:val="center"/>
          </w:tcPr>
          <w:p w:rsidR="002247AA" w:rsidRPr="00D325E8" w:rsidRDefault="002247AA" w:rsidP="00D325E8">
            <w:pPr>
              <w:pStyle w:val="a3"/>
              <w:jc w:val="center"/>
              <w:rPr>
                <w:rFonts w:ascii="Times New Roman" w:hAnsi="Times New Roman" w:cs="Times New Roman"/>
              </w:rPr>
            </w:pPr>
            <w:r w:rsidRPr="00D325E8">
              <w:rPr>
                <w:rFonts w:ascii="Times New Roman" w:hAnsi="Times New Roman" w:cs="Times New Roman"/>
              </w:rPr>
              <w:t>12.0</w:t>
            </w:r>
          </w:p>
        </w:tc>
        <w:tc>
          <w:tcPr>
            <w:tcW w:w="3119" w:type="dxa"/>
            <w:shd w:val="clear" w:color="auto" w:fill="auto"/>
            <w:noWrap/>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2" w:type="dxa"/>
            <w:shd w:val="clear" w:color="auto" w:fill="auto"/>
          </w:tcPr>
          <w:p w:rsidR="002247AA" w:rsidRPr="00D325E8" w:rsidRDefault="002247AA" w:rsidP="00D325E8">
            <w:pPr>
              <w:pStyle w:val="a3"/>
              <w:jc w:val="both"/>
              <w:rPr>
                <w:rFonts w:ascii="Times New Roman" w:hAnsi="Times New Roman" w:cs="Times New Roman"/>
              </w:rPr>
            </w:pPr>
          </w:p>
        </w:tc>
        <w:tc>
          <w:tcPr>
            <w:tcW w:w="1417" w:type="dxa"/>
            <w:shd w:val="clear" w:color="auto" w:fill="auto"/>
            <w:vAlign w:val="center"/>
          </w:tcPr>
          <w:p w:rsidR="002247AA" w:rsidRPr="00D325E8" w:rsidRDefault="002247AA" w:rsidP="00D325E8">
            <w:pPr>
              <w:pStyle w:val="a3"/>
              <w:jc w:val="both"/>
              <w:rPr>
                <w:rFonts w:ascii="Times New Roman" w:hAnsi="Times New Roman" w:cs="Times New Roman"/>
              </w:rPr>
            </w:pPr>
          </w:p>
        </w:tc>
      </w:tr>
    </w:tbl>
    <w:p w:rsidR="002247AA" w:rsidRPr="00D325E8" w:rsidRDefault="002247AA" w:rsidP="002247AA">
      <w:pPr>
        <w:autoSpaceDE w:val="0"/>
        <w:autoSpaceDN w:val="0"/>
        <w:adjustRightInd w:val="0"/>
        <w:ind w:firstLine="708"/>
        <w:jc w:val="right"/>
        <w:rPr>
          <w:rFonts w:ascii="Times New Roman" w:hAnsi="Times New Roman" w:cs="Times New Roman"/>
        </w:rPr>
      </w:pPr>
    </w:p>
    <w:p w:rsidR="002247AA" w:rsidRPr="00D325E8" w:rsidRDefault="002247AA" w:rsidP="002247AA">
      <w:pPr>
        <w:autoSpaceDE w:val="0"/>
        <w:autoSpaceDN w:val="0"/>
        <w:adjustRightInd w:val="0"/>
        <w:spacing w:line="252" w:lineRule="auto"/>
        <w:ind w:firstLine="709"/>
        <w:jc w:val="both"/>
        <w:rPr>
          <w:rFonts w:ascii="Times New Roman" w:hAnsi="Times New Roman" w:cs="Times New Roman"/>
        </w:rPr>
      </w:pPr>
      <w:r w:rsidRPr="00D325E8">
        <w:rPr>
          <w:rFonts w:ascii="Times New Roman" w:hAnsi="Times New Roman" w:cs="Times New Roman"/>
        </w:rPr>
        <w:t>2) перечень условно разрешенных видов использования объектов</w:t>
      </w:r>
      <w:r w:rsidRPr="00D325E8">
        <w:rPr>
          <w:rFonts w:ascii="Times New Roman" w:hAnsi="Times New Roman" w:cs="Times New Roman"/>
        </w:rPr>
        <w:br/>
        <w:t xml:space="preserve">капитального строительства и земельных участков, вспомогательных видов разрешенного </w:t>
      </w:r>
      <w:r w:rsidRPr="00D325E8">
        <w:rPr>
          <w:rFonts w:ascii="Times New Roman" w:hAnsi="Times New Roman" w:cs="Times New Roman"/>
        </w:rPr>
        <w:lastRenderedPageBreak/>
        <w:t xml:space="preserve">использования зон </w:t>
      </w:r>
      <w:r w:rsidRPr="00D325E8">
        <w:rPr>
          <w:rFonts w:ascii="Times New Roman" w:eastAsia="Calibri" w:hAnsi="Times New Roman" w:cs="Times New Roman"/>
          <w:lang w:eastAsia="en-US" w:bidi="en-US"/>
        </w:rPr>
        <w:t xml:space="preserve">производственно-коммунальных объектов </w:t>
      </w:r>
      <w:r w:rsidRPr="00D325E8">
        <w:rPr>
          <w:rFonts w:ascii="Times New Roman" w:hAnsi="Times New Roman" w:cs="Times New Roman"/>
          <w:lang w:val="en-US"/>
        </w:rPr>
        <w:t>IV</w:t>
      </w:r>
      <w:r w:rsidRPr="00D325E8">
        <w:rPr>
          <w:rFonts w:ascii="Times New Roman" w:hAnsi="Times New Roman" w:cs="Times New Roman"/>
        </w:rPr>
        <w:t>-</w:t>
      </w:r>
      <w:r w:rsidRPr="00D325E8">
        <w:rPr>
          <w:rFonts w:ascii="Times New Roman" w:hAnsi="Times New Roman" w:cs="Times New Roman"/>
          <w:lang w:val="en-US"/>
        </w:rPr>
        <w:t>V</w:t>
      </w:r>
      <w:r w:rsidRPr="00D325E8">
        <w:rPr>
          <w:rFonts w:ascii="Times New Roman" w:hAnsi="Times New Roman" w:cs="Times New Roman"/>
        </w:rPr>
        <w:t xml:space="preserve"> классов опасности, объектов инженерной и транспортной инфраструктур, проектируемой зоны производственно-коммунальных объектов </w:t>
      </w:r>
      <w:r w:rsidRPr="00D325E8">
        <w:rPr>
          <w:rFonts w:ascii="Times New Roman" w:hAnsi="Times New Roman" w:cs="Times New Roman"/>
          <w:lang w:val="en-US"/>
        </w:rPr>
        <w:t>IV</w:t>
      </w:r>
      <w:r w:rsidRPr="00D325E8">
        <w:rPr>
          <w:rFonts w:ascii="Times New Roman" w:hAnsi="Times New Roman" w:cs="Times New Roman"/>
        </w:rPr>
        <w:t>-</w:t>
      </w:r>
      <w:r w:rsidRPr="00D325E8">
        <w:rPr>
          <w:rFonts w:ascii="Times New Roman" w:hAnsi="Times New Roman" w:cs="Times New Roman"/>
          <w:lang w:val="en-US"/>
        </w:rPr>
        <w:t>V</w:t>
      </w:r>
      <w:r w:rsidRPr="00D325E8">
        <w:rPr>
          <w:rFonts w:ascii="Times New Roman" w:hAnsi="Times New Roman" w:cs="Times New Roman"/>
        </w:rPr>
        <w:t xml:space="preserve"> классов опасности, объектов инженерной и транспортной инфраструктур представлены в таблице </w:t>
      </w:r>
      <w:hyperlink w:anchor="Par491" w:history="1">
        <w:r w:rsidR="00CA1B50">
          <w:rPr>
            <w:rFonts w:ascii="Times New Roman" w:hAnsi="Times New Roman" w:cs="Times New Roman"/>
          </w:rPr>
          <w:t>5</w:t>
        </w:r>
      </w:hyperlink>
    </w:p>
    <w:p w:rsidR="002247AA" w:rsidRPr="00D325E8" w:rsidRDefault="002247AA" w:rsidP="002247AA">
      <w:pPr>
        <w:autoSpaceDE w:val="0"/>
        <w:autoSpaceDN w:val="0"/>
        <w:adjustRightInd w:val="0"/>
        <w:ind w:firstLine="708"/>
        <w:jc w:val="right"/>
        <w:rPr>
          <w:rFonts w:ascii="Times New Roman" w:hAnsi="Times New Roman" w:cs="Times New Roman"/>
        </w:rPr>
      </w:pPr>
      <w:r w:rsidRPr="00D325E8">
        <w:rPr>
          <w:rFonts w:ascii="Times New Roman" w:hAnsi="Times New Roman" w:cs="Times New Roman"/>
        </w:rPr>
        <w:t xml:space="preserve">Таблица </w:t>
      </w:r>
      <w:r w:rsidR="00CA1B50">
        <w:rPr>
          <w:rFonts w:ascii="Times New Roman" w:hAnsi="Times New Roman" w:cs="Times New Roman"/>
        </w:rPr>
        <w:t>5</w:t>
      </w:r>
      <w:r w:rsidRPr="00D325E8">
        <w:rPr>
          <w:rFonts w:ascii="Times New Roman" w:hAnsi="Times New Roman" w:cs="Times New Roman"/>
        </w:rPr>
        <w:t>.1</w:t>
      </w:r>
    </w:p>
    <w:p w:rsidR="002247AA" w:rsidRPr="00D325E8" w:rsidRDefault="002247AA" w:rsidP="002247AA">
      <w:pPr>
        <w:autoSpaceDE w:val="0"/>
        <w:autoSpaceDN w:val="0"/>
        <w:adjustRightInd w:val="0"/>
        <w:jc w:val="center"/>
        <w:rPr>
          <w:rFonts w:ascii="Times New Roman" w:hAnsi="Times New Roman" w:cs="Times New Roman"/>
        </w:rPr>
      </w:pPr>
    </w:p>
    <w:p w:rsidR="002247AA" w:rsidRPr="00D325E8" w:rsidRDefault="002247AA" w:rsidP="002247AA">
      <w:pPr>
        <w:autoSpaceDE w:val="0"/>
        <w:autoSpaceDN w:val="0"/>
        <w:adjustRightInd w:val="0"/>
        <w:jc w:val="center"/>
        <w:rPr>
          <w:rFonts w:ascii="Times New Roman" w:hAnsi="Times New Roman" w:cs="Times New Roman"/>
        </w:rPr>
      </w:pPr>
      <w:r w:rsidRPr="00D325E8">
        <w:rPr>
          <w:rFonts w:ascii="Times New Roman" w:hAnsi="Times New Roman" w:cs="Times New Roman"/>
        </w:rPr>
        <w:t xml:space="preserve">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w:t>
      </w:r>
    </w:p>
    <w:p w:rsidR="002247AA" w:rsidRPr="00D325E8" w:rsidRDefault="002247AA" w:rsidP="002247AA">
      <w:pPr>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3118"/>
        <w:gridCol w:w="1842"/>
        <w:gridCol w:w="1418"/>
      </w:tblGrid>
      <w:tr w:rsidR="002247AA" w:rsidRPr="00D325E8" w:rsidTr="00D325E8">
        <w:trPr>
          <w:trHeight w:val="1047"/>
          <w:tblHeader/>
        </w:trPr>
        <w:tc>
          <w:tcPr>
            <w:tcW w:w="567" w:type="dxa"/>
            <w:shd w:val="clear" w:color="auto" w:fill="auto"/>
            <w:vAlign w:val="center"/>
          </w:tcPr>
          <w:p w:rsidR="002247AA" w:rsidRPr="00D325E8" w:rsidRDefault="002247AA" w:rsidP="00D325E8">
            <w:pPr>
              <w:ind w:left="-108" w:right="-108"/>
              <w:jc w:val="center"/>
              <w:rPr>
                <w:rFonts w:ascii="Times New Roman" w:hAnsi="Times New Roman" w:cs="Times New Roman"/>
                <w:bCs/>
              </w:rPr>
            </w:pPr>
            <w:r w:rsidRPr="00D325E8">
              <w:rPr>
                <w:rFonts w:ascii="Times New Roman" w:hAnsi="Times New Roman" w:cs="Times New Roman"/>
                <w:bCs/>
              </w:rPr>
              <w:t>№</w:t>
            </w:r>
            <w:r w:rsidRPr="00D325E8">
              <w:rPr>
                <w:rFonts w:ascii="Times New Roman" w:hAnsi="Times New Roman" w:cs="Times New Roman"/>
                <w:bCs/>
              </w:rPr>
              <w:br/>
            </w:r>
            <w:proofErr w:type="gramStart"/>
            <w:r w:rsidRPr="00D325E8">
              <w:rPr>
                <w:rFonts w:ascii="Times New Roman" w:hAnsi="Times New Roman" w:cs="Times New Roman"/>
                <w:bCs/>
              </w:rPr>
              <w:t>п</w:t>
            </w:r>
            <w:proofErr w:type="gramEnd"/>
            <w:r w:rsidRPr="00D325E8">
              <w:rPr>
                <w:rFonts w:ascii="Times New Roman" w:hAnsi="Times New Roman" w:cs="Times New Roman"/>
                <w:bCs/>
              </w:rPr>
              <w:t>/п</w:t>
            </w:r>
          </w:p>
        </w:tc>
        <w:tc>
          <w:tcPr>
            <w:tcW w:w="1985" w:type="dxa"/>
            <w:shd w:val="clear" w:color="auto" w:fill="auto"/>
            <w:noWrap/>
            <w:vAlign w:val="center"/>
          </w:tcPr>
          <w:p w:rsidR="002247AA" w:rsidRPr="00D325E8" w:rsidRDefault="002247AA" w:rsidP="00D325E8">
            <w:pPr>
              <w:ind w:left="-108" w:right="-108"/>
              <w:jc w:val="center"/>
              <w:rPr>
                <w:rFonts w:ascii="Times New Roman" w:hAnsi="Times New Roman" w:cs="Times New Roman"/>
              </w:rPr>
            </w:pPr>
            <w:r w:rsidRPr="00D325E8">
              <w:rPr>
                <w:rFonts w:ascii="Times New Roman" w:hAnsi="Times New Roman" w:cs="Times New Roman"/>
                <w:bCs/>
              </w:rPr>
              <w:t>Условно разрешенный вид использования земельного участка</w:t>
            </w:r>
          </w:p>
        </w:tc>
        <w:tc>
          <w:tcPr>
            <w:tcW w:w="709" w:type="dxa"/>
            <w:shd w:val="clear" w:color="auto" w:fill="auto"/>
            <w:vAlign w:val="center"/>
          </w:tcPr>
          <w:p w:rsidR="002247AA" w:rsidRPr="00D325E8" w:rsidRDefault="002247AA" w:rsidP="00D325E8">
            <w:pPr>
              <w:ind w:left="-108" w:right="-108"/>
              <w:jc w:val="center"/>
              <w:rPr>
                <w:rFonts w:ascii="Times New Roman" w:hAnsi="Times New Roman" w:cs="Times New Roman"/>
                <w:bCs/>
              </w:rPr>
            </w:pPr>
            <w:r w:rsidRPr="00D325E8">
              <w:rPr>
                <w:rFonts w:ascii="Times New Roman" w:hAnsi="Times New Roman" w:cs="Times New Roman"/>
                <w:bCs/>
              </w:rPr>
              <w:t>Код</w:t>
            </w:r>
          </w:p>
        </w:tc>
        <w:tc>
          <w:tcPr>
            <w:tcW w:w="3118" w:type="dxa"/>
            <w:shd w:val="clear" w:color="auto" w:fill="auto"/>
            <w:noWrap/>
            <w:vAlign w:val="center"/>
          </w:tcPr>
          <w:p w:rsidR="002247AA" w:rsidRPr="00D325E8" w:rsidRDefault="002247AA" w:rsidP="00D325E8">
            <w:pPr>
              <w:autoSpaceDE w:val="0"/>
              <w:autoSpaceDN w:val="0"/>
              <w:adjustRightInd w:val="0"/>
              <w:ind w:firstLine="14"/>
              <w:jc w:val="center"/>
              <w:rPr>
                <w:rFonts w:ascii="Times New Roman" w:hAnsi="Times New Roman" w:cs="Times New Roman"/>
              </w:rPr>
            </w:pPr>
            <w:r w:rsidRPr="00D325E8">
              <w:rPr>
                <w:rFonts w:ascii="Times New Roman" w:hAnsi="Times New Roman" w:cs="Times New Roman"/>
                <w:bCs/>
              </w:rPr>
              <w:t>Условно разрешенный вид использования объектов капитального строительства</w:t>
            </w:r>
          </w:p>
        </w:tc>
        <w:tc>
          <w:tcPr>
            <w:tcW w:w="1842" w:type="dxa"/>
            <w:shd w:val="clear" w:color="auto" w:fill="auto"/>
            <w:vAlign w:val="center"/>
          </w:tcPr>
          <w:p w:rsidR="002247AA" w:rsidRPr="00D325E8" w:rsidRDefault="002247AA" w:rsidP="00D325E8">
            <w:pPr>
              <w:ind w:left="-108" w:right="-109"/>
              <w:jc w:val="center"/>
              <w:rPr>
                <w:rFonts w:ascii="Times New Roman" w:hAnsi="Times New Roman" w:cs="Times New Roman"/>
                <w:bCs/>
              </w:rPr>
            </w:pPr>
            <w:r w:rsidRPr="00D325E8">
              <w:rPr>
                <w:rFonts w:ascii="Times New Roman" w:hAnsi="Times New Roman" w:cs="Times New Roman"/>
                <w:bCs/>
              </w:rPr>
              <w:t>Вспомогательные виды разрешенного использования</w:t>
            </w:r>
          </w:p>
        </w:tc>
        <w:tc>
          <w:tcPr>
            <w:tcW w:w="1418" w:type="dxa"/>
            <w:shd w:val="clear" w:color="auto" w:fill="auto"/>
            <w:vAlign w:val="center"/>
          </w:tcPr>
          <w:p w:rsidR="002247AA" w:rsidRPr="00D325E8" w:rsidRDefault="002247AA" w:rsidP="00D325E8">
            <w:pPr>
              <w:jc w:val="center"/>
              <w:rPr>
                <w:rFonts w:ascii="Times New Roman" w:hAnsi="Times New Roman" w:cs="Times New Roman"/>
              </w:rPr>
            </w:pPr>
            <w:proofErr w:type="gramStart"/>
            <w:r w:rsidRPr="00D325E8">
              <w:rPr>
                <w:rFonts w:ascii="Times New Roman" w:hAnsi="Times New Roman" w:cs="Times New Roman"/>
                <w:bCs/>
              </w:rPr>
              <w:t>Приме-</w:t>
            </w:r>
            <w:proofErr w:type="spellStart"/>
            <w:r w:rsidRPr="00D325E8">
              <w:rPr>
                <w:rFonts w:ascii="Times New Roman" w:hAnsi="Times New Roman" w:cs="Times New Roman"/>
                <w:bCs/>
              </w:rPr>
              <w:t>чания</w:t>
            </w:r>
            <w:proofErr w:type="spellEnd"/>
            <w:proofErr w:type="gramEnd"/>
          </w:p>
        </w:tc>
      </w:tr>
      <w:tr w:rsidR="002247AA" w:rsidRPr="00D325E8" w:rsidTr="00D325E8">
        <w:trPr>
          <w:trHeight w:val="2820"/>
        </w:trPr>
        <w:tc>
          <w:tcPr>
            <w:tcW w:w="567" w:type="dxa"/>
            <w:shd w:val="clear" w:color="auto" w:fill="auto"/>
            <w:vAlign w:val="center"/>
          </w:tcPr>
          <w:p w:rsidR="002247AA" w:rsidRPr="00D325E8" w:rsidRDefault="002247AA" w:rsidP="00D325E8">
            <w:pPr>
              <w:ind w:left="-108" w:right="-108"/>
              <w:jc w:val="center"/>
              <w:rPr>
                <w:rFonts w:ascii="Times New Roman" w:hAnsi="Times New Roman" w:cs="Times New Roman"/>
                <w:bCs/>
              </w:rPr>
            </w:pPr>
            <w:r w:rsidRPr="00D325E8">
              <w:rPr>
                <w:rFonts w:ascii="Times New Roman" w:hAnsi="Times New Roman" w:cs="Times New Roman"/>
                <w:bCs/>
              </w:rPr>
              <w:t>1</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Обеспечение сельскохозяйственного производства</w:t>
            </w:r>
          </w:p>
        </w:tc>
        <w:tc>
          <w:tcPr>
            <w:tcW w:w="709" w:type="dxa"/>
            <w:shd w:val="clear" w:color="auto" w:fill="auto"/>
            <w:vAlign w:val="center"/>
          </w:tcPr>
          <w:p w:rsidR="002247AA" w:rsidRPr="00D325E8" w:rsidRDefault="002247AA" w:rsidP="00D325E8">
            <w:pPr>
              <w:pStyle w:val="a3"/>
              <w:jc w:val="center"/>
              <w:rPr>
                <w:rFonts w:ascii="Times New Roman" w:hAnsi="Times New Roman" w:cs="Times New Roman"/>
              </w:rPr>
            </w:pPr>
            <w:r w:rsidRPr="00D325E8">
              <w:rPr>
                <w:rFonts w:ascii="Times New Roman" w:hAnsi="Times New Roman" w:cs="Times New Roman"/>
              </w:rPr>
              <w:t>1.18</w:t>
            </w:r>
          </w:p>
        </w:tc>
        <w:tc>
          <w:tcPr>
            <w:tcW w:w="3118" w:type="dxa"/>
            <w:shd w:val="clear" w:color="auto" w:fill="auto"/>
            <w:noWrap/>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shd w:val="clear" w:color="auto" w:fill="auto"/>
            <w:vAlign w:val="center"/>
          </w:tcPr>
          <w:p w:rsidR="002247AA" w:rsidRPr="00D325E8" w:rsidRDefault="002247AA" w:rsidP="00D325E8">
            <w:pPr>
              <w:pStyle w:val="a3"/>
              <w:rPr>
                <w:rFonts w:ascii="Times New Roman" w:hAnsi="Times New Roman" w:cs="Times New Roman"/>
              </w:rPr>
            </w:pPr>
          </w:p>
        </w:tc>
        <w:tc>
          <w:tcPr>
            <w:tcW w:w="1418" w:type="dxa"/>
            <w:shd w:val="clear" w:color="auto" w:fill="auto"/>
            <w:vAlign w:val="center"/>
          </w:tcPr>
          <w:p w:rsidR="002247AA" w:rsidRPr="00D325E8" w:rsidRDefault="002247AA" w:rsidP="00D325E8">
            <w:pPr>
              <w:pStyle w:val="a3"/>
              <w:rPr>
                <w:rFonts w:ascii="Times New Roman" w:hAnsi="Times New Roman" w:cs="Times New Roman"/>
              </w:rPr>
            </w:pPr>
          </w:p>
        </w:tc>
      </w:tr>
      <w:tr w:rsidR="002247AA" w:rsidRPr="00D325E8" w:rsidTr="00D325E8">
        <w:trPr>
          <w:trHeight w:val="1943"/>
        </w:trPr>
        <w:tc>
          <w:tcPr>
            <w:tcW w:w="567" w:type="dxa"/>
            <w:shd w:val="clear" w:color="auto" w:fill="auto"/>
            <w:vAlign w:val="center"/>
          </w:tcPr>
          <w:p w:rsidR="002247AA" w:rsidRPr="00D325E8" w:rsidRDefault="002247AA" w:rsidP="00D325E8">
            <w:pPr>
              <w:ind w:left="-108" w:right="-108"/>
              <w:jc w:val="center"/>
              <w:rPr>
                <w:rFonts w:ascii="Times New Roman" w:hAnsi="Times New Roman" w:cs="Times New Roman"/>
              </w:rPr>
            </w:pPr>
            <w:r w:rsidRPr="00D325E8">
              <w:rPr>
                <w:rFonts w:ascii="Times New Roman" w:hAnsi="Times New Roman" w:cs="Times New Roman"/>
              </w:rPr>
              <w:t>2</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Ветеринарное обслуживание</w:t>
            </w:r>
          </w:p>
        </w:tc>
        <w:tc>
          <w:tcPr>
            <w:tcW w:w="709" w:type="dxa"/>
            <w:shd w:val="clear" w:color="auto" w:fill="auto"/>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3.10</w:t>
            </w:r>
          </w:p>
        </w:tc>
        <w:tc>
          <w:tcPr>
            <w:tcW w:w="3118" w:type="dxa"/>
            <w:shd w:val="clear" w:color="auto" w:fill="auto"/>
            <w:noWrap/>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c>
          <w:tcPr>
            <w:tcW w:w="1842" w:type="dxa"/>
            <w:shd w:val="clear" w:color="auto" w:fill="auto"/>
          </w:tcPr>
          <w:p w:rsidR="002247AA" w:rsidRPr="00D325E8" w:rsidRDefault="002247AA" w:rsidP="00D325E8">
            <w:pPr>
              <w:rPr>
                <w:rFonts w:ascii="Times New Roman" w:hAnsi="Times New Roman" w:cs="Times New Roman"/>
              </w:rPr>
            </w:pPr>
            <w:r w:rsidRPr="00D325E8">
              <w:rPr>
                <w:rFonts w:ascii="Times New Roman" w:hAnsi="Times New Roman" w:cs="Times New Roman"/>
              </w:rPr>
              <w:t>Объектные автостоянки</w:t>
            </w:r>
          </w:p>
        </w:tc>
        <w:tc>
          <w:tcPr>
            <w:tcW w:w="1418" w:type="dxa"/>
            <w:shd w:val="clear" w:color="auto" w:fill="auto"/>
            <w:vAlign w:val="center"/>
          </w:tcPr>
          <w:p w:rsidR="002247AA" w:rsidRPr="00D325E8" w:rsidRDefault="002247AA" w:rsidP="00D325E8">
            <w:pPr>
              <w:pStyle w:val="a3"/>
              <w:rPr>
                <w:rFonts w:ascii="Times New Roman" w:hAnsi="Times New Roman" w:cs="Times New Roman"/>
              </w:rPr>
            </w:pPr>
          </w:p>
        </w:tc>
      </w:tr>
      <w:tr w:rsidR="002247AA" w:rsidRPr="00D325E8" w:rsidTr="00D325E8">
        <w:trPr>
          <w:trHeight w:val="4053"/>
        </w:trPr>
        <w:tc>
          <w:tcPr>
            <w:tcW w:w="567" w:type="dxa"/>
            <w:shd w:val="clear" w:color="auto" w:fill="auto"/>
            <w:vAlign w:val="center"/>
          </w:tcPr>
          <w:p w:rsidR="002247AA" w:rsidRPr="00D325E8" w:rsidRDefault="002247AA" w:rsidP="00D325E8">
            <w:pPr>
              <w:ind w:left="-108" w:right="-108"/>
              <w:jc w:val="center"/>
              <w:rPr>
                <w:rFonts w:ascii="Times New Roman" w:hAnsi="Times New Roman" w:cs="Times New Roman"/>
              </w:rPr>
            </w:pPr>
            <w:r w:rsidRPr="00D325E8">
              <w:rPr>
                <w:rFonts w:ascii="Times New Roman" w:hAnsi="Times New Roman" w:cs="Times New Roman"/>
              </w:rPr>
              <w:t>3</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Рынки</w:t>
            </w:r>
          </w:p>
        </w:tc>
        <w:tc>
          <w:tcPr>
            <w:tcW w:w="709" w:type="dxa"/>
            <w:shd w:val="clear" w:color="auto" w:fill="auto"/>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4.3</w:t>
            </w:r>
          </w:p>
        </w:tc>
        <w:tc>
          <w:tcPr>
            <w:tcW w:w="3118" w:type="dxa"/>
            <w:shd w:val="clear" w:color="auto" w:fill="auto"/>
            <w:noWrap/>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sidRPr="00D325E8">
              <w:rPr>
                <w:rFonts w:ascii="Times New Roman" w:hAnsi="Times New Roman" w:cs="Times New Roman"/>
              </w:rPr>
              <w:lastRenderedPageBreak/>
              <w:t>страховой деятельности)</w:t>
            </w:r>
          </w:p>
        </w:tc>
        <w:tc>
          <w:tcPr>
            <w:tcW w:w="1842" w:type="dxa"/>
            <w:shd w:val="clear" w:color="auto" w:fill="auto"/>
          </w:tcPr>
          <w:p w:rsidR="002247AA" w:rsidRPr="00D325E8" w:rsidRDefault="002247AA" w:rsidP="00D325E8">
            <w:pPr>
              <w:rPr>
                <w:rFonts w:ascii="Times New Roman" w:hAnsi="Times New Roman" w:cs="Times New Roman"/>
              </w:rPr>
            </w:pPr>
            <w:r w:rsidRPr="00D325E8">
              <w:rPr>
                <w:rFonts w:ascii="Times New Roman" w:hAnsi="Times New Roman" w:cs="Times New Roman"/>
              </w:rPr>
              <w:lastRenderedPageBreak/>
              <w:t>Объектные автостоянки</w:t>
            </w:r>
          </w:p>
        </w:tc>
        <w:tc>
          <w:tcPr>
            <w:tcW w:w="1418" w:type="dxa"/>
            <w:shd w:val="clear" w:color="auto" w:fill="auto"/>
            <w:vAlign w:val="center"/>
          </w:tcPr>
          <w:p w:rsidR="002247AA" w:rsidRPr="00D325E8" w:rsidRDefault="002247AA" w:rsidP="00D325E8">
            <w:pPr>
              <w:pStyle w:val="a3"/>
              <w:rPr>
                <w:rFonts w:ascii="Times New Roman" w:hAnsi="Times New Roman" w:cs="Times New Roman"/>
              </w:rPr>
            </w:pPr>
          </w:p>
        </w:tc>
      </w:tr>
      <w:tr w:rsidR="002247AA" w:rsidRPr="00D325E8" w:rsidTr="00D325E8">
        <w:trPr>
          <w:trHeight w:val="1545"/>
        </w:trPr>
        <w:tc>
          <w:tcPr>
            <w:tcW w:w="567" w:type="dxa"/>
            <w:shd w:val="clear" w:color="auto" w:fill="auto"/>
            <w:vAlign w:val="center"/>
          </w:tcPr>
          <w:p w:rsidR="002247AA" w:rsidRPr="00D325E8" w:rsidRDefault="002247AA" w:rsidP="00D325E8">
            <w:pPr>
              <w:ind w:left="-108" w:right="-108"/>
              <w:jc w:val="center"/>
              <w:rPr>
                <w:rFonts w:ascii="Times New Roman" w:hAnsi="Times New Roman" w:cs="Times New Roman"/>
              </w:rPr>
            </w:pPr>
            <w:r w:rsidRPr="00D325E8">
              <w:rPr>
                <w:rFonts w:ascii="Times New Roman" w:hAnsi="Times New Roman" w:cs="Times New Roman"/>
              </w:rPr>
              <w:lastRenderedPageBreak/>
              <w:t>4</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Магазины</w:t>
            </w:r>
          </w:p>
        </w:tc>
        <w:tc>
          <w:tcPr>
            <w:tcW w:w="709" w:type="dxa"/>
            <w:shd w:val="clear" w:color="auto" w:fill="auto"/>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4.4</w:t>
            </w:r>
          </w:p>
        </w:tc>
        <w:tc>
          <w:tcPr>
            <w:tcW w:w="3118"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Объект капитального строительства, предназначенный для продажи товаров. Торговая площадь составляет до</w:t>
            </w:r>
            <w:r w:rsidRPr="00D325E8">
              <w:rPr>
                <w:rFonts w:ascii="Times New Roman" w:hAnsi="Times New Roman" w:cs="Times New Roman"/>
              </w:rPr>
              <w:br/>
              <w:t>150 кв. м.</w:t>
            </w:r>
          </w:p>
        </w:tc>
        <w:tc>
          <w:tcPr>
            <w:tcW w:w="1842" w:type="dxa"/>
            <w:shd w:val="clear" w:color="auto" w:fill="auto"/>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 xml:space="preserve">Объектные автостоянки </w:t>
            </w:r>
          </w:p>
        </w:tc>
        <w:tc>
          <w:tcPr>
            <w:tcW w:w="1418" w:type="dxa"/>
            <w:shd w:val="clear" w:color="auto" w:fill="auto"/>
            <w:vAlign w:val="center"/>
          </w:tcPr>
          <w:p w:rsidR="002247AA" w:rsidRPr="00D325E8" w:rsidRDefault="002247AA" w:rsidP="00D325E8">
            <w:pPr>
              <w:pStyle w:val="a3"/>
              <w:rPr>
                <w:rFonts w:ascii="Times New Roman" w:hAnsi="Times New Roman" w:cs="Times New Roman"/>
              </w:rPr>
            </w:pPr>
          </w:p>
        </w:tc>
      </w:tr>
      <w:tr w:rsidR="002247AA" w:rsidRPr="00D325E8" w:rsidTr="00D325E8">
        <w:trPr>
          <w:trHeight w:val="120"/>
        </w:trPr>
        <w:tc>
          <w:tcPr>
            <w:tcW w:w="567" w:type="dxa"/>
            <w:shd w:val="clear" w:color="auto" w:fill="auto"/>
            <w:vAlign w:val="center"/>
          </w:tcPr>
          <w:p w:rsidR="002247AA" w:rsidRPr="00D325E8" w:rsidRDefault="002247AA" w:rsidP="00D325E8">
            <w:pPr>
              <w:ind w:left="-108" w:right="-108"/>
              <w:jc w:val="center"/>
              <w:rPr>
                <w:rFonts w:ascii="Times New Roman" w:hAnsi="Times New Roman" w:cs="Times New Roman"/>
              </w:rPr>
            </w:pPr>
            <w:r w:rsidRPr="00D325E8">
              <w:rPr>
                <w:rFonts w:ascii="Times New Roman" w:hAnsi="Times New Roman" w:cs="Times New Roman"/>
              </w:rPr>
              <w:t>5</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Общественное питание</w:t>
            </w:r>
          </w:p>
        </w:tc>
        <w:tc>
          <w:tcPr>
            <w:tcW w:w="709" w:type="dxa"/>
            <w:shd w:val="clear" w:color="auto" w:fill="auto"/>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4.6</w:t>
            </w:r>
          </w:p>
        </w:tc>
        <w:tc>
          <w:tcPr>
            <w:tcW w:w="3118" w:type="dxa"/>
            <w:shd w:val="clear" w:color="auto" w:fill="auto"/>
            <w:noWrap/>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 xml:space="preserve">Размещение объектов капитального строительства в </w:t>
            </w:r>
            <w:proofErr w:type="gramStart"/>
            <w:r w:rsidRPr="00D325E8">
              <w:rPr>
                <w:rFonts w:ascii="Times New Roman" w:hAnsi="Times New Roman" w:cs="Times New Roman"/>
              </w:rPr>
              <w:t>целях</w:t>
            </w:r>
            <w:proofErr w:type="gramEnd"/>
            <w:r w:rsidRPr="00D325E8">
              <w:rPr>
                <w:rFonts w:ascii="Times New Roman" w:hAnsi="Times New Roman" w:cs="Times New Roman"/>
              </w:rPr>
              <w:t xml:space="preserve"> устройства мест общественного питания (рестораны, кафе, столовые, закусочные, бары)</w:t>
            </w:r>
          </w:p>
        </w:tc>
        <w:tc>
          <w:tcPr>
            <w:tcW w:w="1842" w:type="dxa"/>
            <w:shd w:val="clear" w:color="auto" w:fill="auto"/>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Объектные автостоянки</w:t>
            </w:r>
          </w:p>
        </w:tc>
        <w:tc>
          <w:tcPr>
            <w:tcW w:w="1418" w:type="dxa"/>
            <w:shd w:val="clear" w:color="auto" w:fill="auto"/>
            <w:vAlign w:val="center"/>
          </w:tcPr>
          <w:p w:rsidR="002247AA" w:rsidRPr="00D325E8" w:rsidRDefault="002247AA" w:rsidP="00D325E8">
            <w:pPr>
              <w:pStyle w:val="a3"/>
              <w:rPr>
                <w:rFonts w:ascii="Times New Roman" w:hAnsi="Times New Roman" w:cs="Times New Roman"/>
              </w:rPr>
            </w:pPr>
          </w:p>
        </w:tc>
      </w:tr>
      <w:tr w:rsidR="002247AA" w:rsidRPr="00D325E8" w:rsidTr="00D325E8">
        <w:trPr>
          <w:trHeight w:val="3508"/>
        </w:trPr>
        <w:tc>
          <w:tcPr>
            <w:tcW w:w="567" w:type="dxa"/>
            <w:shd w:val="clear" w:color="auto" w:fill="auto"/>
            <w:vAlign w:val="center"/>
          </w:tcPr>
          <w:p w:rsidR="002247AA" w:rsidRPr="00D325E8" w:rsidRDefault="002247AA" w:rsidP="00D325E8">
            <w:pPr>
              <w:ind w:left="-108" w:right="-108"/>
              <w:jc w:val="center"/>
              <w:rPr>
                <w:rFonts w:ascii="Times New Roman" w:hAnsi="Times New Roman" w:cs="Times New Roman"/>
              </w:rPr>
            </w:pPr>
            <w:r w:rsidRPr="00D325E8">
              <w:rPr>
                <w:rFonts w:ascii="Times New Roman" w:hAnsi="Times New Roman" w:cs="Times New Roman"/>
              </w:rPr>
              <w:t>6</w:t>
            </w:r>
          </w:p>
        </w:tc>
        <w:tc>
          <w:tcPr>
            <w:tcW w:w="1985" w:type="dxa"/>
            <w:shd w:val="clear" w:color="auto" w:fill="auto"/>
            <w:noWrap/>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Обеспечение внутреннего правопорядка</w:t>
            </w:r>
          </w:p>
        </w:tc>
        <w:tc>
          <w:tcPr>
            <w:tcW w:w="709" w:type="dxa"/>
            <w:shd w:val="clear" w:color="auto" w:fill="auto"/>
            <w:vAlign w:val="center"/>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8.3</w:t>
            </w:r>
          </w:p>
        </w:tc>
        <w:tc>
          <w:tcPr>
            <w:tcW w:w="3118" w:type="dxa"/>
            <w:shd w:val="clear" w:color="auto" w:fill="auto"/>
            <w:noWrap/>
          </w:tcPr>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2247AA" w:rsidRPr="00D325E8" w:rsidRDefault="002247AA" w:rsidP="00D325E8">
            <w:pPr>
              <w:pStyle w:val="a3"/>
              <w:rPr>
                <w:rFonts w:ascii="Times New Roman" w:hAnsi="Times New Roman" w:cs="Times New Roman"/>
              </w:rPr>
            </w:pPr>
            <w:r w:rsidRPr="00D325E8">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shd w:val="clear" w:color="auto" w:fill="auto"/>
          </w:tcPr>
          <w:p w:rsidR="002247AA" w:rsidRPr="00D325E8" w:rsidRDefault="002247AA" w:rsidP="00D325E8">
            <w:pPr>
              <w:pStyle w:val="a3"/>
              <w:rPr>
                <w:rFonts w:ascii="Times New Roman" w:hAnsi="Times New Roman" w:cs="Times New Roman"/>
              </w:rPr>
            </w:pPr>
          </w:p>
        </w:tc>
        <w:tc>
          <w:tcPr>
            <w:tcW w:w="1418" w:type="dxa"/>
            <w:shd w:val="clear" w:color="auto" w:fill="auto"/>
            <w:vAlign w:val="center"/>
          </w:tcPr>
          <w:p w:rsidR="002247AA" w:rsidRPr="00D325E8" w:rsidRDefault="002247AA" w:rsidP="00D325E8">
            <w:pPr>
              <w:pStyle w:val="a3"/>
              <w:rPr>
                <w:rFonts w:ascii="Times New Roman" w:hAnsi="Times New Roman" w:cs="Times New Roman"/>
              </w:rPr>
            </w:pPr>
          </w:p>
        </w:tc>
      </w:tr>
    </w:tbl>
    <w:p w:rsidR="002247AA" w:rsidRPr="00D325E8" w:rsidRDefault="002247AA" w:rsidP="002247AA">
      <w:pPr>
        <w:autoSpaceDE w:val="0"/>
        <w:autoSpaceDN w:val="0"/>
        <w:adjustRightInd w:val="0"/>
        <w:spacing w:line="252" w:lineRule="auto"/>
        <w:ind w:firstLine="709"/>
        <w:jc w:val="both"/>
        <w:rPr>
          <w:rFonts w:ascii="Times New Roman" w:hAnsi="Times New Roman" w:cs="Times New Roman"/>
        </w:rPr>
      </w:pPr>
    </w:p>
    <w:p w:rsidR="002247AA" w:rsidRPr="00D325E8" w:rsidRDefault="002247AA" w:rsidP="002247AA">
      <w:pPr>
        <w:autoSpaceDE w:val="0"/>
        <w:autoSpaceDN w:val="0"/>
        <w:adjustRightInd w:val="0"/>
        <w:spacing w:line="252" w:lineRule="auto"/>
        <w:ind w:firstLine="709"/>
        <w:jc w:val="both"/>
        <w:rPr>
          <w:rFonts w:ascii="Times New Roman" w:hAnsi="Times New Roman" w:cs="Times New Roman"/>
        </w:rPr>
      </w:pPr>
      <w:r w:rsidRPr="00D325E8">
        <w:rPr>
          <w:rFonts w:ascii="Times New Roman" w:hAnsi="Times New Roman" w:cs="Times New Roman"/>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зон производственно-коммунальных объектов </w:t>
      </w:r>
      <w:r w:rsidRPr="00D325E8">
        <w:rPr>
          <w:rFonts w:ascii="Times New Roman" w:hAnsi="Times New Roman" w:cs="Times New Roman"/>
          <w:lang w:val="en-US"/>
        </w:rPr>
        <w:t>IV</w:t>
      </w:r>
      <w:r w:rsidRPr="00D325E8">
        <w:rPr>
          <w:rFonts w:ascii="Times New Roman" w:hAnsi="Times New Roman" w:cs="Times New Roman"/>
        </w:rPr>
        <w:t>-</w:t>
      </w:r>
      <w:r w:rsidRPr="00D325E8">
        <w:rPr>
          <w:rFonts w:ascii="Times New Roman" w:hAnsi="Times New Roman" w:cs="Times New Roman"/>
          <w:lang w:val="en-US"/>
        </w:rPr>
        <w:t>V</w:t>
      </w:r>
      <w:r w:rsidRPr="00D325E8">
        <w:rPr>
          <w:rFonts w:ascii="Times New Roman" w:hAnsi="Times New Roman" w:cs="Times New Roman"/>
        </w:rPr>
        <w:t xml:space="preserve"> классов опасности, объектов инженерной и транспортной </w:t>
      </w:r>
      <w:r w:rsidR="00CA1B50">
        <w:rPr>
          <w:rFonts w:ascii="Times New Roman" w:hAnsi="Times New Roman" w:cs="Times New Roman"/>
        </w:rPr>
        <w:lastRenderedPageBreak/>
        <w:t xml:space="preserve">инфраструктур </w:t>
      </w:r>
      <w:r w:rsidRPr="00D325E8">
        <w:rPr>
          <w:rFonts w:ascii="Times New Roman" w:hAnsi="Times New Roman" w:cs="Times New Roman"/>
        </w:rPr>
        <w:t xml:space="preserve"> приведены в таблице </w:t>
      </w:r>
      <w:hyperlink w:anchor="Par491" w:history="1">
        <w:r w:rsidR="00CA1B50">
          <w:rPr>
            <w:rFonts w:ascii="Times New Roman" w:hAnsi="Times New Roman" w:cs="Times New Roman"/>
          </w:rPr>
          <w:t>5</w:t>
        </w:r>
      </w:hyperlink>
      <w:r w:rsidRPr="00D325E8">
        <w:rPr>
          <w:rFonts w:ascii="Times New Roman" w:hAnsi="Times New Roman" w:cs="Times New Roman"/>
        </w:rPr>
        <w:t>.2.</w:t>
      </w:r>
    </w:p>
    <w:p w:rsidR="002247AA" w:rsidRPr="00D325E8" w:rsidRDefault="002247AA" w:rsidP="002247AA">
      <w:pPr>
        <w:autoSpaceDE w:val="0"/>
        <w:autoSpaceDN w:val="0"/>
        <w:adjustRightInd w:val="0"/>
        <w:spacing w:line="252" w:lineRule="auto"/>
        <w:ind w:firstLine="708"/>
        <w:jc w:val="right"/>
        <w:rPr>
          <w:rFonts w:ascii="Times New Roman" w:hAnsi="Times New Roman" w:cs="Times New Roman"/>
        </w:rPr>
      </w:pPr>
      <w:r w:rsidRPr="00D325E8">
        <w:rPr>
          <w:rFonts w:ascii="Times New Roman" w:hAnsi="Times New Roman" w:cs="Times New Roman"/>
        </w:rPr>
        <w:t xml:space="preserve">Таблица </w:t>
      </w:r>
      <w:r w:rsidR="00CA1B50">
        <w:rPr>
          <w:rFonts w:ascii="Times New Roman" w:hAnsi="Times New Roman" w:cs="Times New Roman"/>
        </w:rPr>
        <w:t>5</w:t>
      </w:r>
      <w:r w:rsidRPr="00D325E8">
        <w:rPr>
          <w:rFonts w:ascii="Times New Roman" w:hAnsi="Times New Roman" w:cs="Times New Roman"/>
        </w:rPr>
        <w:t>.2</w:t>
      </w:r>
    </w:p>
    <w:p w:rsidR="002247AA" w:rsidRPr="00D325E8" w:rsidRDefault="002247AA" w:rsidP="002247AA">
      <w:pPr>
        <w:autoSpaceDE w:val="0"/>
        <w:autoSpaceDN w:val="0"/>
        <w:adjustRightInd w:val="0"/>
        <w:spacing w:line="252" w:lineRule="auto"/>
        <w:ind w:firstLine="708"/>
        <w:jc w:val="right"/>
        <w:rPr>
          <w:rFonts w:ascii="Times New Roman" w:hAnsi="Times New Roman" w:cs="Times New Roman"/>
        </w:rPr>
      </w:pPr>
    </w:p>
    <w:p w:rsidR="002247AA" w:rsidRPr="00D325E8" w:rsidRDefault="002247AA" w:rsidP="002247AA">
      <w:pPr>
        <w:autoSpaceDE w:val="0"/>
        <w:autoSpaceDN w:val="0"/>
        <w:adjustRightInd w:val="0"/>
        <w:spacing w:line="252" w:lineRule="auto"/>
        <w:jc w:val="center"/>
        <w:rPr>
          <w:rFonts w:ascii="Times New Roman" w:hAnsi="Times New Roman" w:cs="Times New Roman"/>
        </w:rPr>
      </w:pPr>
      <w:r w:rsidRPr="00D325E8">
        <w:rPr>
          <w:rFonts w:ascii="Times New Roman" w:hAnsi="Times New Roman" w:cs="Times New Roman"/>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w:t>
      </w:r>
    </w:p>
    <w:p w:rsidR="002247AA" w:rsidRPr="00D325E8" w:rsidRDefault="002247AA" w:rsidP="002247AA">
      <w:pPr>
        <w:autoSpaceDE w:val="0"/>
        <w:autoSpaceDN w:val="0"/>
        <w:adjustRightInd w:val="0"/>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253"/>
        <w:gridCol w:w="4785"/>
      </w:tblGrid>
      <w:tr w:rsidR="002247AA" w:rsidRPr="00D325E8" w:rsidTr="00D325E8">
        <w:trPr>
          <w:trHeight w:val="436"/>
          <w:tblHeader/>
        </w:trPr>
        <w:tc>
          <w:tcPr>
            <w:tcW w:w="601"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w:t>
            </w:r>
            <w:r w:rsidRPr="00D325E8">
              <w:rPr>
                <w:rFonts w:ascii="Times New Roman" w:eastAsia="Arial" w:hAnsi="Times New Roman" w:cs="Times New Roman"/>
              </w:rPr>
              <w:br/>
            </w:r>
            <w:proofErr w:type="gramStart"/>
            <w:r w:rsidRPr="00D325E8">
              <w:rPr>
                <w:rFonts w:ascii="Times New Roman" w:eastAsia="Arial" w:hAnsi="Times New Roman" w:cs="Times New Roman"/>
              </w:rPr>
              <w:t>п</w:t>
            </w:r>
            <w:proofErr w:type="gramEnd"/>
            <w:r w:rsidRPr="00D325E8">
              <w:rPr>
                <w:rFonts w:ascii="Times New Roman" w:eastAsia="Arial" w:hAnsi="Times New Roman" w:cs="Times New Roman"/>
              </w:rPr>
              <w:t>/п</w:t>
            </w:r>
          </w:p>
        </w:tc>
        <w:tc>
          <w:tcPr>
            <w:tcW w:w="4253"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Предельные параметры</w:t>
            </w:r>
          </w:p>
        </w:tc>
        <w:tc>
          <w:tcPr>
            <w:tcW w:w="4785"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Установленные размеры</w:t>
            </w:r>
          </w:p>
        </w:tc>
      </w:tr>
      <w:tr w:rsidR="002247AA" w:rsidRPr="00D325E8" w:rsidTr="00D325E8">
        <w:trPr>
          <w:trHeight w:val="56"/>
        </w:trPr>
        <w:tc>
          <w:tcPr>
            <w:tcW w:w="601"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1</w:t>
            </w:r>
          </w:p>
        </w:tc>
        <w:tc>
          <w:tcPr>
            <w:tcW w:w="4253"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rPr>
                <w:rFonts w:ascii="Times New Roman" w:hAnsi="Times New Roman" w:cs="Times New Roman"/>
              </w:rPr>
            </w:pPr>
            <w:r w:rsidRPr="00D325E8">
              <w:rPr>
                <w:rFonts w:ascii="Times New Roman" w:hAnsi="Times New Roman" w:cs="Times New Roman"/>
              </w:rPr>
              <w:t>Минимальная площадь земельного участка (</w:t>
            </w:r>
            <w:proofErr w:type="gramStart"/>
            <w:r w:rsidRPr="00D325E8">
              <w:rPr>
                <w:rFonts w:ascii="Times New Roman" w:hAnsi="Times New Roman" w:cs="Times New Roman"/>
              </w:rPr>
              <w:t>га</w:t>
            </w:r>
            <w:proofErr w:type="gramEnd"/>
            <w:r w:rsidRPr="00D325E8">
              <w:rPr>
                <w:rFonts w:ascii="Times New Roman" w:hAnsi="Times New Roman" w:cs="Times New Roman"/>
              </w:rPr>
              <w:t>)</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rPr>
                <w:rFonts w:ascii="Times New Roman" w:hAnsi="Times New Roman" w:cs="Times New Roman"/>
              </w:rPr>
            </w:pPr>
            <w:r w:rsidRPr="00D325E8">
              <w:rPr>
                <w:rFonts w:ascii="Times New Roman" w:hAnsi="Times New Roman" w:cs="Times New Roman"/>
              </w:rPr>
              <w:t xml:space="preserve">Устанавливаются в </w:t>
            </w:r>
            <w:proofErr w:type="gramStart"/>
            <w:r w:rsidRPr="00D325E8">
              <w:rPr>
                <w:rFonts w:ascii="Times New Roman" w:hAnsi="Times New Roman" w:cs="Times New Roman"/>
              </w:rPr>
              <w:t>соответствии</w:t>
            </w:r>
            <w:proofErr w:type="gramEnd"/>
            <w:r w:rsidRPr="00D325E8">
              <w:rPr>
                <w:rFonts w:ascii="Times New Roman" w:hAnsi="Times New Roman" w:cs="Times New Roman"/>
              </w:rPr>
              <w:t xml:space="preserve"> с утвержденными в установленном порядке нормами отвода земель для объектов капитального строительства или в соответствии с землеустроительной, градостроительной и проектной документацией. Для незастроенных территорий – определяются документацией по планировке территории.</w:t>
            </w:r>
            <w:r w:rsidRPr="00D325E8">
              <w:rPr>
                <w:rFonts w:ascii="Times New Roman" w:eastAsia="Arial" w:hAnsi="Times New Roman" w:cs="Times New Roman"/>
              </w:rPr>
              <w:t xml:space="preserve"> Минимальная площадь земельного участка – 0,04</w:t>
            </w:r>
          </w:p>
        </w:tc>
      </w:tr>
      <w:tr w:rsidR="002247AA" w:rsidRPr="00D325E8" w:rsidTr="00D325E8">
        <w:trPr>
          <w:trHeight w:val="1884"/>
        </w:trPr>
        <w:tc>
          <w:tcPr>
            <w:tcW w:w="601"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2</w:t>
            </w:r>
          </w:p>
        </w:tc>
        <w:tc>
          <w:tcPr>
            <w:tcW w:w="4253"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rPr>
                <w:rFonts w:ascii="Times New Roman" w:hAnsi="Times New Roman" w:cs="Times New Roman"/>
              </w:rPr>
            </w:pPr>
            <w:r w:rsidRPr="00D325E8">
              <w:rPr>
                <w:rFonts w:ascii="Times New Roman" w:hAnsi="Times New Roman" w:cs="Times New Roman"/>
              </w:rPr>
              <w:t>Максимальная площадь земельного участка (</w:t>
            </w:r>
            <w:proofErr w:type="gramStart"/>
            <w:r w:rsidRPr="00D325E8">
              <w:rPr>
                <w:rFonts w:ascii="Times New Roman" w:hAnsi="Times New Roman" w:cs="Times New Roman"/>
              </w:rPr>
              <w:t>га</w:t>
            </w:r>
            <w:proofErr w:type="gramEnd"/>
            <w:r w:rsidRPr="00D325E8">
              <w:rPr>
                <w:rFonts w:ascii="Times New Roman" w:hAnsi="Times New Roman" w:cs="Times New Roman"/>
              </w:rPr>
              <w:t>)</w:t>
            </w:r>
          </w:p>
        </w:tc>
        <w:tc>
          <w:tcPr>
            <w:tcW w:w="4785" w:type="dxa"/>
            <w:vMerge/>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jc w:val="both"/>
              <w:rPr>
                <w:rFonts w:ascii="Times New Roman" w:hAnsi="Times New Roman" w:cs="Times New Roman"/>
              </w:rPr>
            </w:pPr>
          </w:p>
        </w:tc>
      </w:tr>
      <w:tr w:rsidR="002247AA" w:rsidRPr="00D325E8" w:rsidTr="00D325E8">
        <w:trPr>
          <w:trHeight w:val="422"/>
        </w:trPr>
        <w:tc>
          <w:tcPr>
            <w:tcW w:w="601"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jc w:val="center"/>
              <w:rPr>
                <w:rFonts w:ascii="Times New Roman" w:hAnsi="Times New Roman" w:cs="Times New Roman"/>
              </w:rPr>
            </w:pPr>
            <w:r w:rsidRPr="00D325E8">
              <w:rPr>
                <w:rFonts w:ascii="Times New Roman" w:hAnsi="Times New Roman" w:cs="Times New Roman"/>
              </w:rPr>
              <w:t>3</w:t>
            </w:r>
          </w:p>
        </w:tc>
        <w:tc>
          <w:tcPr>
            <w:tcW w:w="4253" w:type="dxa"/>
            <w:tcBorders>
              <w:top w:val="single" w:sz="4" w:space="0" w:color="auto"/>
              <w:left w:val="single" w:sz="4" w:space="0" w:color="auto"/>
              <w:bottom w:val="single" w:sz="4" w:space="0" w:color="auto"/>
              <w:right w:val="single" w:sz="4" w:space="0" w:color="auto"/>
            </w:tcBorders>
            <w:hideMark/>
          </w:tcPr>
          <w:p w:rsidR="002247AA" w:rsidRPr="00D325E8" w:rsidRDefault="002247AA" w:rsidP="00D325E8">
            <w:pPr>
              <w:ind w:firstLine="34"/>
              <w:rPr>
                <w:rFonts w:ascii="Times New Roman" w:hAnsi="Times New Roman" w:cs="Times New Roman"/>
              </w:rPr>
            </w:pPr>
            <w:r w:rsidRPr="00D325E8">
              <w:rPr>
                <w:rFonts w:ascii="Times New Roman" w:hAnsi="Times New Roman" w:cs="Times New Roman"/>
              </w:rPr>
              <w:t>Максимальный процент застройки земельного участка:</w:t>
            </w:r>
          </w:p>
          <w:p w:rsidR="002247AA" w:rsidRPr="00D325E8" w:rsidRDefault="002247AA" w:rsidP="00D325E8">
            <w:pPr>
              <w:pStyle w:val="a9"/>
              <w:suppressAutoHyphens w:val="0"/>
              <w:spacing w:after="0" w:line="240" w:lineRule="auto"/>
              <w:ind w:left="0" w:firstLine="318"/>
              <w:contextualSpacing/>
              <w:jc w:val="left"/>
              <w:rPr>
                <w:rFonts w:ascii="Times New Roman" w:hAnsi="Times New Roman" w:cs="Times New Roman"/>
                <w:kern w:val="2"/>
                <w:sz w:val="24"/>
                <w:szCs w:val="24"/>
                <w:lang w:val="ru-RU" w:eastAsia="ar-SA"/>
              </w:rPr>
            </w:pPr>
            <w:r w:rsidRPr="00D325E8">
              <w:rPr>
                <w:rFonts w:ascii="Times New Roman" w:hAnsi="Times New Roman" w:cs="Times New Roman"/>
                <w:kern w:val="2"/>
                <w:sz w:val="24"/>
                <w:szCs w:val="24"/>
                <w:lang w:val="ru-RU" w:eastAsia="ar-SA"/>
              </w:rPr>
              <w:t xml:space="preserve">для производственно-коммунальных объектов </w:t>
            </w:r>
            <w:r w:rsidRPr="00D325E8">
              <w:rPr>
                <w:rFonts w:ascii="Times New Roman" w:hAnsi="Times New Roman" w:cs="Times New Roman"/>
                <w:color w:val="7030A0"/>
                <w:sz w:val="24"/>
                <w:szCs w:val="24"/>
              </w:rPr>
              <w:t>IV</w:t>
            </w:r>
            <w:r w:rsidRPr="00D325E8">
              <w:rPr>
                <w:rFonts w:ascii="Times New Roman" w:hAnsi="Times New Roman" w:cs="Times New Roman"/>
                <w:color w:val="7030A0"/>
                <w:sz w:val="24"/>
                <w:szCs w:val="24"/>
                <w:lang w:val="ru-RU"/>
              </w:rPr>
              <w:t>-</w:t>
            </w:r>
            <w:r w:rsidRPr="00D325E8">
              <w:rPr>
                <w:rFonts w:ascii="Times New Roman" w:hAnsi="Times New Roman" w:cs="Times New Roman"/>
                <w:color w:val="7030A0"/>
                <w:sz w:val="24"/>
                <w:szCs w:val="24"/>
              </w:rPr>
              <w:t>V</w:t>
            </w:r>
            <w:r w:rsidRPr="00D325E8">
              <w:rPr>
                <w:rFonts w:ascii="Times New Roman" w:hAnsi="Times New Roman" w:cs="Times New Roman"/>
                <w:sz w:val="24"/>
                <w:szCs w:val="24"/>
                <w:lang w:val="ru-RU"/>
              </w:rPr>
              <w:t xml:space="preserve"> </w:t>
            </w:r>
            <w:r w:rsidRPr="00D325E8">
              <w:rPr>
                <w:rFonts w:ascii="Times New Roman" w:hAnsi="Times New Roman" w:cs="Times New Roman"/>
                <w:kern w:val="2"/>
                <w:sz w:val="24"/>
                <w:szCs w:val="24"/>
                <w:lang w:val="ru-RU" w:eastAsia="ar-SA"/>
              </w:rPr>
              <w:t>класса опасности,</w:t>
            </w:r>
          </w:p>
          <w:p w:rsidR="002247AA" w:rsidRPr="00D325E8" w:rsidRDefault="002247AA" w:rsidP="00D325E8">
            <w:pPr>
              <w:pStyle w:val="a9"/>
              <w:suppressAutoHyphens w:val="0"/>
              <w:spacing w:after="0" w:line="240" w:lineRule="auto"/>
              <w:ind w:left="0" w:firstLine="318"/>
              <w:contextualSpacing/>
              <w:jc w:val="left"/>
              <w:rPr>
                <w:rFonts w:ascii="Times New Roman" w:hAnsi="Times New Roman" w:cs="Times New Roman"/>
                <w:sz w:val="24"/>
                <w:szCs w:val="24"/>
                <w:lang w:val="ru-RU"/>
              </w:rPr>
            </w:pPr>
            <w:r w:rsidRPr="00D325E8">
              <w:rPr>
                <w:rFonts w:ascii="Times New Roman" w:hAnsi="Times New Roman" w:cs="Times New Roman"/>
                <w:kern w:val="2"/>
                <w:sz w:val="24"/>
                <w:szCs w:val="24"/>
                <w:lang w:val="ru-RU" w:eastAsia="ar-SA"/>
              </w:rPr>
              <w:t>для прочих объектов</w:t>
            </w:r>
          </w:p>
        </w:tc>
        <w:tc>
          <w:tcPr>
            <w:tcW w:w="4785" w:type="dxa"/>
            <w:tcBorders>
              <w:top w:val="single" w:sz="4" w:space="0" w:color="auto"/>
              <w:left w:val="single" w:sz="4" w:space="0" w:color="auto"/>
              <w:bottom w:val="single" w:sz="4" w:space="0" w:color="auto"/>
              <w:right w:val="single" w:sz="4" w:space="0" w:color="auto"/>
            </w:tcBorders>
          </w:tcPr>
          <w:p w:rsidR="002247AA" w:rsidRPr="00D325E8" w:rsidRDefault="002247AA" w:rsidP="00D325E8">
            <w:pPr>
              <w:jc w:val="center"/>
              <w:rPr>
                <w:rFonts w:ascii="Times New Roman" w:hAnsi="Times New Roman" w:cs="Times New Roman"/>
              </w:rPr>
            </w:pPr>
          </w:p>
          <w:p w:rsidR="002247AA" w:rsidRPr="00D325E8" w:rsidRDefault="002247AA" w:rsidP="00D325E8">
            <w:pPr>
              <w:jc w:val="center"/>
              <w:rPr>
                <w:rFonts w:ascii="Times New Roman" w:hAnsi="Times New Roman" w:cs="Times New Roman"/>
              </w:rPr>
            </w:pPr>
          </w:p>
          <w:p w:rsidR="002247AA" w:rsidRPr="00D325E8" w:rsidRDefault="002247AA" w:rsidP="00D325E8">
            <w:pPr>
              <w:rPr>
                <w:rFonts w:ascii="Times New Roman" w:hAnsi="Times New Roman" w:cs="Times New Roman"/>
              </w:rPr>
            </w:pPr>
          </w:p>
          <w:p w:rsidR="002247AA" w:rsidRPr="00D325E8" w:rsidRDefault="002247AA" w:rsidP="00D325E8">
            <w:pPr>
              <w:rPr>
                <w:rFonts w:ascii="Times New Roman" w:hAnsi="Times New Roman" w:cs="Times New Roman"/>
              </w:rPr>
            </w:pPr>
          </w:p>
          <w:p w:rsidR="002247AA" w:rsidRPr="00D325E8" w:rsidRDefault="002247AA" w:rsidP="00D325E8">
            <w:pPr>
              <w:jc w:val="center"/>
              <w:rPr>
                <w:rFonts w:ascii="Times New Roman" w:hAnsi="Times New Roman" w:cs="Times New Roman"/>
              </w:rPr>
            </w:pPr>
            <w:r w:rsidRPr="00D325E8">
              <w:rPr>
                <w:rFonts w:ascii="Times New Roman" w:hAnsi="Times New Roman" w:cs="Times New Roman"/>
              </w:rPr>
              <w:t>60,0</w:t>
            </w:r>
          </w:p>
          <w:p w:rsidR="002247AA" w:rsidRPr="00D325E8" w:rsidRDefault="002247AA" w:rsidP="00D325E8">
            <w:pPr>
              <w:jc w:val="center"/>
              <w:rPr>
                <w:rFonts w:ascii="Times New Roman" w:hAnsi="Times New Roman" w:cs="Times New Roman"/>
              </w:rPr>
            </w:pPr>
            <w:r w:rsidRPr="00D325E8">
              <w:rPr>
                <w:rFonts w:ascii="Times New Roman" w:hAnsi="Times New Roman" w:cs="Times New Roman"/>
              </w:rPr>
              <w:t>60,0</w:t>
            </w:r>
          </w:p>
        </w:tc>
      </w:tr>
      <w:tr w:rsidR="002247AA" w:rsidRPr="00D325E8" w:rsidTr="00D325E8">
        <w:tc>
          <w:tcPr>
            <w:tcW w:w="601"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rPr>
                <w:rFonts w:ascii="Times New Roman" w:hAnsi="Times New Roman" w:cs="Times New Roman"/>
              </w:rPr>
            </w:pPr>
            <w:r w:rsidRPr="00D325E8">
              <w:rPr>
                <w:rFonts w:ascii="Times New Roman" w:hAnsi="Times New Roman" w:cs="Times New Roman"/>
              </w:rPr>
              <w:t xml:space="preserve">Минимальные отступы от красных линий и границ земельных участков в </w:t>
            </w:r>
            <w:proofErr w:type="gramStart"/>
            <w:r w:rsidRPr="00D325E8">
              <w:rPr>
                <w:rFonts w:ascii="Times New Roman" w:hAnsi="Times New Roman" w:cs="Times New Roman"/>
              </w:rPr>
              <w:t>целях</w:t>
            </w:r>
            <w:proofErr w:type="gramEnd"/>
            <w:r w:rsidRPr="00D325E8">
              <w:rPr>
                <w:rFonts w:ascii="Times New Roman" w:hAnsi="Times New Roman" w:cs="Times New Roman"/>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4785"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От красных линий магистральных улиц, проездов до зданий, строений, сооружений отступы должны составлять</w:t>
            </w:r>
            <w:r w:rsidRPr="00D325E8">
              <w:rPr>
                <w:rFonts w:ascii="Times New Roman" w:eastAsia="Arial" w:hAnsi="Times New Roman" w:cs="Times New Roman"/>
              </w:rPr>
              <w:br/>
              <w:t>не менее 5 м (за исключением ранее построенных).</w:t>
            </w:r>
          </w:p>
          <w:p w:rsidR="002247AA" w:rsidRPr="00D325E8" w:rsidRDefault="002247AA"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От границ земельного участка до зданий, строений, сооружений – не менее 3 м</w:t>
            </w:r>
          </w:p>
        </w:tc>
      </w:tr>
      <w:tr w:rsidR="002247AA" w:rsidRPr="00D325E8" w:rsidTr="00D325E8">
        <w:trPr>
          <w:trHeight w:val="395"/>
        </w:trPr>
        <w:tc>
          <w:tcPr>
            <w:tcW w:w="601"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5</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rPr>
                <w:rFonts w:ascii="Times New Roman" w:hAnsi="Times New Roman" w:cs="Times New Roman"/>
              </w:rPr>
            </w:pPr>
            <w:r w:rsidRPr="00D325E8">
              <w:rPr>
                <w:rFonts w:ascii="Times New Roman" w:hAnsi="Times New Roman" w:cs="Times New Roman"/>
              </w:rPr>
              <w:t xml:space="preserve">Предельное количество этажей </w:t>
            </w:r>
          </w:p>
        </w:tc>
        <w:tc>
          <w:tcPr>
            <w:tcW w:w="4785"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3 этажа</w:t>
            </w:r>
          </w:p>
        </w:tc>
      </w:tr>
      <w:tr w:rsidR="002247AA" w:rsidRPr="00D325E8" w:rsidTr="00D325E8">
        <w:trPr>
          <w:trHeight w:val="557"/>
        </w:trPr>
        <w:tc>
          <w:tcPr>
            <w:tcW w:w="601"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6</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rPr>
                <w:rFonts w:ascii="Times New Roman" w:hAnsi="Times New Roman" w:cs="Times New Roman"/>
              </w:rPr>
            </w:pPr>
            <w:r w:rsidRPr="00D325E8">
              <w:rPr>
                <w:rFonts w:ascii="Times New Roman" w:hAnsi="Times New Roman" w:cs="Times New Roman"/>
              </w:rPr>
              <w:t>Предельная высота зданий, строений, сооружений (м)</w:t>
            </w:r>
          </w:p>
        </w:tc>
        <w:tc>
          <w:tcPr>
            <w:tcW w:w="4785"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15,0</w:t>
            </w:r>
          </w:p>
        </w:tc>
      </w:tr>
      <w:tr w:rsidR="002247AA" w:rsidRPr="00D325E8" w:rsidTr="00D325E8">
        <w:trPr>
          <w:trHeight w:val="551"/>
        </w:trPr>
        <w:tc>
          <w:tcPr>
            <w:tcW w:w="601"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7</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rPr>
                <w:rFonts w:ascii="Times New Roman" w:hAnsi="Times New Roman" w:cs="Times New Roman"/>
              </w:rPr>
            </w:pPr>
            <w:r w:rsidRPr="00D325E8">
              <w:rPr>
                <w:rFonts w:ascii="Times New Roman" w:hAnsi="Times New Roman" w:cs="Times New Roman"/>
              </w:rPr>
              <w:t>Минимальный процент озеленения земельного участка (процент)</w:t>
            </w:r>
          </w:p>
        </w:tc>
        <w:tc>
          <w:tcPr>
            <w:tcW w:w="4785"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не менее 15</w:t>
            </w:r>
          </w:p>
        </w:tc>
      </w:tr>
      <w:tr w:rsidR="002247AA" w:rsidRPr="00D325E8" w:rsidTr="00D325E8">
        <w:trPr>
          <w:trHeight w:val="559"/>
        </w:trPr>
        <w:tc>
          <w:tcPr>
            <w:tcW w:w="601"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8</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rPr>
                <w:rFonts w:ascii="Times New Roman" w:hAnsi="Times New Roman" w:cs="Times New Roman"/>
              </w:rPr>
            </w:pPr>
            <w:r w:rsidRPr="00D325E8">
              <w:rPr>
                <w:rFonts w:ascii="Times New Roman" w:hAnsi="Times New Roman" w:cs="Times New Roman"/>
              </w:rPr>
              <w:t>Максимальная высота ограждений земельных участков (м)</w:t>
            </w:r>
          </w:p>
        </w:tc>
        <w:tc>
          <w:tcPr>
            <w:tcW w:w="4785"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2,5</w:t>
            </w:r>
          </w:p>
        </w:tc>
      </w:tr>
      <w:tr w:rsidR="002247AA" w:rsidRPr="00D325E8" w:rsidTr="00D325E8">
        <w:trPr>
          <w:trHeight w:val="553"/>
        </w:trPr>
        <w:tc>
          <w:tcPr>
            <w:tcW w:w="601"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9</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rPr>
                <w:rFonts w:ascii="Times New Roman" w:hAnsi="Times New Roman" w:cs="Times New Roman"/>
              </w:rPr>
            </w:pPr>
            <w:r w:rsidRPr="00D325E8">
              <w:rPr>
                <w:rFonts w:ascii="Times New Roman" w:hAnsi="Times New Roman" w:cs="Times New Roman"/>
              </w:rPr>
              <w:t>Требования к ограждениям земельных участков</w:t>
            </w:r>
          </w:p>
        </w:tc>
        <w:tc>
          <w:tcPr>
            <w:tcW w:w="4785"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rPr>
                <w:rFonts w:ascii="Times New Roman" w:hAnsi="Times New Roman" w:cs="Times New Roman"/>
              </w:rPr>
            </w:pPr>
            <w:r w:rsidRPr="00D325E8">
              <w:rPr>
                <w:rFonts w:ascii="Times New Roman" w:hAnsi="Times New Roman" w:cs="Times New Roman"/>
              </w:rPr>
              <w:t>Выполняются в «прозрачном» или «глухом» исполнении</w:t>
            </w:r>
          </w:p>
        </w:tc>
      </w:tr>
      <w:tr w:rsidR="002247AA" w:rsidRPr="00D325E8" w:rsidTr="00D325E8">
        <w:tc>
          <w:tcPr>
            <w:tcW w:w="601" w:type="dxa"/>
            <w:tcBorders>
              <w:top w:val="single" w:sz="4" w:space="0" w:color="auto"/>
              <w:left w:val="single" w:sz="4" w:space="0" w:color="auto"/>
              <w:bottom w:val="single" w:sz="4" w:space="0" w:color="auto"/>
              <w:right w:val="single" w:sz="4" w:space="0" w:color="auto"/>
            </w:tcBorders>
            <w:vAlign w:val="center"/>
          </w:tcPr>
          <w:p w:rsidR="002247AA" w:rsidRPr="00D325E8" w:rsidRDefault="002247AA"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10</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autoSpaceDE w:val="0"/>
              <w:autoSpaceDN w:val="0"/>
              <w:adjustRightInd w:val="0"/>
              <w:rPr>
                <w:rFonts w:ascii="Times New Roman" w:hAnsi="Times New Roman" w:cs="Times New Roman"/>
              </w:rPr>
            </w:pPr>
            <w:r w:rsidRPr="00D325E8">
              <w:rPr>
                <w:rFonts w:ascii="Times New Roman" w:hAnsi="Times New Roman" w:cs="Times New Roman"/>
              </w:rPr>
              <w:t xml:space="preserve">Минимальное количество </w:t>
            </w:r>
            <w:proofErr w:type="spellStart"/>
            <w:r w:rsidRPr="00D325E8">
              <w:rPr>
                <w:rFonts w:ascii="Times New Roman" w:hAnsi="Times New Roman" w:cs="Times New Roman"/>
              </w:rPr>
              <w:t>машино</w:t>
            </w:r>
            <w:proofErr w:type="spellEnd"/>
            <w:r w:rsidRPr="00D325E8">
              <w:rPr>
                <w:rFonts w:ascii="Times New Roman" w:hAnsi="Times New Roman" w:cs="Times New Roman"/>
              </w:rPr>
              <w:t>-мест для объектных стоянок легковых автомобилей</w:t>
            </w:r>
          </w:p>
        </w:tc>
        <w:tc>
          <w:tcPr>
            <w:tcW w:w="4785" w:type="dxa"/>
            <w:tcBorders>
              <w:top w:val="single" w:sz="4" w:space="0" w:color="auto"/>
              <w:left w:val="single" w:sz="4" w:space="0" w:color="auto"/>
              <w:bottom w:val="single" w:sz="4" w:space="0" w:color="auto"/>
              <w:right w:val="single" w:sz="4" w:space="0" w:color="auto"/>
            </w:tcBorders>
            <w:vAlign w:val="center"/>
            <w:hideMark/>
          </w:tcPr>
          <w:p w:rsidR="002247AA" w:rsidRPr="00D325E8" w:rsidRDefault="002247AA" w:rsidP="00D325E8">
            <w:pPr>
              <w:rPr>
                <w:rFonts w:ascii="Times New Roman" w:hAnsi="Times New Roman" w:cs="Times New Roman"/>
              </w:rPr>
            </w:pPr>
            <w:r w:rsidRPr="00D325E8">
              <w:rPr>
                <w:rFonts w:ascii="Times New Roman" w:hAnsi="Times New Roman" w:cs="Times New Roman"/>
              </w:rPr>
              <w:t>В соответствии с СП 42.13330.2011 (Приложение К), с учетом коэффициента уровня автомобилизации</w:t>
            </w:r>
          </w:p>
        </w:tc>
      </w:tr>
    </w:tbl>
    <w:p w:rsidR="009927B7" w:rsidRPr="00A12470" w:rsidRDefault="009927B7" w:rsidP="009B0EA2">
      <w:pPr>
        <w:pStyle w:val="a3"/>
        <w:jc w:val="both"/>
        <w:rPr>
          <w:rFonts w:ascii="Times New Roman" w:hAnsi="Times New Roman" w:cs="Times New Roman"/>
        </w:rPr>
      </w:pPr>
    </w:p>
    <w:p w:rsidR="001E06AF" w:rsidRDefault="001E06AF" w:rsidP="009B0EA2">
      <w:pPr>
        <w:pStyle w:val="a3"/>
        <w:jc w:val="center"/>
        <w:rPr>
          <w:rFonts w:ascii="Times New Roman" w:hAnsi="Times New Roman" w:cs="Times New Roman"/>
        </w:rPr>
      </w:pPr>
      <w:bookmarkStart w:id="27" w:name="bookmark28"/>
      <w:r w:rsidRPr="00A12470">
        <w:rPr>
          <w:rFonts w:ascii="Times New Roman" w:hAnsi="Times New Roman" w:cs="Times New Roman"/>
        </w:rPr>
        <w:t xml:space="preserve">Статья 23-4. </w:t>
      </w:r>
      <w:r w:rsidR="002247AA">
        <w:rPr>
          <w:rFonts w:ascii="Times New Roman" w:hAnsi="Times New Roman" w:cs="Times New Roman"/>
        </w:rPr>
        <w:t>С</w:t>
      </w:r>
      <w:r w:rsidRPr="00A12470">
        <w:rPr>
          <w:rFonts w:ascii="Times New Roman" w:hAnsi="Times New Roman" w:cs="Times New Roman"/>
        </w:rPr>
        <w:t xml:space="preserve">ельскохозяйственные зоны </w:t>
      </w:r>
      <w:bookmarkEnd w:id="27"/>
    </w:p>
    <w:p w:rsidR="00D325E8" w:rsidRPr="00A12470" w:rsidRDefault="00D325E8" w:rsidP="009B0EA2">
      <w:pPr>
        <w:pStyle w:val="a3"/>
        <w:jc w:val="center"/>
        <w:rPr>
          <w:rFonts w:ascii="Times New Roman" w:hAnsi="Times New Roman" w:cs="Times New Roman"/>
        </w:rPr>
      </w:pPr>
    </w:p>
    <w:p w:rsidR="00D325E8" w:rsidRPr="00D325E8" w:rsidRDefault="00D325E8" w:rsidP="00D325E8">
      <w:pPr>
        <w:numPr>
          <w:ilvl w:val="5"/>
          <w:numId w:val="3"/>
        </w:numPr>
        <w:tabs>
          <w:tab w:val="left" w:pos="993"/>
        </w:tabs>
        <w:autoSpaceDE w:val="0"/>
        <w:autoSpaceDN w:val="0"/>
        <w:adjustRightInd w:val="0"/>
        <w:ind w:firstLine="709"/>
        <w:jc w:val="both"/>
        <w:rPr>
          <w:rFonts w:ascii="Times New Roman" w:hAnsi="Times New Roman" w:cs="Times New Roman"/>
        </w:rPr>
      </w:pPr>
      <w:r w:rsidRPr="00D325E8">
        <w:rPr>
          <w:rFonts w:ascii="Times New Roman" w:hAnsi="Times New Roman" w:cs="Times New Roman"/>
        </w:rPr>
        <w:t>С-1 - сельскохозяйственные угодья, предназначены для выращивания сельхозпродукции открытым способом и выделены для обеспечения правовых условий сохранения сельскохозяйственных угодий:</w:t>
      </w:r>
    </w:p>
    <w:p w:rsidR="00D325E8" w:rsidRPr="00D325E8" w:rsidRDefault="00D325E8" w:rsidP="00D325E8">
      <w:pPr>
        <w:pStyle w:val="a3"/>
        <w:ind w:firstLine="709"/>
        <w:jc w:val="both"/>
        <w:rPr>
          <w:rFonts w:ascii="Times New Roman" w:hAnsi="Times New Roman" w:cs="Times New Roman"/>
        </w:rPr>
      </w:pPr>
      <w:r w:rsidRPr="00D325E8">
        <w:rPr>
          <w:rFonts w:ascii="Times New Roman" w:hAnsi="Times New Roman" w:cs="Times New Roman"/>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w:t>
      </w:r>
      <w:r w:rsidRPr="00D325E8">
        <w:rPr>
          <w:rFonts w:ascii="Times New Roman" w:hAnsi="Times New Roman" w:cs="Times New Roman"/>
        </w:rPr>
        <w:lastRenderedPageBreak/>
        <w:t xml:space="preserve">расположенными на соседних земельных участках; </w:t>
      </w:r>
    </w:p>
    <w:p w:rsidR="00D325E8" w:rsidRPr="00D325E8" w:rsidRDefault="00D325E8" w:rsidP="00D325E8">
      <w:pPr>
        <w:pStyle w:val="a3"/>
        <w:ind w:firstLine="709"/>
        <w:jc w:val="both"/>
        <w:rPr>
          <w:rFonts w:ascii="Times New Roman" w:hAnsi="Times New Roman" w:cs="Times New Roman"/>
          <w:lang w:eastAsia="ar-SA"/>
        </w:rPr>
      </w:pPr>
      <w:r w:rsidRPr="00D325E8">
        <w:rPr>
          <w:rFonts w:ascii="Times New Roman" w:hAnsi="Times New Roman" w:cs="Times New Roman"/>
          <w:lang w:eastAsia="ar-SA"/>
        </w:rPr>
        <w:t>2) перечень основных видов разрешенного использования объектов капитального строительства и земельных участков сельскохозяйственных угодий, а также вспомогательные виды разрешенного использования представлены в таблице 6;</w:t>
      </w:r>
    </w:p>
    <w:p w:rsidR="00D325E8" w:rsidRPr="00D325E8" w:rsidRDefault="00D325E8" w:rsidP="00D325E8">
      <w:pPr>
        <w:autoSpaceDE w:val="0"/>
        <w:autoSpaceDN w:val="0"/>
        <w:adjustRightInd w:val="0"/>
        <w:jc w:val="right"/>
        <w:rPr>
          <w:rFonts w:ascii="Times New Roman" w:hAnsi="Times New Roman" w:cs="Times New Roman"/>
        </w:rPr>
      </w:pPr>
    </w:p>
    <w:p w:rsidR="00D325E8" w:rsidRPr="00D325E8" w:rsidRDefault="00D325E8" w:rsidP="00D325E8">
      <w:pPr>
        <w:autoSpaceDE w:val="0"/>
        <w:autoSpaceDN w:val="0"/>
        <w:adjustRightInd w:val="0"/>
        <w:jc w:val="right"/>
        <w:rPr>
          <w:rFonts w:ascii="Times New Roman" w:hAnsi="Times New Roman" w:cs="Times New Roman"/>
        </w:rPr>
      </w:pPr>
      <w:r w:rsidRPr="00D325E8">
        <w:rPr>
          <w:rFonts w:ascii="Times New Roman" w:hAnsi="Times New Roman" w:cs="Times New Roman"/>
        </w:rPr>
        <w:t>Таблица 6</w:t>
      </w:r>
    </w:p>
    <w:p w:rsidR="00D325E8" w:rsidRPr="00D325E8" w:rsidRDefault="00D325E8" w:rsidP="00D325E8">
      <w:pPr>
        <w:autoSpaceDE w:val="0"/>
        <w:autoSpaceDN w:val="0"/>
        <w:adjustRightInd w:val="0"/>
        <w:ind w:firstLine="709"/>
        <w:jc w:val="both"/>
        <w:rPr>
          <w:rFonts w:ascii="Times New Roman" w:hAnsi="Times New Roman" w:cs="Times New Roman"/>
        </w:rPr>
      </w:pPr>
    </w:p>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Перечень основных видов разрешенного использования объектов</w:t>
      </w:r>
      <w:r w:rsidRPr="00D325E8">
        <w:rPr>
          <w:rFonts w:ascii="Times New Roman" w:hAnsi="Times New Roman" w:cs="Times New Roman"/>
        </w:rPr>
        <w:br/>
        <w:t>капитального строительства и земельных участков, вспомогательных</w:t>
      </w:r>
      <w:r w:rsidRPr="00D325E8">
        <w:rPr>
          <w:rFonts w:ascii="Times New Roman" w:hAnsi="Times New Roman" w:cs="Times New Roman"/>
        </w:rPr>
        <w:br/>
        <w:t xml:space="preserve">видов разрешенного использования </w:t>
      </w:r>
    </w:p>
    <w:p w:rsidR="00D325E8" w:rsidRPr="00D325E8" w:rsidRDefault="00D325E8" w:rsidP="00D325E8">
      <w:pPr>
        <w:autoSpaceDE w:val="0"/>
        <w:autoSpaceDN w:val="0"/>
        <w:adjustRightInd w:val="0"/>
        <w:ind w:firstLine="709"/>
        <w:jc w:val="both"/>
        <w:rPr>
          <w:rFonts w:ascii="Times New Roman" w:hAnsi="Times New Roman" w:cs="Times New Roman"/>
        </w:rPr>
      </w:pP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85"/>
        <w:gridCol w:w="709"/>
        <w:gridCol w:w="3118"/>
        <w:gridCol w:w="1843"/>
        <w:gridCol w:w="1417"/>
      </w:tblGrid>
      <w:tr w:rsidR="00D325E8" w:rsidRPr="00D325E8" w:rsidTr="00D325E8">
        <w:trPr>
          <w:trHeight w:val="1174"/>
          <w:tblHead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Pr="00D325E8" w:rsidRDefault="00D325E8" w:rsidP="00D325E8">
            <w:pPr>
              <w:jc w:val="center"/>
              <w:rPr>
                <w:rFonts w:ascii="Times New Roman" w:hAnsi="Times New Roman" w:cs="Times New Roman"/>
                <w:bCs/>
              </w:rPr>
            </w:pPr>
            <w:r w:rsidRPr="00D325E8">
              <w:rPr>
                <w:rFonts w:ascii="Times New Roman" w:hAnsi="Times New Roman" w:cs="Times New Roman"/>
                <w:bCs/>
              </w:rPr>
              <w:t>№</w:t>
            </w:r>
            <w:r w:rsidRPr="00D325E8">
              <w:rPr>
                <w:rFonts w:ascii="Times New Roman" w:hAnsi="Times New Roman" w:cs="Times New Roman"/>
                <w:bCs/>
              </w:rPr>
              <w:br/>
            </w:r>
            <w:proofErr w:type="gramStart"/>
            <w:r w:rsidRPr="00D325E8">
              <w:rPr>
                <w:rFonts w:ascii="Times New Roman" w:hAnsi="Times New Roman" w:cs="Times New Roman"/>
                <w:bCs/>
              </w:rPr>
              <w:t>п</w:t>
            </w:r>
            <w:proofErr w:type="gramEnd"/>
            <w:r w:rsidRPr="00D325E8">
              <w:rPr>
                <w:rFonts w:ascii="Times New Roman" w:hAnsi="Times New Roman" w:cs="Times New Roman"/>
                <w:bCs/>
              </w:rPr>
              <w:t>/п</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25E8" w:rsidRPr="00D325E8" w:rsidRDefault="00D325E8" w:rsidP="00D325E8">
            <w:pPr>
              <w:ind w:left="-108" w:right="-108"/>
              <w:jc w:val="center"/>
              <w:rPr>
                <w:rFonts w:ascii="Times New Roman" w:hAnsi="Times New Roman" w:cs="Times New Roman"/>
              </w:rPr>
            </w:pPr>
            <w:r w:rsidRPr="00D325E8">
              <w:rPr>
                <w:rFonts w:ascii="Times New Roman" w:hAnsi="Times New Roman" w:cs="Times New Roman"/>
                <w:bCs/>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Pr="00D325E8" w:rsidRDefault="00D325E8" w:rsidP="00D325E8">
            <w:pPr>
              <w:jc w:val="center"/>
              <w:rPr>
                <w:rFonts w:ascii="Times New Roman" w:hAnsi="Times New Roman" w:cs="Times New Roman"/>
                <w:bCs/>
              </w:rPr>
            </w:pPr>
            <w:r w:rsidRPr="00D325E8">
              <w:rPr>
                <w:rFonts w:ascii="Times New Roman" w:hAnsi="Times New Roman" w:cs="Times New Roman"/>
                <w:bCs/>
              </w:rPr>
              <w:t>Код</w:t>
            </w:r>
          </w:p>
        </w:tc>
        <w:tc>
          <w:tcPr>
            <w:tcW w:w="31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25E8" w:rsidRPr="00D325E8" w:rsidRDefault="00D325E8" w:rsidP="00D325E8">
            <w:pPr>
              <w:ind w:firstLine="14"/>
              <w:jc w:val="center"/>
              <w:rPr>
                <w:rFonts w:ascii="Times New Roman" w:hAnsi="Times New Roman" w:cs="Times New Roman"/>
                <w:bCs/>
              </w:rPr>
            </w:pPr>
            <w:r w:rsidRPr="00D325E8">
              <w:rPr>
                <w:rFonts w:ascii="Times New Roman" w:hAnsi="Times New Roman" w:cs="Times New Roman"/>
                <w:bCs/>
              </w:rPr>
              <w:t>Основные виды разрешенного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Pr="00D325E8" w:rsidRDefault="00D325E8" w:rsidP="00D325E8">
            <w:pPr>
              <w:ind w:left="-108" w:right="-108"/>
              <w:jc w:val="center"/>
              <w:rPr>
                <w:rFonts w:ascii="Times New Roman" w:hAnsi="Times New Roman" w:cs="Times New Roman"/>
                <w:bCs/>
              </w:rPr>
            </w:pPr>
            <w:r w:rsidRPr="00D325E8">
              <w:rPr>
                <w:rFonts w:ascii="Times New Roman" w:hAnsi="Times New Roman" w:cs="Times New Roman"/>
                <w:bCs/>
              </w:rPr>
              <w:t>Вспомогательные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Pr="00D325E8" w:rsidRDefault="00D325E8" w:rsidP="00D325E8">
            <w:pPr>
              <w:ind w:firstLine="14"/>
              <w:jc w:val="center"/>
              <w:rPr>
                <w:rFonts w:ascii="Times New Roman" w:hAnsi="Times New Roman" w:cs="Times New Roman"/>
              </w:rPr>
            </w:pPr>
            <w:r w:rsidRPr="00D325E8">
              <w:rPr>
                <w:rFonts w:ascii="Times New Roman" w:hAnsi="Times New Roman" w:cs="Times New Roman"/>
                <w:bCs/>
              </w:rPr>
              <w:t>Примечания</w:t>
            </w:r>
          </w:p>
        </w:tc>
      </w:tr>
      <w:tr w:rsidR="00D325E8" w:rsidRPr="00D325E8" w:rsidTr="00D325E8">
        <w:trPr>
          <w:trHeight w:val="1403"/>
        </w:trPr>
        <w:tc>
          <w:tcPr>
            <w:tcW w:w="571" w:type="dxa"/>
            <w:tcBorders>
              <w:top w:val="single" w:sz="4" w:space="0" w:color="auto"/>
              <w:left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1</w:t>
            </w:r>
          </w:p>
        </w:tc>
        <w:tc>
          <w:tcPr>
            <w:tcW w:w="1985" w:type="dxa"/>
            <w:tcBorders>
              <w:top w:val="single" w:sz="4" w:space="0" w:color="auto"/>
              <w:left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Растениеводство</w:t>
            </w:r>
          </w:p>
        </w:tc>
        <w:tc>
          <w:tcPr>
            <w:tcW w:w="709" w:type="dxa"/>
            <w:tcBorders>
              <w:top w:val="single" w:sz="4" w:space="0" w:color="auto"/>
              <w:left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1.1</w:t>
            </w:r>
          </w:p>
        </w:tc>
        <w:tc>
          <w:tcPr>
            <w:tcW w:w="3118" w:type="dxa"/>
            <w:tcBorders>
              <w:top w:val="single" w:sz="4" w:space="0" w:color="auto"/>
              <w:left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Осуществление хозяйственной деятельности, связанной с выращиванием сельскохозяйственных культур</w:t>
            </w:r>
          </w:p>
        </w:tc>
        <w:tc>
          <w:tcPr>
            <w:tcW w:w="1843" w:type="dxa"/>
            <w:tcBorders>
              <w:top w:val="single" w:sz="4" w:space="0" w:color="auto"/>
              <w:left w:val="single" w:sz="4" w:space="0" w:color="auto"/>
              <w:right w:val="single" w:sz="4" w:space="0" w:color="auto"/>
            </w:tcBorders>
          </w:tcPr>
          <w:p w:rsidR="00D325E8" w:rsidRPr="00D325E8" w:rsidRDefault="00D325E8" w:rsidP="00D325E8">
            <w:pPr>
              <w:pStyle w:val="a3"/>
              <w:rPr>
                <w:rFonts w:ascii="Times New Roman" w:hAnsi="Times New Roman" w:cs="Times New Roman"/>
              </w:rPr>
            </w:pPr>
          </w:p>
        </w:tc>
        <w:tc>
          <w:tcPr>
            <w:tcW w:w="1417" w:type="dxa"/>
            <w:tcBorders>
              <w:top w:val="single" w:sz="4" w:space="0" w:color="auto"/>
              <w:left w:val="single" w:sz="4" w:space="0" w:color="auto"/>
              <w:right w:val="single" w:sz="4" w:space="0" w:color="auto"/>
            </w:tcBorders>
            <w:vAlign w:val="center"/>
          </w:tcPr>
          <w:p w:rsidR="00D325E8" w:rsidRPr="00D325E8" w:rsidRDefault="00D325E8" w:rsidP="00D325E8">
            <w:pPr>
              <w:pStyle w:val="a3"/>
              <w:rPr>
                <w:rFonts w:ascii="Times New Roman" w:hAnsi="Times New Roman" w:cs="Times New Roman"/>
              </w:rPr>
            </w:pPr>
          </w:p>
        </w:tc>
      </w:tr>
      <w:tr w:rsidR="00D325E8" w:rsidRPr="00D325E8" w:rsidTr="00D325E8">
        <w:trPr>
          <w:trHeight w:val="840"/>
        </w:trPr>
        <w:tc>
          <w:tcPr>
            <w:tcW w:w="571"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1.7</w:t>
            </w:r>
          </w:p>
        </w:tc>
        <w:tc>
          <w:tcPr>
            <w:tcW w:w="3118"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Сенокошение, выпас сельскохозяйственных животных</w:t>
            </w:r>
          </w:p>
        </w:tc>
        <w:tc>
          <w:tcPr>
            <w:tcW w:w="1843" w:type="dxa"/>
            <w:tcBorders>
              <w:top w:val="single" w:sz="4" w:space="0" w:color="auto"/>
              <w:left w:val="single" w:sz="4" w:space="0" w:color="auto"/>
              <w:bottom w:val="single" w:sz="4" w:space="0" w:color="auto"/>
              <w:right w:val="single" w:sz="4" w:space="0" w:color="auto"/>
            </w:tcBorders>
          </w:tcPr>
          <w:p w:rsidR="00D325E8" w:rsidRPr="00D325E8" w:rsidRDefault="00D325E8" w:rsidP="00D325E8">
            <w:pPr>
              <w:pStyle w:val="a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rPr>
                <w:rFonts w:ascii="Times New Roman" w:hAnsi="Times New Roman" w:cs="Times New Roman"/>
              </w:rPr>
            </w:pPr>
          </w:p>
        </w:tc>
      </w:tr>
      <w:tr w:rsidR="00D325E8" w:rsidRPr="00D325E8" w:rsidTr="00D325E8">
        <w:trPr>
          <w:trHeight w:val="90"/>
        </w:trPr>
        <w:tc>
          <w:tcPr>
            <w:tcW w:w="571"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1.18</w:t>
            </w:r>
          </w:p>
        </w:tc>
        <w:tc>
          <w:tcPr>
            <w:tcW w:w="3118"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Размещение водонапорных башен, трансформаторных станций</w:t>
            </w:r>
          </w:p>
        </w:tc>
        <w:tc>
          <w:tcPr>
            <w:tcW w:w="1843" w:type="dxa"/>
            <w:tcBorders>
              <w:top w:val="single" w:sz="4" w:space="0" w:color="auto"/>
              <w:left w:val="single" w:sz="4" w:space="0" w:color="auto"/>
              <w:bottom w:val="single" w:sz="4" w:space="0" w:color="auto"/>
              <w:right w:val="single" w:sz="4" w:space="0" w:color="auto"/>
            </w:tcBorders>
          </w:tcPr>
          <w:p w:rsidR="00D325E8" w:rsidRPr="00D325E8" w:rsidRDefault="00D325E8" w:rsidP="00D325E8">
            <w:pPr>
              <w:pStyle w:val="a3"/>
              <w:rPr>
                <w:rFonts w:ascii="Times New Roman" w:hAnsi="Times New Roman" w:cs="Times New Roman"/>
                <w:highlight w:val="green"/>
              </w:rPr>
            </w:pPr>
            <w:r w:rsidRPr="00D325E8">
              <w:rPr>
                <w:rFonts w:ascii="Times New Roman" w:hAnsi="Times New Roman" w:cs="Times New Roman"/>
              </w:rPr>
              <w:t>Объектные автостоянки</w:t>
            </w:r>
          </w:p>
        </w:tc>
        <w:tc>
          <w:tcPr>
            <w:tcW w:w="141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rPr>
                <w:rFonts w:ascii="Times New Roman" w:hAnsi="Times New Roman" w:cs="Times New Roman"/>
              </w:rPr>
            </w:pPr>
          </w:p>
        </w:tc>
      </w:tr>
    </w:tbl>
    <w:p w:rsidR="00D325E8" w:rsidRPr="00D325E8" w:rsidRDefault="00D325E8" w:rsidP="00D325E8">
      <w:pPr>
        <w:autoSpaceDE w:val="0"/>
        <w:autoSpaceDN w:val="0"/>
        <w:adjustRightInd w:val="0"/>
        <w:ind w:firstLine="709"/>
        <w:jc w:val="both"/>
        <w:rPr>
          <w:rFonts w:ascii="Times New Roman" w:hAnsi="Times New Roman" w:cs="Times New Roman"/>
        </w:rPr>
      </w:pPr>
    </w:p>
    <w:p w:rsidR="00D325E8" w:rsidRPr="00D325E8" w:rsidRDefault="00D325E8" w:rsidP="00D325E8">
      <w:pPr>
        <w:autoSpaceDE w:val="0"/>
        <w:autoSpaceDN w:val="0"/>
        <w:adjustRightInd w:val="0"/>
        <w:ind w:firstLine="709"/>
        <w:jc w:val="both"/>
        <w:rPr>
          <w:rFonts w:ascii="Times New Roman" w:hAnsi="Times New Roman" w:cs="Times New Roman"/>
        </w:rPr>
      </w:pPr>
      <w:r w:rsidRPr="00D325E8">
        <w:rPr>
          <w:rFonts w:ascii="Times New Roman" w:hAnsi="Times New Roman" w:cs="Times New Roman"/>
        </w:rPr>
        <w:t xml:space="preserve">3) 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w:t>
      </w:r>
      <w:r w:rsidRPr="00D325E8">
        <w:rPr>
          <w:rFonts w:ascii="Times New Roman" w:hAnsi="Times New Roman" w:cs="Times New Roman"/>
          <w:lang w:eastAsia="ar-SA"/>
        </w:rPr>
        <w:t>сельскохозяйственных угодий</w:t>
      </w:r>
      <w:r w:rsidRPr="00D325E8">
        <w:rPr>
          <w:rFonts w:ascii="Times New Roman" w:hAnsi="Times New Roman" w:cs="Times New Roman"/>
        </w:rPr>
        <w:t xml:space="preserve"> представлены в таблице 6.1;</w:t>
      </w:r>
    </w:p>
    <w:p w:rsidR="00D325E8" w:rsidRPr="00D325E8" w:rsidRDefault="00D325E8" w:rsidP="00D325E8">
      <w:pPr>
        <w:autoSpaceDE w:val="0"/>
        <w:autoSpaceDN w:val="0"/>
        <w:adjustRightInd w:val="0"/>
        <w:jc w:val="right"/>
        <w:rPr>
          <w:rFonts w:ascii="Times New Roman" w:hAnsi="Times New Roman" w:cs="Times New Roman"/>
        </w:rPr>
      </w:pPr>
      <w:r w:rsidRPr="00D325E8">
        <w:rPr>
          <w:rFonts w:ascii="Times New Roman" w:hAnsi="Times New Roman" w:cs="Times New Roman"/>
        </w:rPr>
        <w:t>Таблица 6.1</w:t>
      </w:r>
    </w:p>
    <w:p w:rsidR="00D325E8" w:rsidRPr="00D325E8" w:rsidRDefault="00D325E8" w:rsidP="00D325E8">
      <w:pPr>
        <w:autoSpaceDE w:val="0"/>
        <w:autoSpaceDN w:val="0"/>
        <w:adjustRightInd w:val="0"/>
        <w:jc w:val="right"/>
        <w:rPr>
          <w:rFonts w:ascii="Times New Roman" w:hAnsi="Times New Roman" w:cs="Times New Roman"/>
        </w:rPr>
      </w:pPr>
    </w:p>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w:t>
      </w:r>
    </w:p>
    <w:p w:rsidR="00D325E8" w:rsidRPr="00D325E8" w:rsidRDefault="00D325E8" w:rsidP="00D325E8">
      <w:pPr>
        <w:autoSpaceDE w:val="0"/>
        <w:autoSpaceDN w:val="0"/>
        <w:adjustRightInd w:val="0"/>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3118"/>
        <w:gridCol w:w="1843"/>
        <w:gridCol w:w="1417"/>
      </w:tblGrid>
      <w:tr w:rsidR="00D325E8" w:rsidRPr="00D325E8" w:rsidTr="00D325E8">
        <w:trPr>
          <w:trHeight w:val="1189"/>
          <w:tblHeader/>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jc w:val="center"/>
              <w:rPr>
                <w:rFonts w:ascii="Times New Roman" w:hAnsi="Times New Roman" w:cs="Times New Roman"/>
                <w:bCs/>
              </w:rPr>
            </w:pPr>
            <w:r w:rsidRPr="00D325E8">
              <w:rPr>
                <w:rFonts w:ascii="Times New Roman" w:hAnsi="Times New Roman" w:cs="Times New Roman"/>
                <w:bCs/>
              </w:rPr>
              <w:t xml:space="preserve">№ </w:t>
            </w:r>
            <w:proofErr w:type="gramStart"/>
            <w:r w:rsidRPr="00D325E8">
              <w:rPr>
                <w:rFonts w:ascii="Times New Roman" w:hAnsi="Times New Roman" w:cs="Times New Roman"/>
                <w:bCs/>
              </w:rPr>
              <w:t>п</w:t>
            </w:r>
            <w:proofErr w:type="gramEnd"/>
            <w:r w:rsidRPr="00D325E8">
              <w:rPr>
                <w:rFonts w:ascii="Times New Roman" w:hAnsi="Times New Roman" w:cs="Times New Roman"/>
                <w:bCs/>
              </w:rPr>
              <w:t>/п</w:t>
            </w:r>
          </w:p>
        </w:tc>
        <w:tc>
          <w:tcPr>
            <w:tcW w:w="1985"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ind w:left="-108" w:right="-108"/>
              <w:jc w:val="center"/>
              <w:rPr>
                <w:rFonts w:ascii="Times New Roman" w:hAnsi="Times New Roman" w:cs="Times New Roman"/>
              </w:rPr>
            </w:pPr>
            <w:r w:rsidRPr="00D325E8">
              <w:rPr>
                <w:rFonts w:ascii="Times New Roman" w:hAnsi="Times New Roman" w:cs="Times New Roman"/>
                <w:bCs/>
              </w:rPr>
              <w:t>Условно разрешенный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jc w:val="center"/>
              <w:rPr>
                <w:rFonts w:ascii="Times New Roman" w:hAnsi="Times New Roman" w:cs="Times New Roman"/>
                <w:bCs/>
              </w:rPr>
            </w:pPr>
            <w:r w:rsidRPr="00D325E8">
              <w:rPr>
                <w:rFonts w:ascii="Times New Roman" w:hAnsi="Times New Roman" w:cs="Times New Roman"/>
                <w:bCs/>
              </w:rPr>
              <w:t>Код</w:t>
            </w:r>
          </w:p>
        </w:tc>
        <w:tc>
          <w:tcPr>
            <w:tcW w:w="3118"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bCs/>
              </w:rPr>
              <w:t>Условно разрешенный вид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ind w:left="-108" w:right="-108"/>
              <w:jc w:val="center"/>
              <w:rPr>
                <w:rFonts w:ascii="Times New Roman" w:hAnsi="Times New Roman" w:cs="Times New Roman"/>
                <w:bCs/>
              </w:rPr>
            </w:pPr>
            <w:r w:rsidRPr="00D325E8">
              <w:rPr>
                <w:rFonts w:ascii="Times New Roman" w:hAnsi="Times New Roman" w:cs="Times New Roman"/>
                <w:bCs/>
              </w:rPr>
              <w:t>Вспомогательные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jc w:val="center"/>
              <w:rPr>
                <w:rFonts w:ascii="Times New Roman" w:hAnsi="Times New Roman" w:cs="Times New Roman"/>
              </w:rPr>
            </w:pPr>
            <w:r w:rsidRPr="00D325E8">
              <w:rPr>
                <w:rFonts w:ascii="Times New Roman" w:hAnsi="Times New Roman" w:cs="Times New Roman"/>
                <w:bCs/>
              </w:rPr>
              <w:t>Примечания</w:t>
            </w:r>
          </w:p>
        </w:tc>
      </w:tr>
      <w:tr w:rsidR="00D325E8" w:rsidRPr="00D325E8" w:rsidTr="00D325E8">
        <w:trPr>
          <w:trHeight w:val="1112"/>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jc w:val="center"/>
              <w:rPr>
                <w:rFonts w:ascii="Times New Roman" w:hAnsi="Times New Roman" w:cs="Times New Roman"/>
                <w:bCs/>
              </w:rPr>
            </w:pPr>
            <w:r w:rsidRPr="00D325E8">
              <w:rPr>
                <w:rFonts w:ascii="Times New Roman" w:hAnsi="Times New Roman" w:cs="Times New Roman"/>
                <w:bCs/>
              </w:rPr>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3.1</w:t>
            </w:r>
          </w:p>
        </w:tc>
        <w:tc>
          <w:tcPr>
            <w:tcW w:w="3118"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Размещение объектов капитального строительства</w:t>
            </w:r>
          </w:p>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котельных,</w:t>
            </w:r>
          </w:p>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насосных станций,</w:t>
            </w:r>
          </w:p>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трансформаторных подстанций</w:t>
            </w:r>
          </w:p>
        </w:tc>
        <w:tc>
          <w:tcPr>
            <w:tcW w:w="1843" w:type="dxa"/>
            <w:tcBorders>
              <w:top w:val="single" w:sz="4" w:space="0" w:color="auto"/>
              <w:left w:val="single" w:sz="4" w:space="0" w:color="auto"/>
              <w:bottom w:val="single" w:sz="4" w:space="0" w:color="auto"/>
              <w:right w:val="single" w:sz="4" w:space="0" w:color="auto"/>
            </w:tcBorders>
          </w:tcPr>
          <w:p w:rsidR="00D325E8" w:rsidRPr="00D325E8" w:rsidRDefault="00D325E8" w:rsidP="00D325E8">
            <w:pPr>
              <w:pStyle w:val="a3"/>
              <w:rPr>
                <w:rFonts w:ascii="Times New Roman" w:hAnsi="Times New Roman" w:cs="Times New Roman"/>
                <w:highlight w:val="yellow"/>
              </w:rPr>
            </w:pPr>
            <w:r w:rsidRPr="00D325E8">
              <w:rPr>
                <w:rFonts w:ascii="Times New Roman" w:hAnsi="Times New Roman" w:cs="Times New Roman"/>
              </w:rPr>
              <w:t>Объектные автостоянки</w:t>
            </w:r>
          </w:p>
        </w:tc>
        <w:tc>
          <w:tcPr>
            <w:tcW w:w="1417" w:type="dxa"/>
            <w:tcBorders>
              <w:top w:val="single" w:sz="4" w:space="0" w:color="auto"/>
              <w:left w:val="single" w:sz="4" w:space="0" w:color="auto"/>
              <w:bottom w:val="single" w:sz="4" w:space="0" w:color="auto"/>
              <w:right w:val="single" w:sz="4" w:space="0" w:color="auto"/>
            </w:tcBorders>
          </w:tcPr>
          <w:p w:rsidR="00D325E8" w:rsidRPr="00D325E8" w:rsidRDefault="00D325E8" w:rsidP="00D325E8">
            <w:pPr>
              <w:pStyle w:val="a3"/>
              <w:jc w:val="both"/>
              <w:rPr>
                <w:rFonts w:ascii="Times New Roman" w:hAnsi="Times New Roman" w:cs="Times New Roman"/>
                <w:highlight w:val="yellow"/>
              </w:rPr>
            </w:pPr>
          </w:p>
        </w:tc>
      </w:tr>
    </w:tbl>
    <w:p w:rsidR="00D325E8" w:rsidRPr="00D325E8" w:rsidRDefault="00D325E8" w:rsidP="00D325E8">
      <w:pPr>
        <w:autoSpaceDE w:val="0"/>
        <w:autoSpaceDN w:val="0"/>
        <w:adjustRightInd w:val="0"/>
        <w:rPr>
          <w:rFonts w:ascii="Times New Roman" w:hAnsi="Times New Roman" w:cs="Times New Roman"/>
        </w:rPr>
      </w:pPr>
    </w:p>
    <w:p w:rsidR="00D325E8" w:rsidRPr="00D325E8" w:rsidRDefault="00D325E8" w:rsidP="00D325E8">
      <w:pPr>
        <w:autoSpaceDE w:val="0"/>
        <w:autoSpaceDN w:val="0"/>
        <w:adjustRightInd w:val="0"/>
        <w:ind w:firstLine="709"/>
        <w:jc w:val="both"/>
        <w:rPr>
          <w:rFonts w:ascii="Times New Roman" w:hAnsi="Times New Roman" w:cs="Times New Roman"/>
        </w:rPr>
      </w:pPr>
      <w:r w:rsidRPr="00D325E8">
        <w:rPr>
          <w:rFonts w:ascii="Times New Roman" w:hAnsi="Times New Roman" w:cs="Times New Roman"/>
        </w:rPr>
        <w:t xml:space="preserve">4) предельные размеры земельных участков, предельные параметры разрешенного строительства, реконструкции объектов капитального строительства </w:t>
      </w:r>
      <w:r w:rsidRPr="00D325E8">
        <w:rPr>
          <w:rFonts w:ascii="Times New Roman" w:hAnsi="Times New Roman" w:cs="Times New Roman"/>
          <w:lang w:eastAsia="ar-SA"/>
        </w:rPr>
        <w:t xml:space="preserve">зоны </w:t>
      </w:r>
      <w:r w:rsidRPr="00D325E8">
        <w:rPr>
          <w:rFonts w:ascii="Times New Roman" w:hAnsi="Times New Roman" w:cs="Times New Roman"/>
          <w:lang w:eastAsia="ar-SA"/>
        </w:rPr>
        <w:lastRenderedPageBreak/>
        <w:t>сельскохозяйственных угодий</w:t>
      </w:r>
      <w:r w:rsidRPr="00D325E8">
        <w:rPr>
          <w:rFonts w:ascii="Times New Roman" w:hAnsi="Times New Roman" w:cs="Times New Roman"/>
        </w:rPr>
        <w:t xml:space="preserve"> приведены в таблице 6.2.</w:t>
      </w:r>
    </w:p>
    <w:p w:rsidR="00D325E8" w:rsidRPr="00D325E8" w:rsidRDefault="00D325E8" w:rsidP="00D325E8">
      <w:pPr>
        <w:autoSpaceDE w:val="0"/>
        <w:autoSpaceDN w:val="0"/>
        <w:adjustRightInd w:val="0"/>
        <w:jc w:val="right"/>
        <w:rPr>
          <w:rFonts w:ascii="Times New Roman" w:hAnsi="Times New Roman" w:cs="Times New Roman"/>
        </w:rPr>
      </w:pPr>
      <w:r w:rsidRPr="00D325E8">
        <w:rPr>
          <w:rFonts w:ascii="Times New Roman" w:hAnsi="Times New Roman" w:cs="Times New Roman"/>
        </w:rPr>
        <w:t>Таблица 6.2</w:t>
      </w:r>
    </w:p>
    <w:p w:rsidR="00D325E8" w:rsidRPr="00D325E8" w:rsidRDefault="00D325E8" w:rsidP="00D325E8">
      <w:pPr>
        <w:autoSpaceDE w:val="0"/>
        <w:autoSpaceDN w:val="0"/>
        <w:adjustRightInd w:val="0"/>
        <w:jc w:val="center"/>
        <w:rPr>
          <w:rFonts w:ascii="Times New Roman" w:hAnsi="Times New Roman" w:cs="Times New Roman"/>
        </w:rPr>
      </w:pPr>
    </w:p>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w:t>
      </w:r>
    </w:p>
    <w:p w:rsidR="00D325E8" w:rsidRPr="00D325E8" w:rsidRDefault="00D325E8" w:rsidP="00D325E8">
      <w:pPr>
        <w:autoSpaceDE w:val="0"/>
        <w:autoSpaceDN w:val="0"/>
        <w:adjustRightInd w:val="0"/>
        <w:jc w:val="center"/>
        <w:rPr>
          <w:rFonts w:ascii="Times New Roman" w:hAnsi="Times New Roman" w:cs="Times New Roman"/>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678"/>
      </w:tblGrid>
      <w:tr w:rsidR="00D325E8" w:rsidRPr="00D325E8" w:rsidTr="00D325E8">
        <w:trPr>
          <w:trHeight w:val="539"/>
          <w:tblHeader/>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w:t>
            </w:r>
            <w:r w:rsidRPr="00D325E8">
              <w:rPr>
                <w:rFonts w:ascii="Times New Roman" w:eastAsia="Arial" w:hAnsi="Times New Roman" w:cs="Times New Roman"/>
              </w:rPr>
              <w:br/>
            </w:r>
            <w:proofErr w:type="gramStart"/>
            <w:r w:rsidRPr="00D325E8">
              <w:rPr>
                <w:rFonts w:ascii="Times New Roman" w:eastAsia="Arial" w:hAnsi="Times New Roman" w:cs="Times New Roman"/>
              </w:rPr>
              <w:t>п</w:t>
            </w:r>
            <w:proofErr w:type="gramEnd"/>
            <w:r w:rsidRPr="00D325E8">
              <w:rPr>
                <w:rFonts w:ascii="Times New Roman" w:eastAsia="Arial" w:hAnsi="Times New Roman" w:cs="Times New Roman"/>
              </w:rPr>
              <w:t>/п</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Предельные параметры</w:t>
            </w:r>
          </w:p>
        </w:tc>
        <w:tc>
          <w:tcPr>
            <w:tcW w:w="4678"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Установленные размеры</w:t>
            </w:r>
          </w:p>
        </w:tc>
      </w:tr>
      <w:tr w:rsidR="00D325E8" w:rsidRPr="00D325E8" w:rsidTr="00D325E8">
        <w:trPr>
          <w:trHeight w:val="405"/>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1</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Минимальная площадь земельного участка</w:t>
            </w:r>
          </w:p>
        </w:tc>
        <w:tc>
          <w:tcPr>
            <w:tcW w:w="4678"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ind w:firstLine="14"/>
              <w:jc w:val="center"/>
              <w:rPr>
                <w:rFonts w:ascii="Times New Roman" w:hAnsi="Times New Roman" w:cs="Times New Roman"/>
              </w:rPr>
            </w:pPr>
            <w:r w:rsidRPr="00D325E8">
              <w:rPr>
                <w:rFonts w:ascii="Times New Roman" w:eastAsia="Arial" w:hAnsi="Times New Roman" w:cs="Times New Roman"/>
              </w:rPr>
              <w:t>0,01 га</w:t>
            </w:r>
          </w:p>
        </w:tc>
      </w:tr>
      <w:tr w:rsidR="00D325E8" w:rsidRPr="00D325E8" w:rsidTr="00D325E8">
        <w:trPr>
          <w:trHeight w:val="553"/>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2</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Предельная высота  зданий, строений, сооружений</w:t>
            </w:r>
          </w:p>
        </w:tc>
        <w:tc>
          <w:tcPr>
            <w:tcW w:w="4678"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3 м</w:t>
            </w:r>
          </w:p>
        </w:tc>
      </w:tr>
      <w:tr w:rsidR="00D325E8" w:rsidRPr="00D325E8" w:rsidTr="00D325E8">
        <w:trPr>
          <w:trHeight w:val="553"/>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suppressAutoHyphens/>
              <w:jc w:val="center"/>
              <w:rPr>
                <w:rFonts w:ascii="Times New Roman" w:eastAsia="Calibri" w:hAnsi="Times New Roman" w:cs="Times New Roman"/>
                <w:kern w:val="2"/>
                <w:lang w:eastAsia="ar-SA"/>
              </w:rPr>
            </w:pPr>
            <w:r w:rsidRPr="00D325E8">
              <w:rPr>
                <w:rFonts w:ascii="Times New Roman" w:eastAsia="Calibri" w:hAnsi="Times New Roman" w:cs="Times New Roman"/>
                <w:kern w:val="2"/>
                <w:lang w:eastAsia="ar-SA"/>
              </w:rPr>
              <w:t>3</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suppressAutoHyphens/>
              <w:rPr>
                <w:rFonts w:ascii="Times New Roman" w:eastAsia="Calibri" w:hAnsi="Times New Roman" w:cs="Times New Roman"/>
                <w:kern w:val="2"/>
                <w:lang w:eastAsia="ar-SA"/>
              </w:rPr>
            </w:pPr>
            <w:r w:rsidRPr="00D325E8">
              <w:rPr>
                <w:rFonts w:ascii="Times New Roman" w:eastAsia="Calibri" w:hAnsi="Times New Roman" w:cs="Times New Roman"/>
                <w:kern w:val="2"/>
                <w:lang w:eastAsia="ar-SA"/>
              </w:rPr>
              <w:t>Максимальный процент з</w:t>
            </w:r>
            <w:r w:rsidRPr="00D325E8">
              <w:rPr>
                <w:rFonts w:ascii="Times New Roman" w:hAnsi="Times New Roman" w:cs="Times New Roman"/>
                <w:kern w:val="2"/>
                <w:lang w:eastAsia="ar-SA"/>
              </w:rPr>
              <w:t xml:space="preserve">астройки земельного участка </w:t>
            </w:r>
          </w:p>
        </w:tc>
        <w:tc>
          <w:tcPr>
            <w:tcW w:w="4678"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10,0 процентов</w:t>
            </w:r>
          </w:p>
        </w:tc>
      </w:tr>
      <w:tr w:rsidR="00D325E8" w:rsidRPr="00D325E8" w:rsidTr="00D325E8">
        <w:trPr>
          <w:trHeight w:val="95"/>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4</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hAnsi="Times New Roman" w:cs="Times New Roman"/>
              </w:rPr>
            </w:pPr>
            <w:r w:rsidRPr="00D325E8">
              <w:rPr>
                <w:rFonts w:ascii="Times New Roman" w:hAnsi="Times New Roman" w:cs="Times New Roman"/>
              </w:rPr>
              <w:t xml:space="preserve">Минимальные отступы от границ земельных участков в </w:t>
            </w:r>
            <w:proofErr w:type="gramStart"/>
            <w:r w:rsidRPr="00D325E8">
              <w:rPr>
                <w:rFonts w:ascii="Times New Roman" w:hAnsi="Times New Roman" w:cs="Times New Roman"/>
              </w:rPr>
              <w:t>целях</w:t>
            </w:r>
            <w:proofErr w:type="gramEnd"/>
            <w:r w:rsidRPr="00D325E8">
              <w:rPr>
                <w:rFonts w:ascii="Times New Roman" w:hAnsi="Times New Roman" w:cs="Times New Roman"/>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8"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rPr>
                <w:rFonts w:ascii="Times New Roman" w:hAnsi="Times New Roman" w:cs="Times New Roman"/>
              </w:rPr>
            </w:pPr>
            <w:r w:rsidRPr="00D325E8">
              <w:rPr>
                <w:rFonts w:ascii="Times New Roman" w:hAnsi="Times New Roman" w:cs="Times New Roman"/>
              </w:rPr>
              <w:t>От границ земельного участка до зданий, строений, сооружений – не менее 3 м</w:t>
            </w:r>
          </w:p>
        </w:tc>
      </w:tr>
    </w:tbl>
    <w:p w:rsidR="00D325E8" w:rsidRPr="00D325E8" w:rsidRDefault="00D325E8" w:rsidP="00D325E8">
      <w:pPr>
        <w:autoSpaceDE w:val="0"/>
        <w:autoSpaceDN w:val="0"/>
        <w:adjustRightInd w:val="0"/>
        <w:ind w:firstLine="709"/>
        <w:jc w:val="both"/>
        <w:rPr>
          <w:rFonts w:ascii="Times New Roman" w:hAnsi="Times New Roman" w:cs="Times New Roman"/>
        </w:rPr>
      </w:pPr>
    </w:p>
    <w:p w:rsidR="00D325E8" w:rsidRPr="00D325E8" w:rsidRDefault="00D325E8" w:rsidP="00D325E8">
      <w:pPr>
        <w:autoSpaceDE w:val="0"/>
        <w:autoSpaceDN w:val="0"/>
        <w:adjustRightInd w:val="0"/>
        <w:ind w:firstLine="709"/>
        <w:jc w:val="both"/>
        <w:rPr>
          <w:rFonts w:ascii="Times New Roman" w:hAnsi="Times New Roman" w:cs="Times New Roman"/>
        </w:rPr>
      </w:pPr>
      <w:r w:rsidRPr="00D325E8">
        <w:rPr>
          <w:rFonts w:ascii="Times New Roman" w:hAnsi="Times New Roman" w:cs="Times New Roman"/>
        </w:rPr>
        <w:t>2. С-2 - зона объектов сельскохозяйственного назначения:</w:t>
      </w:r>
    </w:p>
    <w:p w:rsidR="00D325E8" w:rsidRPr="00D325E8" w:rsidRDefault="00D325E8" w:rsidP="00D325E8">
      <w:pPr>
        <w:autoSpaceDE w:val="0"/>
        <w:autoSpaceDN w:val="0"/>
        <w:adjustRightInd w:val="0"/>
        <w:ind w:firstLine="708"/>
        <w:jc w:val="both"/>
        <w:rPr>
          <w:rFonts w:ascii="Times New Roman" w:hAnsi="Times New Roman" w:cs="Times New Roman"/>
          <w:color w:val="000000" w:themeColor="text1"/>
        </w:rPr>
      </w:pPr>
      <w:proofErr w:type="gramStart"/>
      <w:r w:rsidRPr="00D325E8">
        <w:rPr>
          <w:rFonts w:ascii="Times New Roman" w:hAnsi="Times New Roman" w:cs="Times New Roman"/>
        </w:rPr>
        <w:t>1) зона предназначена для ведения сельского хозяйства, размещения объектов сельскохозяйственного назначения, зданий, строений и сооружений, используемых для производства, хранения и переработки сельскохозяйственной 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 с установленными СанПиН 2.2.1/2.1.1.1200-03 «Санитарно-защитные зоны и санитарная классификация предприятий, сооружений</w:t>
      </w:r>
      <w:proofErr w:type="gramEnd"/>
      <w:r w:rsidRPr="00D325E8">
        <w:rPr>
          <w:rFonts w:ascii="Times New Roman" w:hAnsi="Times New Roman" w:cs="Times New Roman"/>
        </w:rPr>
        <w:t xml:space="preserve"> и иных объектов» (новая редакция) нормативами воздействия на окружающую среду</w:t>
      </w:r>
      <w:r w:rsidRPr="00D325E8">
        <w:rPr>
          <w:rFonts w:ascii="Times New Roman" w:hAnsi="Times New Roman" w:cs="Times New Roman"/>
        </w:rPr>
        <w:br/>
        <w:t xml:space="preserve">не выше </w:t>
      </w:r>
      <w:r w:rsidRPr="00D325E8">
        <w:rPr>
          <w:rFonts w:ascii="Times New Roman" w:eastAsia="TimesNewRoman" w:hAnsi="Times New Roman" w:cs="Times New Roman"/>
          <w:color w:val="000000" w:themeColor="text1"/>
          <w:lang w:val="en-US"/>
        </w:rPr>
        <w:t>III</w:t>
      </w:r>
      <w:r w:rsidRPr="00D325E8">
        <w:rPr>
          <w:rFonts w:ascii="Times New Roman" w:eastAsia="TimesNewRoman" w:hAnsi="Times New Roman" w:cs="Times New Roman"/>
          <w:color w:val="000000" w:themeColor="text1"/>
        </w:rPr>
        <w:t xml:space="preserve"> класса опасности (</w:t>
      </w:r>
      <w:r w:rsidRPr="00D325E8">
        <w:rPr>
          <w:rFonts w:ascii="Times New Roman" w:hAnsi="Times New Roman" w:cs="Times New Roman"/>
          <w:color w:val="000000" w:themeColor="text1"/>
        </w:rPr>
        <w:t>санитарно-защитная зона не более 300 метров</w:t>
      </w:r>
      <w:r w:rsidRPr="00D325E8">
        <w:rPr>
          <w:rFonts w:ascii="Times New Roman" w:eastAsia="TimesNewRoman" w:hAnsi="Times New Roman" w:cs="Times New Roman"/>
          <w:color w:val="000000" w:themeColor="text1"/>
        </w:rPr>
        <w:t>);</w:t>
      </w:r>
    </w:p>
    <w:p w:rsidR="00D325E8" w:rsidRPr="00D325E8" w:rsidRDefault="00D325E8" w:rsidP="00D325E8">
      <w:pPr>
        <w:autoSpaceDE w:val="0"/>
        <w:autoSpaceDN w:val="0"/>
        <w:adjustRightInd w:val="0"/>
        <w:ind w:firstLine="708"/>
        <w:jc w:val="both"/>
        <w:rPr>
          <w:rFonts w:ascii="Times New Roman" w:hAnsi="Times New Roman" w:cs="Times New Roman"/>
        </w:rPr>
      </w:pPr>
      <w:r w:rsidRPr="00D325E8">
        <w:rPr>
          <w:rFonts w:ascii="Times New Roman" w:hAnsi="Times New Roman" w:cs="Times New Roman"/>
        </w:rPr>
        <w:t>2) перечень основных видов использования объектов капитального строительства и земельных участков, вспомогательных видов разрешенного использования зоны объектов сельскохозяйственного назначения представлены в таблице 7;</w:t>
      </w:r>
    </w:p>
    <w:p w:rsidR="00D325E8" w:rsidRPr="00D325E8" w:rsidRDefault="00D325E8" w:rsidP="00D325E8">
      <w:pPr>
        <w:autoSpaceDE w:val="0"/>
        <w:autoSpaceDN w:val="0"/>
        <w:adjustRightInd w:val="0"/>
        <w:ind w:firstLine="709"/>
        <w:jc w:val="right"/>
        <w:rPr>
          <w:rFonts w:ascii="Times New Roman" w:hAnsi="Times New Roman" w:cs="Times New Roman"/>
        </w:rPr>
      </w:pPr>
      <w:r w:rsidRPr="00D325E8">
        <w:rPr>
          <w:rFonts w:ascii="Times New Roman" w:hAnsi="Times New Roman" w:cs="Times New Roman"/>
        </w:rPr>
        <w:t>Таблица 7</w:t>
      </w:r>
    </w:p>
    <w:p w:rsidR="00D325E8" w:rsidRPr="00D325E8" w:rsidRDefault="00D325E8" w:rsidP="00D325E8">
      <w:pPr>
        <w:autoSpaceDE w:val="0"/>
        <w:autoSpaceDN w:val="0"/>
        <w:adjustRightInd w:val="0"/>
        <w:jc w:val="center"/>
        <w:rPr>
          <w:rFonts w:ascii="Times New Roman" w:hAnsi="Times New Roman" w:cs="Times New Roman"/>
        </w:rPr>
      </w:pPr>
    </w:p>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Перечень основных видов использования объектов капитального</w:t>
      </w:r>
      <w:r w:rsidRPr="00D325E8">
        <w:rPr>
          <w:rFonts w:ascii="Times New Roman" w:hAnsi="Times New Roman" w:cs="Times New Roman"/>
        </w:rPr>
        <w:br/>
        <w:t>строительства и земельных участков, вспомогательных видов</w:t>
      </w:r>
      <w:r w:rsidRPr="00D325E8">
        <w:rPr>
          <w:rFonts w:ascii="Times New Roman" w:hAnsi="Times New Roman" w:cs="Times New Roman"/>
        </w:rPr>
        <w:br/>
        <w:t xml:space="preserve">разрешенного использования </w:t>
      </w:r>
    </w:p>
    <w:p w:rsidR="00D325E8" w:rsidRPr="00D325E8" w:rsidRDefault="00D325E8" w:rsidP="00D325E8">
      <w:pPr>
        <w:autoSpaceDE w:val="0"/>
        <w:autoSpaceDN w:val="0"/>
        <w:adjustRightInd w:val="0"/>
        <w:jc w:val="center"/>
        <w:rPr>
          <w:rFonts w:ascii="Times New Roman" w:hAnsi="Times New Roman" w:cs="Times New Roman"/>
        </w:rPr>
      </w:pP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694"/>
        <w:gridCol w:w="708"/>
        <w:gridCol w:w="2410"/>
        <w:gridCol w:w="1843"/>
        <w:gridCol w:w="1417"/>
      </w:tblGrid>
      <w:tr w:rsidR="00D325E8" w:rsidRPr="00D325E8" w:rsidTr="00D325E8">
        <w:trPr>
          <w:trHeight w:val="1068"/>
          <w:tblHead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Pr="00D325E8" w:rsidRDefault="00D325E8" w:rsidP="00D325E8">
            <w:pPr>
              <w:jc w:val="center"/>
              <w:rPr>
                <w:rFonts w:ascii="Times New Roman" w:hAnsi="Times New Roman" w:cs="Times New Roman"/>
                <w:bCs/>
              </w:rPr>
            </w:pPr>
            <w:r w:rsidRPr="00D325E8">
              <w:rPr>
                <w:rFonts w:ascii="Times New Roman" w:hAnsi="Times New Roman" w:cs="Times New Roman"/>
                <w:bCs/>
              </w:rPr>
              <w:t>№</w:t>
            </w:r>
            <w:r w:rsidRPr="00D325E8">
              <w:rPr>
                <w:rFonts w:ascii="Times New Roman" w:hAnsi="Times New Roman" w:cs="Times New Roman"/>
                <w:bCs/>
              </w:rPr>
              <w:br/>
            </w:r>
            <w:proofErr w:type="gramStart"/>
            <w:r w:rsidRPr="00D325E8">
              <w:rPr>
                <w:rFonts w:ascii="Times New Roman" w:hAnsi="Times New Roman" w:cs="Times New Roman"/>
                <w:bCs/>
              </w:rPr>
              <w:t>п</w:t>
            </w:r>
            <w:proofErr w:type="gramEnd"/>
            <w:r w:rsidRPr="00D325E8">
              <w:rPr>
                <w:rFonts w:ascii="Times New Roman" w:hAnsi="Times New Roman" w:cs="Times New Roman"/>
                <w:bCs/>
              </w:rPr>
              <w:t>/п</w:t>
            </w:r>
          </w:p>
        </w:tc>
        <w:tc>
          <w:tcPr>
            <w:tcW w:w="269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25E8" w:rsidRPr="00D325E8" w:rsidRDefault="00D325E8" w:rsidP="00D325E8">
            <w:pPr>
              <w:ind w:left="-108" w:right="-108"/>
              <w:jc w:val="center"/>
              <w:rPr>
                <w:rFonts w:ascii="Times New Roman" w:hAnsi="Times New Roman" w:cs="Times New Roman"/>
              </w:rPr>
            </w:pPr>
            <w:r w:rsidRPr="00D325E8">
              <w:rPr>
                <w:rFonts w:ascii="Times New Roman" w:hAnsi="Times New Roman" w:cs="Times New Roman"/>
                <w:bCs/>
              </w:rPr>
              <w:t>Основной вид разрешенного использования земельного участка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Pr="00D325E8" w:rsidRDefault="00D325E8" w:rsidP="00D325E8">
            <w:pPr>
              <w:jc w:val="center"/>
              <w:rPr>
                <w:rFonts w:ascii="Times New Roman" w:hAnsi="Times New Roman" w:cs="Times New Roman"/>
                <w:bCs/>
              </w:rPr>
            </w:pPr>
            <w:r w:rsidRPr="00D325E8">
              <w:rPr>
                <w:rFonts w:ascii="Times New Roman" w:hAnsi="Times New Roman" w:cs="Times New Roman"/>
                <w:bCs/>
              </w:rPr>
              <w:t>Код</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25E8" w:rsidRPr="00D325E8" w:rsidRDefault="00D325E8" w:rsidP="00D325E8">
            <w:pPr>
              <w:ind w:left="-108" w:right="-108" w:firstLine="14"/>
              <w:jc w:val="center"/>
              <w:rPr>
                <w:rFonts w:ascii="Times New Roman" w:hAnsi="Times New Roman" w:cs="Times New Roman"/>
                <w:bCs/>
              </w:rPr>
            </w:pPr>
            <w:r w:rsidRPr="00D325E8">
              <w:rPr>
                <w:rFonts w:ascii="Times New Roman" w:hAnsi="Times New Roman" w:cs="Times New Roman"/>
                <w:bCs/>
              </w:rPr>
              <w:t>Основные виды разрешенного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Pr="00D325E8" w:rsidRDefault="00D325E8" w:rsidP="00D325E8">
            <w:pPr>
              <w:ind w:left="-108" w:right="-108"/>
              <w:jc w:val="center"/>
              <w:rPr>
                <w:rFonts w:ascii="Times New Roman" w:hAnsi="Times New Roman" w:cs="Times New Roman"/>
                <w:bCs/>
              </w:rPr>
            </w:pPr>
            <w:r w:rsidRPr="00D325E8">
              <w:rPr>
                <w:rFonts w:ascii="Times New Roman" w:hAnsi="Times New Roman" w:cs="Times New Roman"/>
                <w:bCs/>
              </w:rPr>
              <w:t>Вспомогательные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Pr="00D325E8" w:rsidRDefault="00D325E8" w:rsidP="00D325E8">
            <w:pPr>
              <w:ind w:left="-108" w:right="-108"/>
              <w:jc w:val="center"/>
              <w:rPr>
                <w:rFonts w:ascii="Times New Roman" w:hAnsi="Times New Roman" w:cs="Times New Roman"/>
              </w:rPr>
            </w:pPr>
            <w:r w:rsidRPr="00D325E8">
              <w:rPr>
                <w:rFonts w:ascii="Times New Roman" w:hAnsi="Times New Roman" w:cs="Times New Roman"/>
                <w:bCs/>
              </w:rPr>
              <w:t>Примечания</w:t>
            </w:r>
          </w:p>
        </w:tc>
      </w:tr>
      <w:tr w:rsidR="00D325E8" w:rsidRPr="00D325E8" w:rsidTr="00D325E8">
        <w:trPr>
          <w:trHeight w:val="2915"/>
        </w:trPr>
        <w:tc>
          <w:tcPr>
            <w:tcW w:w="571" w:type="dxa"/>
            <w:tcBorders>
              <w:top w:val="single" w:sz="4" w:space="0" w:color="auto"/>
              <w:left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lastRenderedPageBreak/>
              <w:t>1</w:t>
            </w:r>
          </w:p>
        </w:tc>
        <w:tc>
          <w:tcPr>
            <w:tcW w:w="2694" w:type="dxa"/>
            <w:tcBorders>
              <w:top w:val="single" w:sz="4" w:space="0" w:color="auto"/>
              <w:left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Животноводство</w:t>
            </w:r>
          </w:p>
        </w:tc>
        <w:tc>
          <w:tcPr>
            <w:tcW w:w="708" w:type="dxa"/>
            <w:tcBorders>
              <w:top w:val="single" w:sz="4" w:space="0" w:color="auto"/>
              <w:left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1.7</w:t>
            </w:r>
          </w:p>
        </w:tc>
        <w:tc>
          <w:tcPr>
            <w:tcW w:w="2410" w:type="dxa"/>
            <w:tcBorders>
              <w:top w:val="single" w:sz="4" w:space="0" w:color="auto"/>
              <w:left w:val="single" w:sz="4" w:space="0" w:color="auto"/>
              <w:right w:val="single" w:sz="4" w:space="0" w:color="auto"/>
            </w:tcBorders>
            <w:noWrap/>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1843" w:type="dxa"/>
            <w:tcBorders>
              <w:top w:val="single" w:sz="4" w:space="0" w:color="auto"/>
              <w:left w:val="single" w:sz="4" w:space="0" w:color="auto"/>
              <w:right w:val="single" w:sz="4" w:space="0" w:color="auto"/>
            </w:tcBorders>
          </w:tcPr>
          <w:p w:rsidR="00D325E8" w:rsidRPr="00D325E8" w:rsidRDefault="00D325E8" w:rsidP="00D325E8">
            <w:pPr>
              <w:pStyle w:val="a3"/>
              <w:jc w:val="both"/>
              <w:rPr>
                <w:rFonts w:ascii="Times New Roman" w:hAnsi="Times New Roman" w:cs="Times New Roman"/>
              </w:rPr>
            </w:pPr>
          </w:p>
        </w:tc>
        <w:tc>
          <w:tcPr>
            <w:tcW w:w="1417" w:type="dxa"/>
            <w:tcBorders>
              <w:top w:val="single" w:sz="4" w:space="0" w:color="auto"/>
              <w:left w:val="single" w:sz="4" w:space="0" w:color="auto"/>
              <w:right w:val="single" w:sz="4" w:space="0" w:color="auto"/>
            </w:tcBorders>
            <w:vAlign w:val="center"/>
          </w:tcPr>
          <w:p w:rsidR="00D325E8" w:rsidRPr="00D325E8" w:rsidRDefault="00D325E8" w:rsidP="00D325E8">
            <w:pPr>
              <w:pStyle w:val="a3"/>
              <w:jc w:val="both"/>
              <w:rPr>
                <w:rFonts w:ascii="Times New Roman" w:hAnsi="Times New Roman" w:cs="Times New Roman"/>
              </w:rPr>
            </w:pPr>
          </w:p>
        </w:tc>
      </w:tr>
      <w:tr w:rsidR="00D325E8" w:rsidRPr="00D325E8" w:rsidTr="00D325E8">
        <w:trPr>
          <w:trHeight w:val="1876"/>
        </w:trPr>
        <w:tc>
          <w:tcPr>
            <w:tcW w:w="571" w:type="dxa"/>
            <w:tcBorders>
              <w:top w:val="single" w:sz="4" w:space="0" w:color="auto"/>
              <w:left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2</w:t>
            </w:r>
          </w:p>
        </w:tc>
        <w:tc>
          <w:tcPr>
            <w:tcW w:w="2694" w:type="dxa"/>
            <w:tcBorders>
              <w:top w:val="single" w:sz="4" w:space="0" w:color="auto"/>
              <w:left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Хранение и переработка сельскохозяйственной продукции</w:t>
            </w:r>
          </w:p>
        </w:tc>
        <w:tc>
          <w:tcPr>
            <w:tcW w:w="708" w:type="dxa"/>
            <w:tcBorders>
              <w:top w:val="single" w:sz="4" w:space="0" w:color="auto"/>
              <w:left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1.15</w:t>
            </w:r>
          </w:p>
        </w:tc>
        <w:tc>
          <w:tcPr>
            <w:tcW w:w="2410" w:type="dxa"/>
            <w:tcBorders>
              <w:top w:val="single" w:sz="4" w:space="0" w:color="auto"/>
              <w:left w:val="single" w:sz="4" w:space="0" w:color="auto"/>
              <w:right w:val="single" w:sz="4" w:space="0" w:color="auto"/>
            </w:tcBorders>
            <w:noWrap/>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3" w:type="dxa"/>
            <w:tcBorders>
              <w:top w:val="single" w:sz="4" w:space="0" w:color="auto"/>
              <w:left w:val="single" w:sz="4" w:space="0" w:color="auto"/>
              <w:right w:val="single" w:sz="4" w:space="0" w:color="auto"/>
            </w:tcBorders>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 xml:space="preserve">Хранение и переработка </w:t>
            </w:r>
            <w:proofErr w:type="spellStart"/>
            <w:proofErr w:type="gramStart"/>
            <w:r w:rsidRPr="00D325E8">
              <w:rPr>
                <w:rFonts w:ascii="Times New Roman" w:hAnsi="Times New Roman" w:cs="Times New Roman"/>
              </w:rPr>
              <w:t>сельскохозяйст</w:t>
            </w:r>
            <w:proofErr w:type="spellEnd"/>
            <w:r w:rsidRPr="00D325E8">
              <w:rPr>
                <w:rFonts w:ascii="Times New Roman" w:hAnsi="Times New Roman" w:cs="Times New Roman"/>
              </w:rPr>
              <w:t>-венной</w:t>
            </w:r>
            <w:proofErr w:type="gramEnd"/>
            <w:r w:rsidRPr="00D325E8">
              <w:rPr>
                <w:rFonts w:ascii="Times New Roman" w:hAnsi="Times New Roman" w:cs="Times New Roman"/>
              </w:rPr>
              <w:t xml:space="preserve"> продукции</w:t>
            </w:r>
          </w:p>
        </w:tc>
        <w:tc>
          <w:tcPr>
            <w:tcW w:w="1417" w:type="dxa"/>
            <w:tcBorders>
              <w:top w:val="single" w:sz="4" w:space="0" w:color="auto"/>
              <w:left w:val="single" w:sz="4" w:space="0" w:color="auto"/>
              <w:right w:val="single" w:sz="4" w:space="0" w:color="auto"/>
            </w:tcBorders>
            <w:vAlign w:val="center"/>
          </w:tcPr>
          <w:p w:rsidR="00D325E8" w:rsidRPr="00D325E8" w:rsidRDefault="00D325E8" w:rsidP="00D325E8">
            <w:pPr>
              <w:pStyle w:val="a3"/>
              <w:jc w:val="both"/>
              <w:rPr>
                <w:rFonts w:ascii="Times New Roman" w:hAnsi="Times New Roman" w:cs="Times New Roman"/>
              </w:rPr>
            </w:pPr>
          </w:p>
        </w:tc>
      </w:tr>
      <w:tr w:rsidR="00D325E8" w:rsidRPr="00D325E8" w:rsidTr="00D325E8">
        <w:trPr>
          <w:trHeight w:val="714"/>
        </w:trPr>
        <w:tc>
          <w:tcPr>
            <w:tcW w:w="571"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Обеспечение сельскохозяйственного производства</w:t>
            </w:r>
          </w:p>
        </w:tc>
        <w:tc>
          <w:tcPr>
            <w:tcW w:w="708"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1.18</w:t>
            </w:r>
          </w:p>
        </w:tc>
        <w:tc>
          <w:tcPr>
            <w:tcW w:w="2410"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both"/>
              <w:rPr>
                <w:rFonts w:ascii="Times New Roman" w:hAnsi="Times New Roman" w:cs="Times New Roman"/>
              </w:rPr>
            </w:pPr>
          </w:p>
        </w:tc>
      </w:tr>
      <w:tr w:rsidR="00D325E8" w:rsidRPr="00D325E8" w:rsidTr="00D325E8">
        <w:trPr>
          <w:trHeight w:val="289"/>
        </w:trPr>
        <w:tc>
          <w:tcPr>
            <w:tcW w:w="571"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4</w:t>
            </w:r>
          </w:p>
        </w:tc>
        <w:tc>
          <w:tcPr>
            <w:tcW w:w="2694"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3.1</w:t>
            </w:r>
          </w:p>
        </w:tc>
        <w:tc>
          <w:tcPr>
            <w:tcW w:w="2410"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Размещение объектов капитального строительства</w:t>
            </w:r>
          </w:p>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котельных,</w:t>
            </w:r>
          </w:p>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насосных станций,</w:t>
            </w:r>
          </w:p>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трансформаторных подстанций</w:t>
            </w:r>
          </w:p>
        </w:tc>
        <w:tc>
          <w:tcPr>
            <w:tcW w:w="1843" w:type="dxa"/>
            <w:tcBorders>
              <w:top w:val="single" w:sz="4" w:space="0" w:color="auto"/>
              <w:left w:val="single" w:sz="4" w:space="0" w:color="auto"/>
              <w:bottom w:val="single" w:sz="4" w:space="0" w:color="auto"/>
              <w:right w:val="single" w:sz="4" w:space="0" w:color="auto"/>
            </w:tcBorders>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Объектные автостоянки</w:t>
            </w:r>
          </w:p>
        </w:tc>
        <w:tc>
          <w:tcPr>
            <w:tcW w:w="141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both"/>
              <w:rPr>
                <w:rFonts w:ascii="Times New Roman" w:hAnsi="Times New Roman" w:cs="Times New Roman"/>
              </w:rPr>
            </w:pPr>
          </w:p>
        </w:tc>
      </w:tr>
      <w:tr w:rsidR="00D325E8" w:rsidRPr="00D325E8" w:rsidTr="00D325E8">
        <w:trPr>
          <w:trHeight w:val="1619"/>
        </w:trPr>
        <w:tc>
          <w:tcPr>
            <w:tcW w:w="571"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lastRenderedPageBreak/>
              <w:t>5</w:t>
            </w:r>
          </w:p>
        </w:tc>
        <w:tc>
          <w:tcPr>
            <w:tcW w:w="2694"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4.9</w:t>
            </w:r>
          </w:p>
        </w:tc>
        <w:tc>
          <w:tcPr>
            <w:tcW w:w="2410"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Размещение постоянных или временных гаражей</w:t>
            </w:r>
            <w:r w:rsidRPr="00D325E8">
              <w:rPr>
                <w:rFonts w:ascii="Times New Roman" w:hAnsi="Times New Roman" w:cs="Times New Roman"/>
              </w:rPr>
              <w:br/>
              <w:t>с несколькими стояночными местами, стоянок (парковок), гаражей</w:t>
            </w:r>
          </w:p>
        </w:tc>
        <w:tc>
          <w:tcPr>
            <w:tcW w:w="1843"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both"/>
              <w:rPr>
                <w:rFonts w:ascii="Times New Roman" w:hAnsi="Times New Roman" w:cs="Times New Roman"/>
              </w:rPr>
            </w:pPr>
          </w:p>
        </w:tc>
      </w:tr>
      <w:tr w:rsidR="00D325E8" w:rsidRPr="00D325E8" w:rsidTr="00D325E8">
        <w:trPr>
          <w:trHeight w:val="1545"/>
        </w:trPr>
        <w:tc>
          <w:tcPr>
            <w:tcW w:w="571"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6</w:t>
            </w:r>
          </w:p>
        </w:tc>
        <w:tc>
          <w:tcPr>
            <w:tcW w:w="2694"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Склады</w:t>
            </w:r>
          </w:p>
        </w:tc>
        <w:tc>
          <w:tcPr>
            <w:tcW w:w="708"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6.9</w:t>
            </w:r>
          </w:p>
        </w:tc>
        <w:tc>
          <w:tcPr>
            <w:tcW w:w="2410"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Размещение сооружений, имеющих назначение по временному хранению, распределению и перевалке грузов</w:t>
            </w:r>
          </w:p>
        </w:tc>
        <w:tc>
          <w:tcPr>
            <w:tcW w:w="1843"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both"/>
              <w:rPr>
                <w:rFonts w:ascii="Times New Roman" w:hAnsi="Times New Roman" w:cs="Times New Roman"/>
              </w:rPr>
            </w:pPr>
          </w:p>
        </w:tc>
      </w:tr>
    </w:tbl>
    <w:p w:rsidR="00D325E8" w:rsidRPr="00D325E8" w:rsidRDefault="00D325E8" w:rsidP="00D325E8">
      <w:pPr>
        <w:autoSpaceDE w:val="0"/>
        <w:autoSpaceDN w:val="0"/>
        <w:adjustRightInd w:val="0"/>
        <w:jc w:val="both"/>
        <w:rPr>
          <w:rFonts w:ascii="Times New Roman" w:hAnsi="Times New Roman" w:cs="Times New Roman"/>
        </w:rPr>
      </w:pPr>
    </w:p>
    <w:p w:rsidR="00D325E8" w:rsidRPr="00D325E8" w:rsidRDefault="00D325E8" w:rsidP="00D325E8">
      <w:pPr>
        <w:autoSpaceDE w:val="0"/>
        <w:autoSpaceDN w:val="0"/>
        <w:adjustRightInd w:val="0"/>
        <w:ind w:firstLine="708"/>
        <w:jc w:val="both"/>
        <w:rPr>
          <w:rFonts w:ascii="Times New Roman" w:hAnsi="Times New Roman" w:cs="Times New Roman"/>
        </w:rPr>
      </w:pPr>
      <w:r w:rsidRPr="00D325E8">
        <w:rPr>
          <w:rFonts w:ascii="Times New Roman" w:hAnsi="Times New Roman" w:cs="Times New Roman"/>
        </w:rPr>
        <w:t>3) 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объектов сельскохозяйственного назначения представлены в таблице 7.1;</w:t>
      </w:r>
    </w:p>
    <w:p w:rsidR="00D325E8" w:rsidRPr="00D325E8" w:rsidRDefault="00D325E8" w:rsidP="00D325E8">
      <w:pPr>
        <w:autoSpaceDE w:val="0"/>
        <w:autoSpaceDN w:val="0"/>
        <w:adjustRightInd w:val="0"/>
        <w:ind w:firstLine="600"/>
        <w:jc w:val="right"/>
        <w:rPr>
          <w:rFonts w:ascii="Times New Roman" w:hAnsi="Times New Roman" w:cs="Times New Roman"/>
        </w:rPr>
      </w:pPr>
      <w:r w:rsidRPr="00D325E8">
        <w:rPr>
          <w:rFonts w:ascii="Times New Roman" w:hAnsi="Times New Roman" w:cs="Times New Roman"/>
        </w:rPr>
        <w:t>Таблица 7.1</w:t>
      </w:r>
    </w:p>
    <w:p w:rsidR="00D325E8" w:rsidRPr="00D325E8" w:rsidRDefault="00D325E8" w:rsidP="00D325E8">
      <w:pPr>
        <w:autoSpaceDE w:val="0"/>
        <w:autoSpaceDN w:val="0"/>
        <w:adjustRightInd w:val="0"/>
        <w:jc w:val="right"/>
        <w:rPr>
          <w:rFonts w:ascii="Times New Roman" w:hAnsi="Times New Roman" w:cs="Times New Roman"/>
        </w:rPr>
      </w:pPr>
    </w:p>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 xml:space="preserve">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w:t>
      </w:r>
    </w:p>
    <w:p w:rsidR="00D325E8" w:rsidRPr="00D325E8" w:rsidRDefault="00D325E8" w:rsidP="00D325E8">
      <w:pPr>
        <w:autoSpaceDE w:val="0"/>
        <w:autoSpaceDN w:val="0"/>
        <w:adjustRightInd w:val="0"/>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3118"/>
        <w:gridCol w:w="1843"/>
        <w:gridCol w:w="1417"/>
      </w:tblGrid>
      <w:tr w:rsidR="00D325E8" w:rsidRPr="00D325E8" w:rsidTr="00D325E8">
        <w:trPr>
          <w:trHeight w:val="1159"/>
          <w:tblHeader/>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jc w:val="center"/>
              <w:rPr>
                <w:rFonts w:ascii="Times New Roman" w:hAnsi="Times New Roman" w:cs="Times New Roman"/>
                <w:bCs/>
              </w:rPr>
            </w:pPr>
            <w:r w:rsidRPr="00D325E8">
              <w:rPr>
                <w:rFonts w:ascii="Times New Roman" w:hAnsi="Times New Roman" w:cs="Times New Roman"/>
                <w:bCs/>
              </w:rPr>
              <w:t xml:space="preserve">№ </w:t>
            </w:r>
            <w:proofErr w:type="gramStart"/>
            <w:r w:rsidRPr="00D325E8">
              <w:rPr>
                <w:rFonts w:ascii="Times New Roman" w:hAnsi="Times New Roman" w:cs="Times New Roman"/>
                <w:bCs/>
              </w:rPr>
              <w:t>п</w:t>
            </w:r>
            <w:proofErr w:type="gramEnd"/>
            <w:r w:rsidRPr="00D325E8">
              <w:rPr>
                <w:rFonts w:ascii="Times New Roman" w:hAnsi="Times New Roman" w:cs="Times New Roman"/>
                <w:bCs/>
              </w:rPr>
              <w:t>/п</w:t>
            </w:r>
          </w:p>
        </w:tc>
        <w:tc>
          <w:tcPr>
            <w:tcW w:w="1985"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jc w:val="center"/>
              <w:rPr>
                <w:rFonts w:ascii="Times New Roman" w:hAnsi="Times New Roman" w:cs="Times New Roman"/>
              </w:rPr>
            </w:pPr>
            <w:r w:rsidRPr="00D325E8">
              <w:rPr>
                <w:rFonts w:ascii="Times New Roman" w:hAnsi="Times New Roman" w:cs="Times New Roman"/>
                <w:bCs/>
              </w:rPr>
              <w:t>Условно разрешенный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jc w:val="center"/>
              <w:rPr>
                <w:rFonts w:ascii="Times New Roman" w:hAnsi="Times New Roman" w:cs="Times New Roman"/>
                <w:bCs/>
              </w:rPr>
            </w:pPr>
            <w:r w:rsidRPr="00D325E8">
              <w:rPr>
                <w:rFonts w:ascii="Times New Roman" w:hAnsi="Times New Roman" w:cs="Times New Roman"/>
                <w:bCs/>
              </w:rPr>
              <w:t>Код</w:t>
            </w:r>
          </w:p>
        </w:tc>
        <w:tc>
          <w:tcPr>
            <w:tcW w:w="3118"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bCs/>
              </w:rPr>
              <w:t>Условно разрешенный вид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ind w:left="-108" w:right="-108"/>
              <w:jc w:val="center"/>
              <w:rPr>
                <w:rFonts w:ascii="Times New Roman" w:hAnsi="Times New Roman" w:cs="Times New Roman"/>
                <w:bCs/>
              </w:rPr>
            </w:pPr>
            <w:r w:rsidRPr="00D325E8">
              <w:rPr>
                <w:rFonts w:ascii="Times New Roman" w:hAnsi="Times New Roman" w:cs="Times New Roman"/>
                <w:bCs/>
              </w:rPr>
              <w:t>Вспомогательные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jc w:val="center"/>
              <w:rPr>
                <w:rFonts w:ascii="Times New Roman" w:hAnsi="Times New Roman" w:cs="Times New Roman"/>
              </w:rPr>
            </w:pPr>
            <w:r w:rsidRPr="00D325E8">
              <w:rPr>
                <w:rFonts w:ascii="Times New Roman" w:hAnsi="Times New Roman" w:cs="Times New Roman"/>
                <w:bCs/>
              </w:rPr>
              <w:t>Примечания</w:t>
            </w:r>
          </w:p>
        </w:tc>
      </w:tr>
      <w:tr w:rsidR="00D325E8" w:rsidRPr="00D325E8" w:rsidTr="00D325E8">
        <w:trPr>
          <w:trHeight w:val="289"/>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Связь</w:t>
            </w:r>
          </w:p>
        </w:tc>
        <w:tc>
          <w:tcPr>
            <w:tcW w:w="709"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6.8</w:t>
            </w:r>
          </w:p>
        </w:tc>
        <w:tc>
          <w:tcPr>
            <w:tcW w:w="3118"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843" w:type="dxa"/>
            <w:tcBorders>
              <w:top w:val="single" w:sz="4" w:space="0" w:color="auto"/>
              <w:left w:val="single" w:sz="4" w:space="0" w:color="auto"/>
              <w:bottom w:val="single" w:sz="4" w:space="0" w:color="auto"/>
              <w:right w:val="single" w:sz="4" w:space="0" w:color="auto"/>
            </w:tcBorders>
          </w:tcPr>
          <w:p w:rsidR="00D325E8" w:rsidRPr="00D325E8" w:rsidRDefault="00D325E8" w:rsidP="00D325E8">
            <w:pPr>
              <w:pStyle w:val="a3"/>
              <w:jc w:val="both"/>
              <w:rPr>
                <w:rFonts w:ascii="Times New Roman" w:hAnsi="Times New Roman" w:cs="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both"/>
              <w:rPr>
                <w:rFonts w:ascii="Times New Roman" w:hAnsi="Times New Roman" w:cs="Times New Roman"/>
                <w:highlight w:val="yellow"/>
              </w:rPr>
            </w:pPr>
          </w:p>
        </w:tc>
      </w:tr>
    </w:tbl>
    <w:p w:rsidR="00D325E8" w:rsidRPr="00D325E8" w:rsidRDefault="00D325E8" w:rsidP="00D325E8">
      <w:pPr>
        <w:autoSpaceDE w:val="0"/>
        <w:autoSpaceDN w:val="0"/>
        <w:adjustRightInd w:val="0"/>
        <w:rPr>
          <w:rFonts w:ascii="Times New Roman" w:hAnsi="Times New Roman" w:cs="Times New Roman"/>
        </w:rPr>
      </w:pPr>
    </w:p>
    <w:p w:rsidR="00D325E8" w:rsidRPr="00D325E8" w:rsidRDefault="00D325E8" w:rsidP="00D325E8">
      <w:pPr>
        <w:autoSpaceDE w:val="0"/>
        <w:autoSpaceDN w:val="0"/>
        <w:adjustRightInd w:val="0"/>
        <w:ind w:firstLine="708"/>
        <w:jc w:val="both"/>
        <w:rPr>
          <w:rFonts w:ascii="Times New Roman" w:hAnsi="Times New Roman" w:cs="Times New Roman"/>
        </w:rPr>
      </w:pPr>
      <w:r w:rsidRPr="00D325E8">
        <w:rPr>
          <w:rFonts w:ascii="Times New Roman" w:hAnsi="Times New Roman" w:cs="Times New Roman"/>
        </w:rPr>
        <w:t xml:space="preserve">4) предельные размеры земельных участков, предельные параметры разрешенного строительства, реконструкции </w:t>
      </w:r>
      <w:proofErr w:type="gramStart"/>
      <w:r w:rsidRPr="00D325E8">
        <w:rPr>
          <w:rFonts w:ascii="Times New Roman" w:hAnsi="Times New Roman" w:cs="Times New Roman"/>
        </w:rPr>
        <w:t>объектов капитального строительства зоны объектов сельскохозяйственного назначения</w:t>
      </w:r>
      <w:proofErr w:type="gramEnd"/>
      <w:r w:rsidRPr="00D325E8">
        <w:rPr>
          <w:rFonts w:ascii="Times New Roman" w:hAnsi="Times New Roman" w:cs="Times New Roman"/>
        </w:rPr>
        <w:t xml:space="preserve"> приведены в таблице 7.2.</w:t>
      </w:r>
    </w:p>
    <w:p w:rsidR="00D325E8" w:rsidRPr="00D325E8" w:rsidRDefault="00D325E8" w:rsidP="00D325E8">
      <w:pPr>
        <w:autoSpaceDE w:val="0"/>
        <w:autoSpaceDN w:val="0"/>
        <w:adjustRightInd w:val="0"/>
        <w:ind w:firstLine="600"/>
        <w:jc w:val="right"/>
        <w:rPr>
          <w:rFonts w:ascii="Times New Roman" w:hAnsi="Times New Roman" w:cs="Times New Roman"/>
        </w:rPr>
      </w:pPr>
      <w:r w:rsidRPr="00D325E8">
        <w:rPr>
          <w:rFonts w:ascii="Times New Roman" w:hAnsi="Times New Roman" w:cs="Times New Roman"/>
        </w:rPr>
        <w:lastRenderedPageBreak/>
        <w:t>Таблица 7.2</w:t>
      </w:r>
    </w:p>
    <w:p w:rsidR="00D325E8" w:rsidRPr="00D325E8" w:rsidRDefault="00D325E8" w:rsidP="00D325E8">
      <w:pPr>
        <w:autoSpaceDE w:val="0"/>
        <w:autoSpaceDN w:val="0"/>
        <w:adjustRightInd w:val="0"/>
        <w:jc w:val="right"/>
        <w:rPr>
          <w:rFonts w:ascii="Times New Roman" w:hAnsi="Times New Roman" w:cs="Times New Roman"/>
        </w:rPr>
      </w:pPr>
    </w:p>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Предельные размеры земельных участков, предельные параметры</w:t>
      </w:r>
      <w:r w:rsidRPr="00D325E8">
        <w:rPr>
          <w:rFonts w:ascii="Times New Roman" w:hAnsi="Times New Roman" w:cs="Times New Roman"/>
        </w:rPr>
        <w:br/>
        <w:t>разрешенного строительства, реконструкции объектов капитального</w:t>
      </w:r>
      <w:r w:rsidRPr="00D325E8">
        <w:rPr>
          <w:rFonts w:ascii="Times New Roman" w:hAnsi="Times New Roman" w:cs="Times New Roman"/>
        </w:rPr>
        <w:br/>
        <w:t xml:space="preserve">строительства </w:t>
      </w:r>
    </w:p>
    <w:p w:rsidR="00D325E8" w:rsidRPr="00D325E8" w:rsidRDefault="00D325E8" w:rsidP="00D325E8">
      <w:pPr>
        <w:autoSpaceDE w:val="0"/>
        <w:autoSpaceDN w:val="0"/>
        <w:adjustRightInd w:val="0"/>
        <w:ind w:right="-143"/>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677"/>
      </w:tblGrid>
      <w:tr w:rsidR="00D325E8" w:rsidRPr="00D325E8" w:rsidTr="00D325E8">
        <w:trPr>
          <w:trHeight w:val="480"/>
          <w:tblHeader/>
        </w:trPr>
        <w:tc>
          <w:tcPr>
            <w:tcW w:w="567" w:type="dxa"/>
            <w:tcBorders>
              <w:top w:val="single" w:sz="4" w:space="0" w:color="auto"/>
              <w:left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w:t>
            </w:r>
          </w:p>
          <w:p w:rsidR="00D325E8" w:rsidRPr="00D325E8" w:rsidRDefault="00D325E8" w:rsidP="00D325E8">
            <w:pPr>
              <w:autoSpaceDE w:val="0"/>
              <w:autoSpaceDN w:val="0"/>
              <w:adjustRightInd w:val="0"/>
              <w:jc w:val="center"/>
              <w:rPr>
                <w:rFonts w:ascii="Times New Roman" w:eastAsia="Arial" w:hAnsi="Times New Roman" w:cs="Times New Roman"/>
              </w:rPr>
            </w:pPr>
            <w:proofErr w:type="gramStart"/>
            <w:r w:rsidRPr="00D325E8">
              <w:rPr>
                <w:rFonts w:ascii="Times New Roman" w:eastAsia="Arial" w:hAnsi="Times New Roman" w:cs="Times New Roman"/>
              </w:rPr>
              <w:t>п</w:t>
            </w:r>
            <w:proofErr w:type="gramEnd"/>
            <w:r w:rsidRPr="00D325E8">
              <w:rPr>
                <w:rFonts w:ascii="Times New Roman" w:eastAsia="Arial" w:hAnsi="Times New Roman" w:cs="Times New Roman"/>
              </w:rPr>
              <w:t>/п</w:t>
            </w:r>
          </w:p>
        </w:tc>
        <w:tc>
          <w:tcPr>
            <w:tcW w:w="4395" w:type="dxa"/>
            <w:tcBorders>
              <w:top w:val="single" w:sz="4" w:space="0" w:color="auto"/>
              <w:left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Предельные параметры</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Установленные размеры</w:t>
            </w:r>
          </w:p>
        </w:tc>
      </w:tr>
      <w:tr w:rsidR="00D325E8" w:rsidRPr="00D325E8" w:rsidTr="00D325E8">
        <w:trPr>
          <w:trHeight w:val="421"/>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1</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Минимальная площадь земельного участка</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ind w:firstLine="14"/>
              <w:jc w:val="center"/>
              <w:rPr>
                <w:rFonts w:ascii="Times New Roman" w:hAnsi="Times New Roman" w:cs="Times New Roman"/>
              </w:rPr>
            </w:pPr>
            <w:r w:rsidRPr="00D325E8">
              <w:rPr>
                <w:rFonts w:ascii="Times New Roman" w:hAnsi="Times New Roman" w:cs="Times New Roman"/>
              </w:rPr>
              <w:t>0,01 га</w:t>
            </w:r>
          </w:p>
        </w:tc>
      </w:tr>
      <w:tr w:rsidR="00D325E8" w:rsidRPr="00D325E8" w:rsidTr="00D325E8">
        <w:trPr>
          <w:trHeight w:val="539"/>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suppressAutoHyphens/>
              <w:jc w:val="center"/>
              <w:rPr>
                <w:rFonts w:ascii="Times New Roman" w:eastAsia="Calibri" w:hAnsi="Times New Roman" w:cs="Times New Roman"/>
                <w:kern w:val="2"/>
                <w:lang w:eastAsia="ar-SA"/>
              </w:rPr>
            </w:pPr>
            <w:r w:rsidRPr="00D325E8">
              <w:rPr>
                <w:rFonts w:ascii="Times New Roman" w:eastAsia="Calibri" w:hAnsi="Times New Roman" w:cs="Times New Roman"/>
                <w:kern w:val="2"/>
                <w:lang w:eastAsia="ar-SA"/>
              </w:rPr>
              <w:t>2</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suppressAutoHyphens/>
              <w:rPr>
                <w:rFonts w:ascii="Times New Roman" w:eastAsia="Calibri" w:hAnsi="Times New Roman" w:cs="Times New Roman"/>
                <w:kern w:val="2"/>
                <w:lang w:eastAsia="ar-SA"/>
              </w:rPr>
            </w:pPr>
            <w:r w:rsidRPr="00D325E8">
              <w:rPr>
                <w:rFonts w:ascii="Times New Roman" w:eastAsia="Calibri" w:hAnsi="Times New Roman" w:cs="Times New Roman"/>
                <w:kern w:val="2"/>
                <w:lang w:eastAsia="ar-SA"/>
              </w:rPr>
              <w:t>Максимальный процент з</w:t>
            </w:r>
            <w:r w:rsidRPr="00D325E8">
              <w:rPr>
                <w:rFonts w:ascii="Times New Roman" w:hAnsi="Times New Roman" w:cs="Times New Roman"/>
                <w:kern w:val="2"/>
                <w:lang w:eastAsia="ar-SA"/>
              </w:rPr>
              <w:t xml:space="preserve">астройки земельного участка для прочих объектов </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40,0 процентов</w:t>
            </w:r>
          </w:p>
        </w:tc>
      </w:tr>
      <w:tr w:rsidR="00D325E8" w:rsidRPr="00D325E8" w:rsidTr="00D325E8">
        <w:trPr>
          <w:trHeight w:val="325"/>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3</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Предельное количество этажей</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2 этажа</w:t>
            </w:r>
          </w:p>
        </w:tc>
      </w:tr>
      <w:tr w:rsidR="00D325E8" w:rsidRPr="00D325E8" w:rsidTr="00D325E8">
        <w:trPr>
          <w:trHeight w:val="319"/>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4</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 xml:space="preserve">Предельная высота зданий, строений, </w:t>
            </w:r>
            <w:proofErr w:type="spellStart"/>
            <w:r w:rsidRPr="00D325E8">
              <w:rPr>
                <w:rFonts w:ascii="Times New Roman" w:eastAsia="Arial" w:hAnsi="Times New Roman" w:cs="Times New Roman"/>
              </w:rPr>
              <w:t>соружений</w:t>
            </w:r>
            <w:proofErr w:type="spellEnd"/>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color w:val="C00000"/>
              </w:rPr>
            </w:pPr>
            <w:r w:rsidRPr="00D325E8">
              <w:rPr>
                <w:rFonts w:ascii="Times New Roman" w:eastAsia="Arial" w:hAnsi="Times New Roman" w:cs="Times New Roman"/>
              </w:rPr>
              <w:t>25 м</w:t>
            </w:r>
          </w:p>
        </w:tc>
      </w:tr>
      <w:tr w:rsidR="00D325E8" w:rsidRPr="00D325E8" w:rsidTr="00D325E8">
        <w:trPr>
          <w:trHeight w:val="1689"/>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5</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hAnsi="Times New Roman" w:cs="Times New Roman"/>
              </w:rPr>
            </w:pPr>
            <w:r w:rsidRPr="00D325E8">
              <w:rPr>
                <w:rFonts w:ascii="Times New Roman" w:hAnsi="Times New Roman" w:cs="Times New Roman"/>
              </w:rPr>
              <w:t xml:space="preserve">Минимальные отступы от красной линии и границ земельных участков в </w:t>
            </w:r>
            <w:proofErr w:type="gramStart"/>
            <w:r w:rsidRPr="00D325E8">
              <w:rPr>
                <w:rFonts w:ascii="Times New Roman" w:hAnsi="Times New Roman" w:cs="Times New Roman"/>
              </w:rPr>
              <w:t>целях</w:t>
            </w:r>
            <w:proofErr w:type="gramEnd"/>
            <w:r w:rsidRPr="00D325E8">
              <w:rPr>
                <w:rFonts w:ascii="Times New Roman" w:hAnsi="Times New Roman" w:cs="Times New Roman"/>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hAnsi="Times New Roman" w:cs="Times New Roman"/>
              </w:rPr>
            </w:pPr>
            <w:r w:rsidRPr="00D325E8">
              <w:rPr>
                <w:rFonts w:ascii="Times New Roman" w:hAnsi="Times New Roman" w:cs="Times New Roman"/>
              </w:rPr>
              <w:t>От красных линий магистральных улиц, проездов до зданий, строений, сооружений отступы должны составлять не менее 5 м (за исключением ранее построенных зданий, строений, сооружений).</w:t>
            </w:r>
          </w:p>
          <w:p w:rsidR="00D325E8" w:rsidRPr="00D325E8" w:rsidRDefault="00D325E8" w:rsidP="00D325E8">
            <w:pPr>
              <w:rPr>
                <w:rFonts w:ascii="Times New Roman" w:hAnsi="Times New Roman" w:cs="Times New Roman"/>
              </w:rPr>
            </w:pPr>
            <w:r w:rsidRPr="00D325E8">
              <w:rPr>
                <w:rFonts w:ascii="Times New Roman" w:hAnsi="Times New Roman" w:cs="Times New Roman"/>
              </w:rPr>
              <w:t>От границ земельного участка до зданий, строений, сооружений – не менее 3 м</w:t>
            </w:r>
          </w:p>
        </w:tc>
      </w:tr>
      <w:tr w:rsidR="00D325E8" w:rsidRPr="00D325E8" w:rsidTr="00D325E8">
        <w:trPr>
          <w:trHeight w:val="427"/>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Максимальная высота ограждений земельных участков</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spacing w:line="233" w:lineRule="auto"/>
              <w:rPr>
                <w:rFonts w:ascii="Times New Roman" w:hAnsi="Times New Roman" w:cs="Times New Roman"/>
              </w:rPr>
            </w:pPr>
            <w:r w:rsidRPr="00D325E8">
              <w:rPr>
                <w:rFonts w:ascii="Times New Roman" w:hAnsi="Times New Roman" w:cs="Times New Roman"/>
              </w:rPr>
              <w:t>Максимальная высота ограждений земельных участков  – 1,8 м</w:t>
            </w:r>
          </w:p>
        </w:tc>
      </w:tr>
      <w:tr w:rsidR="00D325E8" w:rsidRPr="00D325E8" w:rsidTr="00D325E8">
        <w:trPr>
          <w:trHeight w:val="407"/>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7</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Требования к ограждениям земельных участков</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spacing w:line="233" w:lineRule="auto"/>
              <w:rPr>
                <w:rFonts w:ascii="Times New Roman" w:eastAsia="Arial" w:hAnsi="Times New Roman" w:cs="Times New Roman"/>
              </w:rPr>
            </w:pPr>
            <w:r w:rsidRPr="00D325E8">
              <w:rPr>
                <w:rFonts w:ascii="Times New Roman" w:eastAsia="Arial" w:hAnsi="Times New Roman" w:cs="Times New Roman"/>
              </w:rPr>
              <w:t>Ограждения выполняются в «прозрачном» или «глухом» исполнении</w:t>
            </w:r>
          </w:p>
        </w:tc>
      </w:tr>
      <w:tr w:rsidR="00D325E8" w:rsidRPr="00D325E8" w:rsidTr="00D325E8">
        <w:trPr>
          <w:trHeight w:val="689"/>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8</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 xml:space="preserve">Минимальное количество </w:t>
            </w:r>
            <w:proofErr w:type="spellStart"/>
            <w:r w:rsidRPr="00D325E8">
              <w:rPr>
                <w:rFonts w:ascii="Times New Roman" w:eastAsia="Arial" w:hAnsi="Times New Roman" w:cs="Times New Roman"/>
              </w:rPr>
              <w:t>машино</w:t>
            </w:r>
            <w:proofErr w:type="spellEnd"/>
            <w:r w:rsidRPr="00D325E8">
              <w:rPr>
                <w:rFonts w:ascii="Times New Roman" w:eastAsia="Arial" w:hAnsi="Times New Roman" w:cs="Times New Roman"/>
              </w:rPr>
              <w:t>-мест для объектных стоянок легковых автомобилей</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spacing w:line="233" w:lineRule="auto"/>
              <w:rPr>
                <w:rFonts w:ascii="Times New Roman" w:hAnsi="Times New Roman" w:cs="Times New Roman"/>
              </w:rPr>
            </w:pPr>
            <w:r w:rsidRPr="00D325E8">
              <w:rPr>
                <w:rFonts w:ascii="Times New Roman" w:eastAsia="Arial" w:hAnsi="Times New Roman" w:cs="Times New Roman"/>
              </w:rPr>
              <w:t xml:space="preserve">В соответствии с СП 42.13330.2011 (Приложение К), с учетом коэффициента </w:t>
            </w:r>
            <w:r w:rsidRPr="00D325E8">
              <w:rPr>
                <w:rFonts w:ascii="Times New Roman" w:hAnsi="Times New Roman" w:cs="Times New Roman"/>
              </w:rPr>
              <w:t>уровня автомобилизации</w:t>
            </w:r>
          </w:p>
        </w:tc>
      </w:tr>
    </w:tbl>
    <w:p w:rsidR="009927B7" w:rsidRPr="00D325E8" w:rsidRDefault="009927B7" w:rsidP="009B0EA2">
      <w:pPr>
        <w:pStyle w:val="a3"/>
        <w:jc w:val="both"/>
        <w:rPr>
          <w:rFonts w:ascii="Times New Roman" w:hAnsi="Times New Roman" w:cs="Times New Roman"/>
        </w:rPr>
      </w:pPr>
    </w:p>
    <w:p w:rsidR="001E06AF" w:rsidRPr="00A12470" w:rsidRDefault="009927B7" w:rsidP="009B0EA2">
      <w:pPr>
        <w:pStyle w:val="a3"/>
        <w:jc w:val="center"/>
        <w:rPr>
          <w:rFonts w:ascii="Times New Roman" w:hAnsi="Times New Roman" w:cs="Times New Roman"/>
        </w:rPr>
      </w:pPr>
      <w:r>
        <w:rPr>
          <w:rFonts w:ascii="Times New Roman" w:hAnsi="Times New Roman" w:cs="Times New Roman"/>
        </w:rPr>
        <w:t>Статья 23-5.</w:t>
      </w:r>
      <w:r w:rsidR="001E06AF" w:rsidRPr="00A12470">
        <w:rPr>
          <w:rFonts w:ascii="Times New Roman" w:hAnsi="Times New Roman" w:cs="Times New Roman"/>
        </w:rPr>
        <w:t xml:space="preserve"> Зоны специального назначения </w:t>
      </w:r>
    </w:p>
    <w:p w:rsidR="00D325E8" w:rsidRPr="00D325E8" w:rsidRDefault="00D325E8" w:rsidP="00D325E8">
      <w:pPr>
        <w:pStyle w:val="a3"/>
        <w:ind w:firstLine="709"/>
        <w:jc w:val="both"/>
        <w:rPr>
          <w:rFonts w:ascii="Times New Roman" w:hAnsi="Times New Roman" w:cs="Times New Roman"/>
        </w:rPr>
      </w:pPr>
      <w:r>
        <w:rPr>
          <w:rFonts w:ascii="Times New Roman" w:hAnsi="Times New Roman"/>
        </w:rPr>
        <w:t xml:space="preserve">1. </w:t>
      </w:r>
      <w:r w:rsidRPr="00D325E8">
        <w:rPr>
          <w:rFonts w:ascii="Times New Roman" w:hAnsi="Times New Roman" w:cs="Times New Roman"/>
        </w:rPr>
        <w:t xml:space="preserve">К-1 – </w:t>
      </w:r>
      <w:r w:rsidR="00CA1B50">
        <w:rPr>
          <w:rFonts w:ascii="Times New Roman" w:hAnsi="Times New Roman" w:cs="Times New Roman"/>
        </w:rPr>
        <w:t>Зона размещения кладбищ, зона размещения закрываемых кладбищ, п</w:t>
      </w:r>
      <w:r w:rsidRPr="00D325E8">
        <w:rPr>
          <w:rFonts w:ascii="Times New Roman" w:hAnsi="Times New Roman" w:cs="Times New Roman"/>
        </w:rPr>
        <w:t>роектируемая зона размещения кладбищ, предназначена для размещения кладбищ, скотомогильников, полигонов ТКО. Порядок использования территории определяется с учетом требований государственных градостроительных нормативов и правил, специальных нормативов и иных объектов хозяйства, использование которых несовместимо с территориальными зонами другого назначения.</w:t>
      </w:r>
    </w:p>
    <w:p w:rsidR="00D325E8" w:rsidRPr="00D325E8" w:rsidRDefault="00D325E8" w:rsidP="00D325E8">
      <w:pPr>
        <w:pStyle w:val="a3"/>
        <w:ind w:firstLine="709"/>
        <w:jc w:val="both"/>
        <w:rPr>
          <w:rFonts w:ascii="Times New Roman" w:hAnsi="Times New Roman" w:cs="Times New Roman"/>
        </w:rPr>
      </w:pPr>
      <w:r w:rsidRPr="00D325E8">
        <w:rPr>
          <w:rFonts w:ascii="Times New Roman" w:hAnsi="Times New Roman" w:cs="Times New Roman"/>
        </w:rPr>
        <w:t xml:space="preserve">1) перечень основных видов разрешенного использования объектов капитального строительства и земельных участков </w:t>
      </w:r>
      <w:r w:rsidR="00CA1B50">
        <w:rPr>
          <w:rFonts w:ascii="Times New Roman" w:hAnsi="Times New Roman" w:cs="Times New Roman"/>
        </w:rPr>
        <w:t>Зона размещения кладбищ, зона размещения закрываемых кладбищ, п</w:t>
      </w:r>
      <w:r w:rsidR="00CA1B50" w:rsidRPr="00D325E8">
        <w:rPr>
          <w:rFonts w:ascii="Times New Roman" w:hAnsi="Times New Roman" w:cs="Times New Roman"/>
        </w:rPr>
        <w:t>роектируемая зона размещения кладбищ</w:t>
      </w:r>
      <w:r w:rsidR="00CA1B50">
        <w:rPr>
          <w:rFonts w:ascii="Times New Roman" w:hAnsi="Times New Roman" w:cs="Times New Roman"/>
        </w:rPr>
        <w:t xml:space="preserve">, </w:t>
      </w:r>
      <w:r w:rsidRPr="00D325E8">
        <w:rPr>
          <w:rFonts w:ascii="Times New Roman" w:hAnsi="Times New Roman" w:cs="Times New Roman"/>
        </w:rPr>
        <w:t>а также вспомогательные виды разрешен</w:t>
      </w:r>
      <w:r w:rsidR="00CA1B50">
        <w:rPr>
          <w:rFonts w:ascii="Times New Roman" w:hAnsi="Times New Roman" w:cs="Times New Roman"/>
        </w:rPr>
        <w:t xml:space="preserve">ного использования представлены </w:t>
      </w:r>
      <w:r w:rsidRPr="00D325E8">
        <w:rPr>
          <w:rFonts w:ascii="Times New Roman" w:hAnsi="Times New Roman" w:cs="Times New Roman"/>
        </w:rPr>
        <w:t>в таблице 8;</w:t>
      </w:r>
    </w:p>
    <w:p w:rsidR="00D325E8" w:rsidRPr="00D325E8" w:rsidRDefault="00D325E8" w:rsidP="00D325E8">
      <w:pPr>
        <w:autoSpaceDE w:val="0"/>
        <w:autoSpaceDN w:val="0"/>
        <w:adjustRightInd w:val="0"/>
        <w:ind w:firstLine="708"/>
        <w:jc w:val="right"/>
        <w:rPr>
          <w:rFonts w:ascii="Times New Roman" w:hAnsi="Times New Roman" w:cs="Times New Roman"/>
        </w:rPr>
      </w:pPr>
      <w:r w:rsidRPr="00D325E8">
        <w:rPr>
          <w:rFonts w:ascii="Times New Roman" w:hAnsi="Times New Roman" w:cs="Times New Roman"/>
        </w:rPr>
        <w:t>Таблица 8</w:t>
      </w:r>
    </w:p>
    <w:p w:rsidR="00D325E8" w:rsidRPr="00D325E8" w:rsidRDefault="00D325E8" w:rsidP="00D325E8">
      <w:pPr>
        <w:autoSpaceDE w:val="0"/>
        <w:autoSpaceDN w:val="0"/>
        <w:adjustRightInd w:val="0"/>
        <w:ind w:firstLine="708"/>
        <w:jc w:val="right"/>
        <w:rPr>
          <w:rFonts w:ascii="Times New Roman" w:hAnsi="Times New Roman" w:cs="Times New Roman"/>
        </w:rPr>
      </w:pPr>
    </w:p>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Перечень основных видов разрешенного использования объектов</w:t>
      </w:r>
      <w:r w:rsidRPr="00D325E8">
        <w:rPr>
          <w:rFonts w:ascii="Times New Roman" w:hAnsi="Times New Roman" w:cs="Times New Roman"/>
        </w:rPr>
        <w:br/>
        <w:t>капитального строительства и земельных участков, вспомогательных</w:t>
      </w:r>
      <w:r w:rsidRPr="00D325E8">
        <w:rPr>
          <w:rFonts w:ascii="Times New Roman" w:hAnsi="Times New Roman" w:cs="Times New Roman"/>
        </w:rPr>
        <w:br/>
        <w:t xml:space="preserve">видов разрешенного использования </w:t>
      </w:r>
    </w:p>
    <w:p w:rsidR="00D325E8" w:rsidRPr="00D325E8" w:rsidRDefault="00D325E8" w:rsidP="00D325E8">
      <w:pPr>
        <w:autoSpaceDE w:val="0"/>
        <w:autoSpaceDN w:val="0"/>
        <w:adjustRightInd w:val="0"/>
        <w:spacing w:line="235" w:lineRule="auto"/>
        <w:jc w:val="center"/>
        <w:rPr>
          <w:rFonts w:ascii="Times New Roman" w:hAnsi="Times New Roman" w:cs="Times New Roman"/>
        </w:rPr>
      </w:pP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843"/>
        <w:gridCol w:w="709"/>
        <w:gridCol w:w="3260"/>
        <w:gridCol w:w="1843"/>
        <w:gridCol w:w="1417"/>
      </w:tblGrid>
      <w:tr w:rsidR="00D325E8" w:rsidRPr="00D325E8" w:rsidTr="00D325E8">
        <w:trPr>
          <w:trHeight w:val="1298"/>
          <w:tblHeader/>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Pr="00D325E8" w:rsidRDefault="00D325E8" w:rsidP="00D325E8">
            <w:pPr>
              <w:jc w:val="center"/>
              <w:rPr>
                <w:rFonts w:ascii="Times New Roman" w:hAnsi="Times New Roman" w:cs="Times New Roman"/>
                <w:bCs/>
              </w:rPr>
            </w:pPr>
            <w:r w:rsidRPr="00D325E8">
              <w:rPr>
                <w:rFonts w:ascii="Times New Roman" w:hAnsi="Times New Roman" w:cs="Times New Roman"/>
                <w:bCs/>
              </w:rPr>
              <w:lastRenderedPageBreak/>
              <w:t>№</w:t>
            </w:r>
            <w:r w:rsidRPr="00D325E8">
              <w:rPr>
                <w:rFonts w:ascii="Times New Roman" w:hAnsi="Times New Roman" w:cs="Times New Roman"/>
                <w:bCs/>
              </w:rPr>
              <w:br/>
            </w:r>
            <w:proofErr w:type="gramStart"/>
            <w:r w:rsidRPr="00D325E8">
              <w:rPr>
                <w:rFonts w:ascii="Times New Roman" w:hAnsi="Times New Roman" w:cs="Times New Roman"/>
                <w:bCs/>
              </w:rPr>
              <w:t>п</w:t>
            </w:r>
            <w:proofErr w:type="gramEnd"/>
            <w:r w:rsidRPr="00D325E8">
              <w:rPr>
                <w:rFonts w:ascii="Times New Roman" w:hAnsi="Times New Roman" w:cs="Times New Roman"/>
                <w:bCs/>
              </w:rPr>
              <w:t>/п</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25E8" w:rsidRPr="00D325E8" w:rsidRDefault="00D325E8" w:rsidP="00D325E8">
            <w:pPr>
              <w:jc w:val="center"/>
              <w:rPr>
                <w:rFonts w:ascii="Times New Roman" w:hAnsi="Times New Roman" w:cs="Times New Roman"/>
              </w:rPr>
            </w:pPr>
            <w:r w:rsidRPr="00D325E8">
              <w:rPr>
                <w:rFonts w:ascii="Times New Roman" w:hAnsi="Times New Roman" w:cs="Times New Roman"/>
                <w:bCs/>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Pr="00D325E8" w:rsidRDefault="00D325E8" w:rsidP="00D325E8">
            <w:pPr>
              <w:jc w:val="center"/>
              <w:rPr>
                <w:rFonts w:ascii="Times New Roman" w:hAnsi="Times New Roman" w:cs="Times New Roman"/>
                <w:bCs/>
              </w:rPr>
            </w:pPr>
            <w:r w:rsidRPr="00D325E8">
              <w:rPr>
                <w:rFonts w:ascii="Times New Roman" w:hAnsi="Times New Roman" w:cs="Times New Roman"/>
                <w:bCs/>
              </w:rPr>
              <w:t>Код</w:t>
            </w:r>
          </w:p>
        </w:tc>
        <w:tc>
          <w:tcPr>
            <w:tcW w:w="3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325E8" w:rsidRPr="00D325E8" w:rsidRDefault="00D325E8" w:rsidP="00D325E8">
            <w:pPr>
              <w:ind w:left="-108" w:right="-108"/>
              <w:jc w:val="center"/>
              <w:rPr>
                <w:rFonts w:ascii="Times New Roman" w:hAnsi="Times New Roman" w:cs="Times New Roman"/>
                <w:bCs/>
              </w:rPr>
            </w:pPr>
            <w:r w:rsidRPr="00D325E8">
              <w:rPr>
                <w:rFonts w:ascii="Times New Roman" w:hAnsi="Times New Roman" w:cs="Times New Roman"/>
                <w:bCs/>
              </w:rPr>
              <w:t>Основные виды разрешенного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Pr="00D325E8" w:rsidRDefault="00D325E8" w:rsidP="00D325E8">
            <w:pPr>
              <w:ind w:left="-108" w:right="-108"/>
              <w:jc w:val="center"/>
              <w:rPr>
                <w:rFonts w:ascii="Times New Roman" w:hAnsi="Times New Roman" w:cs="Times New Roman"/>
                <w:bCs/>
              </w:rPr>
            </w:pPr>
            <w:r w:rsidRPr="00D325E8">
              <w:rPr>
                <w:rFonts w:ascii="Times New Roman" w:hAnsi="Times New Roman" w:cs="Times New Roman"/>
                <w:bCs/>
              </w:rPr>
              <w:t>Вспомогательные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325E8" w:rsidRPr="00D325E8" w:rsidRDefault="00D325E8" w:rsidP="00D325E8">
            <w:pPr>
              <w:ind w:firstLine="14"/>
              <w:jc w:val="center"/>
              <w:rPr>
                <w:rFonts w:ascii="Times New Roman" w:hAnsi="Times New Roman" w:cs="Times New Roman"/>
              </w:rPr>
            </w:pPr>
            <w:r w:rsidRPr="00D325E8">
              <w:rPr>
                <w:rFonts w:ascii="Times New Roman" w:hAnsi="Times New Roman" w:cs="Times New Roman"/>
                <w:bCs/>
              </w:rPr>
              <w:t>Примечания</w:t>
            </w:r>
          </w:p>
        </w:tc>
      </w:tr>
      <w:tr w:rsidR="00D325E8" w:rsidRPr="00D325E8" w:rsidTr="00D325E8">
        <w:trPr>
          <w:trHeight w:val="829"/>
        </w:trPr>
        <w:tc>
          <w:tcPr>
            <w:tcW w:w="573"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3.1</w:t>
            </w:r>
          </w:p>
        </w:tc>
        <w:tc>
          <w:tcPr>
            <w:tcW w:w="3260"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 xml:space="preserve">Размещение объектов капитального строительства в </w:t>
            </w:r>
            <w:proofErr w:type="gramStart"/>
            <w:r w:rsidRPr="00D325E8">
              <w:rPr>
                <w:rFonts w:ascii="Times New Roman" w:hAnsi="Times New Roman" w:cs="Times New Roman"/>
              </w:rPr>
              <w:t>целях</w:t>
            </w:r>
            <w:proofErr w:type="gramEnd"/>
            <w:r w:rsidRPr="00D325E8">
              <w:rPr>
                <w:rFonts w:ascii="Times New Roman" w:hAnsi="Times New Roman" w:cs="Times New Roman"/>
              </w:rPr>
              <w:t xml:space="preserve">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43" w:type="dxa"/>
            <w:tcBorders>
              <w:top w:val="single" w:sz="4" w:space="0" w:color="auto"/>
              <w:left w:val="single" w:sz="4" w:space="0" w:color="auto"/>
              <w:bottom w:val="single" w:sz="4" w:space="0" w:color="auto"/>
              <w:right w:val="single" w:sz="4" w:space="0" w:color="auto"/>
            </w:tcBorders>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Объектные автостоянки для легкового транспорта</w:t>
            </w:r>
          </w:p>
        </w:tc>
        <w:tc>
          <w:tcPr>
            <w:tcW w:w="141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rPr>
                <w:rFonts w:ascii="Times New Roman" w:hAnsi="Times New Roman" w:cs="Times New Roman"/>
              </w:rPr>
            </w:pPr>
          </w:p>
        </w:tc>
      </w:tr>
      <w:tr w:rsidR="00D325E8" w:rsidRPr="00D325E8" w:rsidTr="00D325E8">
        <w:trPr>
          <w:trHeight w:val="878"/>
        </w:trPr>
        <w:tc>
          <w:tcPr>
            <w:tcW w:w="573"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7.2</w:t>
            </w:r>
          </w:p>
        </w:tc>
        <w:tc>
          <w:tcPr>
            <w:tcW w:w="3260"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Размещение автомобильных дорог и технически связанных с ними сооружений</w:t>
            </w:r>
          </w:p>
        </w:tc>
        <w:tc>
          <w:tcPr>
            <w:tcW w:w="1843" w:type="dxa"/>
            <w:tcBorders>
              <w:top w:val="single" w:sz="4" w:space="0" w:color="auto"/>
              <w:left w:val="single" w:sz="4" w:space="0" w:color="auto"/>
              <w:bottom w:val="single" w:sz="4" w:space="0" w:color="auto"/>
              <w:right w:val="single" w:sz="4" w:space="0" w:color="auto"/>
            </w:tcBorders>
          </w:tcPr>
          <w:p w:rsidR="00D325E8" w:rsidRPr="00D325E8" w:rsidRDefault="00D325E8" w:rsidP="00D325E8">
            <w:pPr>
              <w:pStyle w:val="a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rPr>
                <w:rFonts w:ascii="Times New Roman" w:hAnsi="Times New Roman" w:cs="Times New Roman"/>
              </w:rPr>
            </w:pPr>
          </w:p>
        </w:tc>
      </w:tr>
      <w:tr w:rsidR="00D325E8" w:rsidRPr="00D325E8" w:rsidTr="00D325E8">
        <w:trPr>
          <w:trHeight w:val="1114"/>
        </w:trPr>
        <w:tc>
          <w:tcPr>
            <w:tcW w:w="573"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pStyle w:val="a3"/>
              <w:jc w:val="center"/>
              <w:rPr>
                <w:rFonts w:ascii="Times New Roman" w:hAnsi="Times New Roman" w:cs="Times New Roman"/>
              </w:rPr>
            </w:pPr>
            <w:r w:rsidRPr="00D325E8">
              <w:rPr>
                <w:rFonts w:ascii="Times New Roman" w:hAnsi="Times New Roman" w:cs="Times New Roman"/>
              </w:rPr>
              <w:t>12.1</w:t>
            </w:r>
          </w:p>
        </w:tc>
        <w:tc>
          <w:tcPr>
            <w:tcW w:w="3260" w:type="dxa"/>
            <w:tcBorders>
              <w:top w:val="single" w:sz="4" w:space="0" w:color="auto"/>
              <w:left w:val="single" w:sz="4" w:space="0" w:color="auto"/>
              <w:bottom w:val="single" w:sz="4" w:space="0" w:color="auto"/>
              <w:right w:val="single" w:sz="4" w:space="0" w:color="auto"/>
            </w:tcBorders>
            <w:noWrap/>
            <w:vAlign w:val="center"/>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Размещение кладбищ и</w:t>
            </w:r>
            <w:r w:rsidRPr="00D325E8">
              <w:rPr>
                <w:rFonts w:ascii="Times New Roman" w:hAnsi="Times New Roman" w:cs="Times New Roman"/>
              </w:rPr>
              <w:br/>
              <w:t>мест захоронения;</w:t>
            </w:r>
          </w:p>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размещение соответствующих культовых сооружений</w:t>
            </w:r>
          </w:p>
        </w:tc>
        <w:tc>
          <w:tcPr>
            <w:tcW w:w="1843" w:type="dxa"/>
            <w:tcBorders>
              <w:top w:val="single" w:sz="4" w:space="0" w:color="auto"/>
              <w:left w:val="single" w:sz="4" w:space="0" w:color="auto"/>
              <w:bottom w:val="single" w:sz="4" w:space="0" w:color="auto"/>
              <w:right w:val="single" w:sz="4" w:space="0" w:color="auto"/>
            </w:tcBorders>
          </w:tcPr>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Стоянка автомобильного транспорта для посетителей,</w:t>
            </w:r>
          </w:p>
          <w:p w:rsidR="00D325E8" w:rsidRPr="00D325E8" w:rsidRDefault="00D325E8" w:rsidP="00D325E8">
            <w:pPr>
              <w:pStyle w:val="a3"/>
              <w:rPr>
                <w:rFonts w:ascii="Times New Roman" w:hAnsi="Times New Roman" w:cs="Times New Roman"/>
              </w:rPr>
            </w:pPr>
            <w:r w:rsidRPr="00D325E8">
              <w:rPr>
                <w:rFonts w:ascii="Times New Roman" w:hAnsi="Times New Roman" w:cs="Times New Roman"/>
              </w:rPr>
              <w:t xml:space="preserve">и иных </w:t>
            </w:r>
            <w:proofErr w:type="spellStart"/>
            <w:proofErr w:type="gramStart"/>
            <w:r w:rsidRPr="00D325E8">
              <w:rPr>
                <w:rFonts w:ascii="Times New Roman" w:hAnsi="Times New Roman" w:cs="Times New Roman"/>
              </w:rPr>
              <w:t>вспомогатель-ных</w:t>
            </w:r>
            <w:proofErr w:type="spellEnd"/>
            <w:proofErr w:type="gramEnd"/>
            <w:r w:rsidRPr="00D325E8">
              <w:rPr>
                <w:rFonts w:ascii="Times New Roman" w:hAnsi="Times New Roman" w:cs="Times New Roman"/>
              </w:rPr>
              <w:t xml:space="preserve"> сооружений</w:t>
            </w:r>
          </w:p>
        </w:tc>
        <w:tc>
          <w:tcPr>
            <w:tcW w:w="141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rPr>
                <w:rFonts w:ascii="Times New Roman" w:hAnsi="Times New Roman" w:cs="Times New Roman"/>
              </w:rPr>
            </w:pPr>
          </w:p>
        </w:tc>
      </w:tr>
    </w:tbl>
    <w:p w:rsidR="00D325E8" w:rsidRPr="00D325E8" w:rsidRDefault="00D325E8" w:rsidP="00D325E8">
      <w:pPr>
        <w:autoSpaceDE w:val="0"/>
        <w:autoSpaceDN w:val="0"/>
        <w:adjustRightInd w:val="0"/>
        <w:jc w:val="both"/>
        <w:rPr>
          <w:rFonts w:ascii="Times New Roman" w:hAnsi="Times New Roman" w:cs="Times New Roman"/>
        </w:rPr>
      </w:pPr>
    </w:p>
    <w:p w:rsidR="00D325E8" w:rsidRPr="00D325E8" w:rsidRDefault="00D325E8" w:rsidP="00D325E8">
      <w:pPr>
        <w:autoSpaceDE w:val="0"/>
        <w:autoSpaceDN w:val="0"/>
        <w:adjustRightInd w:val="0"/>
        <w:spacing w:line="235" w:lineRule="auto"/>
        <w:ind w:firstLine="709"/>
        <w:jc w:val="both"/>
        <w:rPr>
          <w:rFonts w:ascii="Times New Roman" w:hAnsi="Times New Roman" w:cs="Times New Roman"/>
        </w:rPr>
      </w:pPr>
      <w:r w:rsidRPr="00D325E8">
        <w:rPr>
          <w:rFonts w:ascii="Times New Roman" w:hAnsi="Times New Roman" w:cs="Times New Roman"/>
        </w:rPr>
        <w:t xml:space="preserve">2) </w:t>
      </w:r>
      <w:r w:rsidRPr="00D325E8">
        <w:rPr>
          <w:rFonts w:ascii="Times New Roman" w:hAnsi="Times New Roman" w:cs="Times New Roman"/>
          <w:bCs/>
        </w:rPr>
        <w:t>условно разрешенные виды использования земельных участков и объектов капитального строительства</w:t>
      </w:r>
      <w:r w:rsidRPr="00D325E8">
        <w:rPr>
          <w:rFonts w:ascii="Times New Roman" w:hAnsi="Times New Roman" w:cs="Times New Roman"/>
        </w:rPr>
        <w:t xml:space="preserve"> для проектируемой зоны размещения кладбищ не предусмотрены;</w:t>
      </w:r>
    </w:p>
    <w:p w:rsidR="00D325E8" w:rsidRPr="00D325E8" w:rsidRDefault="00D325E8" w:rsidP="00D325E8">
      <w:pPr>
        <w:autoSpaceDE w:val="0"/>
        <w:autoSpaceDN w:val="0"/>
        <w:adjustRightInd w:val="0"/>
        <w:spacing w:line="235" w:lineRule="auto"/>
        <w:ind w:firstLine="709"/>
        <w:jc w:val="both"/>
        <w:rPr>
          <w:rFonts w:ascii="Times New Roman" w:hAnsi="Times New Roman" w:cs="Times New Roman"/>
        </w:rPr>
      </w:pPr>
      <w:r w:rsidRPr="00D325E8">
        <w:rPr>
          <w:rFonts w:ascii="Times New Roman" w:hAnsi="Times New Roman" w:cs="Times New Roman"/>
        </w:rPr>
        <w:t xml:space="preserve">3) предельные размеры земельных участков, предельные параметры разрешенного строительства, реконструкции объектов капитального строительства </w:t>
      </w:r>
      <w:r w:rsidR="00CA1B50">
        <w:rPr>
          <w:rFonts w:ascii="Times New Roman" w:hAnsi="Times New Roman" w:cs="Times New Roman"/>
        </w:rPr>
        <w:t>з</w:t>
      </w:r>
      <w:r w:rsidR="00CA1B50">
        <w:rPr>
          <w:rFonts w:ascii="Times New Roman" w:hAnsi="Times New Roman" w:cs="Times New Roman"/>
        </w:rPr>
        <w:t>он</w:t>
      </w:r>
      <w:r w:rsidR="00CA1B50">
        <w:rPr>
          <w:rFonts w:ascii="Times New Roman" w:hAnsi="Times New Roman" w:cs="Times New Roman"/>
        </w:rPr>
        <w:t>ы</w:t>
      </w:r>
      <w:r w:rsidR="00CA1B50">
        <w:rPr>
          <w:rFonts w:ascii="Times New Roman" w:hAnsi="Times New Roman" w:cs="Times New Roman"/>
        </w:rPr>
        <w:t xml:space="preserve"> размещения кладбищ, зон</w:t>
      </w:r>
      <w:r w:rsidR="00CA1B50">
        <w:rPr>
          <w:rFonts w:ascii="Times New Roman" w:hAnsi="Times New Roman" w:cs="Times New Roman"/>
        </w:rPr>
        <w:t>ы</w:t>
      </w:r>
      <w:r w:rsidR="00CA1B50">
        <w:rPr>
          <w:rFonts w:ascii="Times New Roman" w:hAnsi="Times New Roman" w:cs="Times New Roman"/>
        </w:rPr>
        <w:t xml:space="preserve"> размещения закрываемых кладбищ, п</w:t>
      </w:r>
      <w:r w:rsidR="00CA1B50" w:rsidRPr="00D325E8">
        <w:rPr>
          <w:rFonts w:ascii="Times New Roman" w:hAnsi="Times New Roman" w:cs="Times New Roman"/>
        </w:rPr>
        <w:t>роек</w:t>
      </w:r>
      <w:r w:rsidR="00CA1B50">
        <w:rPr>
          <w:rFonts w:ascii="Times New Roman" w:hAnsi="Times New Roman" w:cs="Times New Roman"/>
        </w:rPr>
        <w:t>тируемой</w:t>
      </w:r>
      <w:r w:rsidR="00CA1B50" w:rsidRPr="00D325E8">
        <w:rPr>
          <w:rFonts w:ascii="Times New Roman" w:hAnsi="Times New Roman" w:cs="Times New Roman"/>
        </w:rPr>
        <w:t xml:space="preserve"> зон</w:t>
      </w:r>
      <w:r w:rsidR="00CA1B50">
        <w:rPr>
          <w:rFonts w:ascii="Times New Roman" w:hAnsi="Times New Roman" w:cs="Times New Roman"/>
        </w:rPr>
        <w:t>ы</w:t>
      </w:r>
      <w:r w:rsidR="00CA1B50" w:rsidRPr="00D325E8">
        <w:rPr>
          <w:rFonts w:ascii="Times New Roman" w:hAnsi="Times New Roman" w:cs="Times New Roman"/>
        </w:rPr>
        <w:t xml:space="preserve"> размещения кладбищ</w:t>
      </w:r>
      <w:r w:rsidR="00CA1B50" w:rsidRPr="00D325E8">
        <w:rPr>
          <w:rFonts w:ascii="Times New Roman" w:hAnsi="Times New Roman" w:cs="Times New Roman"/>
        </w:rPr>
        <w:t xml:space="preserve"> </w:t>
      </w:r>
      <w:r w:rsidRPr="00D325E8">
        <w:rPr>
          <w:rFonts w:ascii="Times New Roman" w:hAnsi="Times New Roman" w:cs="Times New Roman"/>
        </w:rPr>
        <w:t>приведены в таблице 8.1.</w:t>
      </w:r>
    </w:p>
    <w:p w:rsidR="00D325E8" w:rsidRPr="00D325E8" w:rsidRDefault="00D325E8" w:rsidP="00D325E8">
      <w:pPr>
        <w:autoSpaceDE w:val="0"/>
        <w:autoSpaceDN w:val="0"/>
        <w:adjustRightInd w:val="0"/>
        <w:spacing w:line="235" w:lineRule="auto"/>
        <w:ind w:firstLine="708"/>
        <w:jc w:val="right"/>
        <w:rPr>
          <w:rFonts w:ascii="Times New Roman" w:hAnsi="Times New Roman" w:cs="Times New Roman"/>
        </w:rPr>
      </w:pPr>
      <w:r w:rsidRPr="00D325E8">
        <w:rPr>
          <w:rFonts w:ascii="Times New Roman" w:hAnsi="Times New Roman" w:cs="Times New Roman"/>
        </w:rPr>
        <w:t>Таблица 8.1</w:t>
      </w:r>
    </w:p>
    <w:p w:rsidR="00D325E8" w:rsidRPr="00D325E8" w:rsidRDefault="00D325E8" w:rsidP="00D325E8">
      <w:pPr>
        <w:autoSpaceDE w:val="0"/>
        <w:autoSpaceDN w:val="0"/>
        <w:adjustRightInd w:val="0"/>
        <w:spacing w:line="235" w:lineRule="auto"/>
        <w:ind w:right="-143"/>
        <w:jc w:val="center"/>
        <w:rPr>
          <w:rFonts w:ascii="Times New Roman" w:hAnsi="Times New Roman" w:cs="Times New Roman"/>
        </w:rPr>
      </w:pPr>
    </w:p>
    <w:p w:rsidR="00D325E8" w:rsidRPr="00D325E8" w:rsidRDefault="00D325E8" w:rsidP="00D325E8">
      <w:pPr>
        <w:autoSpaceDE w:val="0"/>
        <w:autoSpaceDN w:val="0"/>
        <w:adjustRightInd w:val="0"/>
        <w:spacing w:line="235" w:lineRule="auto"/>
        <w:ind w:right="-143"/>
        <w:jc w:val="center"/>
        <w:rPr>
          <w:rFonts w:ascii="Times New Roman" w:hAnsi="Times New Roman" w:cs="Times New Roman"/>
        </w:rPr>
      </w:pPr>
      <w:r w:rsidRPr="00D325E8">
        <w:rPr>
          <w:rFonts w:ascii="Times New Roman" w:hAnsi="Times New Roman" w:cs="Times New Roman"/>
        </w:rPr>
        <w:t>Предельные размеры земельных участков, предельные параметры</w:t>
      </w:r>
      <w:r w:rsidRPr="00D325E8">
        <w:rPr>
          <w:rFonts w:ascii="Times New Roman" w:hAnsi="Times New Roman" w:cs="Times New Roman"/>
        </w:rPr>
        <w:br/>
        <w:t>разрешенного строительства, реконструкции объектов капитального</w:t>
      </w:r>
      <w:r w:rsidRPr="00D325E8">
        <w:rPr>
          <w:rFonts w:ascii="Times New Roman" w:hAnsi="Times New Roman" w:cs="Times New Roman"/>
        </w:rPr>
        <w:br/>
        <w:t xml:space="preserve">строительства </w:t>
      </w:r>
    </w:p>
    <w:p w:rsidR="00D325E8" w:rsidRPr="00D325E8" w:rsidRDefault="00D325E8" w:rsidP="00D325E8">
      <w:pPr>
        <w:autoSpaceDE w:val="0"/>
        <w:autoSpaceDN w:val="0"/>
        <w:adjustRightInd w:val="0"/>
        <w:spacing w:line="235" w:lineRule="auto"/>
        <w:ind w:right="-143"/>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677"/>
      </w:tblGrid>
      <w:tr w:rsidR="00D325E8" w:rsidRPr="00D325E8" w:rsidTr="00D325E8">
        <w:trPr>
          <w:trHeight w:val="468"/>
          <w:tblHeader/>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w:t>
            </w:r>
            <w:r w:rsidRPr="00D325E8">
              <w:rPr>
                <w:rFonts w:ascii="Times New Roman" w:eastAsia="Arial" w:hAnsi="Times New Roman" w:cs="Times New Roman"/>
              </w:rPr>
              <w:br/>
            </w:r>
            <w:proofErr w:type="gramStart"/>
            <w:r w:rsidRPr="00D325E8">
              <w:rPr>
                <w:rFonts w:ascii="Times New Roman" w:eastAsia="Arial" w:hAnsi="Times New Roman" w:cs="Times New Roman"/>
              </w:rPr>
              <w:t>п</w:t>
            </w:r>
            <w:proofErr w:type="gramEnd"/>
            <w:r w:rsidRPr="00D325E8">
              <w:rPr>
                <w:rFonts w:ascii="Times New Roman" w:eastAsia="Arial" w:hAnsi="Times New Roman" w:cs="Times New Roman"/>
              </w:rPr>
              <w:t>/п</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Предельные параметры</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Установленные размеры</w:t>
            </w:r>
          </w:p>
        </w:tc>
      </w:tr>
      <w:tr w:rsidR="00D325E8" w:rsidRPr="00D325E8" w:rsidTr="00D325E8">
        <w:trPr>
          <w:trHeight w:val="207"/>
        </w:trPr>
        <w:tc>
          <w:tcPr>
            <w:tcW w:w="567" w:type="dxa"/>
            <w:tcBorders>
              <w:top w:val="single" w:sz="4" w:space="0" w:color="auto"/>
              <w:left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1</w:t>
            </w:r>
          </w:p>
        </w:tc>
        <w:tc>
          <w:tcPr>
            <w:tcW w:w="4395" w:type="dxa"/>
            <w:tcBorders>
              <w:top w:val="single" w:sz="4" w:space="0" w:color="auto"/>
              <w:left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Минимальная площадь земельного участка</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ind w:firstLine="14"/>
              <w:rPr>
                <w:rFonts w:ascii="Times New Roman" w:eastAsia="Arial" w:hAnsi="Times New Roman" w:cs="Times New Roman"/>
              </w:rPr>
            </w:pPr>
            <w:r w:rsidRPr="00D325E8">
              <w:rPr>
                <w:rFonts w:ascii="Times New Roman" w:eastAsia="Arial" w:hAnsi="Times New Roman" w:cs="Times New Roman"/>
              </w:rPr>
              <w:t xml:space="preserve">Устанавливаются в </w:t>
            </w:r>
            <w:proofErr w:type="gramStart"/>
            <w:r w:rsidRPr="00D325E8">
              <w:rPr>
                <w:rFonts w:ascii="Times New Roman" w:eastAsia="Arial" w:hAnsi="Times New Roman" w:cs="Times New Roman"/>
              </w:rPr>
              <w:t>соответствии</w:t>
            </w:r>
            <w:proofErr w:type="gramEnd"/>
            <w:r w:rsidRPr="00D325E8">
              <w:rPr>
                <w:rFonts w:ascii="Times New Roman" w:eastAsia="Arial" w:hAnsi="Times New Roman" w:cs="Times New Roman"/>
              </w:rPr>
              <w:t xml:space="preserve"> с утвержденными в установленном порядке нормами отвода земель для объектов капитального строительства или в соответствии с землеустроительной, градостроительной и проектной документацией. Минимальная площадь земельного участка − 0,04 га</w:t>
            </w:r>
          </w:p>
        </w:tc>
      </w:tr>
      <w:tr w:rsidR="00D325E8" w:rsidRPr="00D325E8" w:rsidTr="00D325E8">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2</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Максимальная площадь земельного участка</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5,0 га</w:t>
            </w:r>
          </w:p>
        </w:tc>
      </w:tr>
      <w:tr w:rsidR="00D325E8" w:rsidRPr="00D325E8" w:rsidTr="00D325E8">
        <w:trPr>
          <w:trHeight w:val="557"/>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suppressAutoHyphens/>
              <w:jc w:val="center"/>
              <w:rPr>
                <w:rFonts w:ascii="Times New Roman" w:eastAsia="Calibri" w:hAnsi="Times New Roman" w:cs="Times New Roman"/>
                <w:kern w:val="2"/>
                <w:lang w:eastAsia="ar-SA"/>
              </w:rPr>
            </w:pPr>
            <w:r w:rsidRPr="00D325E8">
              <w:rPr>
                <w:rFonts w:ascii="Times New Roman" w:eastAsia="Calibri" w:hAnsi="Times New Roman" w:cs="Times New Roman"/>
                <w:kern w:val="2"/>
                <w:lang w:eastAsia="ar-SA"/>
              </w:rPr>
              <w:lastRenderedPageBreak/>
              <w:t>3</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suppressAutoHyphens/>
              <w:rPr>
                <w:rFonts w:ascii="Times New Roman" w:eastAsia="Calibri" w:hAnsi="Times New Roman" w:cs="Times New Roman"/>
                <w:kern w:val="2"/>
                <w:lang w:eastAsia="ar-SA"/>
              </w:rPr>
            </w:pPr>
            <w:r w:rsidRPr="00D325E8">
              <w:rPr>
                <w:rFonts w:ascii="Times New Roman" w:eastAsia="Calibri" w:hAnsi="Times New Roman" w:cs="Times New Roman"/>
                <w:kern w:val="2"/>
                <w:lang w:eastAsia="ar-SA"/>
              </w:rPr>
              <w:t>Максимальный процент з</w:t>
            </w:r>
            <w:r w:rsidRPr="00D325E8">
              <w:rPr>
                <w:rFonts w:ascii="Times New Roman" w:hAnsi="Times New Roman" w:cs="Times New Roman"/>
                <w:kern w:val="2"/>
                <w:lang w:eastAsia="ar-SA"/>
              </w:rPr>
              <w:t>астройки земельного участка для прочих объектов</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50,0 процентов</w:t>
            </w:r>
          </w:p>
        </w:tc>
      </w:tr>
      <w:tr w:rsidR="00D325E8" w:rsidRPr="00D325E8" w:rsidTr="00D325E8">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4</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Предельная высота зданий, строений, сооружений</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5 м</w:t>
            </w:r>
          </w:p>
        </w:tc>
      </w:tr>
      <w:tr w:rsidR="00D325E8" w:rsidRPr="00D325E8" w:rsidTr="00D325E8">
        <w:trPr>
          <w:trHeight w:val="1693"/>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hAnsi="Times New Roman" w:cs="Times New Roman"/>
              </w:rPr>
            </w:pPr>
            <w:r w:rsidRPr="00D325E8">
              <w:rPr>
                <w:rFonts w:ascii="Times New Roman" w:hAnsi="Times New Roman" w:cs="Times New Roman"/>
              </w:rPr>
              <w:t>5</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hAnsi="Times New Roman" w:cs="Times New Roman"/>
              </w:rPr>
            </w:pPr>
            <w:r w:rsidRPr="00D325E8">
              <w:rPr>
                <w:rFonts w:ascii="Times New Roman" w:hAnsi="Times New Roman" w:cs="Times New Roman"/>
              </w:rPr>
              <w:t xml:space="preserve">Минимальные отступы от красной линии и границ земельных участков в </w:t>
            </w:r>
            <w:proofErr w:type="gramStart"/>
            <w:r w:rsidRPr="00D325E8">
              <w:rPr>
                <w:rFonts w:ascii="Times New Roman" w:hAnsi="Times New Roman" w:cs="Times New Roman"/>
              </w:rPr>
              <w:t>целях</w:t>
            </w:r>
            <w:proofErr w:type="gramEnd"/>
            <w:r w:rsidRPr="00D325E8">
              <w:rPr>
                <w:rFonts w:ascii="Times New Roman" w:hAnsi="Times New Roman" w:cs="Times New Roman"/>
              </w:rPr>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От зданий, строений, сооружений до красных линий отступы должны составлять − 5 м</w:t>
            </w:r>
            <w:r w:rsidRPr="00D325E8">
              <w:rPr>
                <w:rFonts w:ascii="Times New Roman" w:eastAsia="Arial" w:hAnsi="Times New Roman" w:cs="Times New Roman"/>
              </w:rPr>
              <w:br/>
              <w:t>(за исключением ранее построенных зданий, строений, сооружений);</w:t>
            </w:r>
          </w:p>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от зданий, строений, сооружений до границ земельного участка − 3 м</w:t>
            </w:r>
          </w:p>
        </w:tc>
      </w:tr>
      <w:tr w:rsidR="00D325E8" w:rsidRPr="00D325E8" w:rsidTr="00D325E8">
        <w:trPr>
          <w:trHeight w:val="483"/>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6</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Требования к ограждениям земельных участков</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Выполняются в «прозрачном» или «глухом» исполнении</w:t>
            </w:r>
          </w:p>
        </w:tc>
      </w:tr>
      <w:tr w:rsidR="00D325E8" w:rsidRPr="00D325E8" w:rsidTr="00D325E8">
        <w:trPr>
          <w:trHeight w:val="832"/>
        </w:trPr>
        <w:tc>
          <w:tcPr>
            <w:tcW w:w="56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jc w:val="center"/>
              <w:rPr>
                <w:rFonts w:ascii="Times New Roman" w:eastAsia="Arial" w:hAnsi="Times New Roman" w:cs="Times New Roman"/>
              </w:rPr>
            </w:pPr>
            <w:r w:rsidRPr="00D325E8">
              <w:rPr>
                <w:rFonts w:ascii="Times New Roman" w:eastAsia="Arial" w:hAnsi="Times New Roman" w:cs="Times New Roman"/>
              </w:rPr>
              <w:t>7</w:t>
            </w:r>
          </w:p>
        </w:tc>
        <w:tc>
          <w:tcPr>
            <w:tcW w:w="4395"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autoSpaceDE w:val="0"/>
              <w:autoSpaceDN w:val="0"/>
              <w:adjustRightInd w:val="0"/>
              <w:rPr>
                <w:rFonts w:ascii="Times New Roman" w:eastAsia="Arial" w:hAnsi="Times New Roman" w:cs="Times New Roman"/>
              </w:rPr>
            </w:pPr>
            <w:r w:rsidRPr="00D325E8">
              <w:rPr>
                <w:rFonts w:ascii="Times New Roman" w:eastAsia="Arial" w:hAnsi="Times New Roman" w:cs="Times New Roman"/>
              </w:rPr>
              <w:t xml:space="preserve">Минимальное количество </w:t>
            </w:r>
            <w:proofErr w:type="spellStart"/>
            <w:r w:rsidRPr="00D325E8">
              <w:rPr>
                <w:rFonts w:ascii="Times New Roman" w:eastAsia="Arial" w:hAnsi="Times New Roman" w:cs="Times New Roman"/>
              </w:rPr>
              <w:t>машино</w:t>
            </w:r>
            <w:proofErr w:type="spellEnd"/>
            <w:r w:rsidRPr="00D325E8">
              <w:rPr>
                <w:rFonts w:ascii="Times New Roman" w:eastAsia="Arial" w:hAnsi="Times New Roman" w:cs="Times New Roman"/>
              </w:rPr>
              <w:t>-мест для объектных стоянок легковых автомобилей</w:t>
            </w:r>
          </w:p>
        </w:tc>
        <w:tc>
          <w:tcPr>
            <w:tcW w:w="4677" w:type="dxa"/>
            <w:tcBorders>
              <w:top w:val="single" w:sz="4" w:space="0" w:color="auto"/>
              <w:left w:val="single" w:sz="4" w:space="0" w:color="auto"/>
              <w:bottom w:val="single" w:sz="4" w:space="0" w:color="auto"/>
              <w:right w:val="single" w:sz="4" w:space="0" w:color="auto"/>
            </w:tcBorders>
            <w:vAlign w:val="center"/>
          </w:tcPr>
          <w:p w:rsidR="00D325E8" w:rsidRPr="00D325E8" w:rsidRDefault="00D325E8" w:rsidP="00D325E8">
            <w:pPr>
              <w:rPr>
                <w:rFonts w:ascii="Times New Roman" w:hAnsi="Times New Roman" w:cs="Times New Roman"/>
              </w:rPr>
            </w:pPr>
            <w:r w:rsidRPr="00D325E8">
              <w:rPr>
                <w:rFonts w:ascii="Times New Roman" w:eastAsia="Arial" w:hAnsi="Times New Roman" w:cs="Times New Roman"/>
              </w:rPr>
              <w:t xml:space="preserve">В соответствии с СП 42.13330.2011 (Приложение К), с учетом коэффициента </w:t>
            </w:r>
            <w:r w:rsidRPr="00D325E8">
              <w:rPr>
                <w:rFonts w:ascii="Times New Roman" w:hAnsi="Times New Roman" w:cs="Times New Roman"/>
              </w:rPr>
              <w:t>уровня автомобилизации</w:t>
            </w:r>
          </w:p>
        </w:tc>
      </w:tr>
    </w:tbl>
    <w:p w:rsidR="009927B7" w:rsidRPr="00A12470" w:rsidRDefault="009927B7" w:rsidP="009B0EA2">
      <w:pPr>
        <w:pStyle w:val="a3"/>
        <w:jc w:val="both"/>
        <w:rPr>
          <w:rFonts w:ascii="Times New Roman" w:hAnsi="Times New Roman" w:cs="Times New Roman"/>
        </w:rPr>
      </w:pPr>
    </w:p>
    <w:p w:rsidR="001E06AF" w:rsidRPr="00A12470" w:rsidRDefault="001E06AF" w:rsidP="009B0EA2">
      <w:pPr>
        <w:pStyle w:val="a3"/>
        <w:jc w:val="center"/>
        <w:rPr>
          <w:rFonts w:ascii="Times New Roman" w:hAnsi="Times New Roman" w:cs="Times New Roman"/>
        </w:rPr>
      </w:pPr>
      <w:r w:rsidRPr="00A12470">
        <w:rPr>
          <w:rFonts w:ascii="Times New Roman" w:hAnsi="Times New Roman" w:cs="Times New Roman"/>
        </w:rPr>
        <w:t>Статья 24. Градостроительные регламенты. Предельные параметры земельных участков и объектов капитального строительства. Иные параметры</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 xml:space="preserve">Предельные размеры  земельных  участков, предоставляемых гражданам в собственность бесплатно по основаниям, указанным в </w:t>
      </w:r>
      <w:proofErr w:type="gramStart"/>
      <w:r w:rsidRPr="004326E7">
        <w:rPr>
          <w:rFonts w:ascii="Times New Roman" w:hAnsi="Times New Roman" w:cs="Times New Roman"/>
        </w:rPr>
        <w:t>подпунктах</w:t>
      </w:r>
      <w:proofErr w:type="gramEnd"/>
      <w:r w:rsidRPr="004326E7">
        <w:rPr>
          <w:rFonts w:ascii="Times New Roman" w:hAnsi="Times New Roman" w:cs="Times New Roman"/>
        </w:rPr>
        <w:t xml:space="preserve"> 6 и 7 статьи 39.5 Земельного кодекса Российской Федерации, устанавливаются законодательством Удмуртской Республики. </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 xml:space="preserve">2. </w:t>
      </w:r>
      <w:proofErr w:type="gramStart"/>
      <w:r w:rsidRPr="004326E7">
        <w:rPr>
          <w:rFonts w:ascii="Times New Roman" w:hAnsi="Times New Roman" w:cs="Times New Roman"/>
        </w:rPr>
        <w:t>Для всех территориальных зон в отношении земельных участков и объектов капитального строительства инж</w:t>
      </w:r>
      <w:bookmarkStart w:id="28" w:name="_GoBack"/>
      <w:bookmarkEnd w:id="28"/>
      <w:r w:rsidRPr="004326E7">
        <w:rPr>
          <w:rFonts w:ascii="Times New Roman" w:hAnsi="Times New Roman" w:cs="Times New Roman"/>
        </w:rPr>
        <w:t>енерно-технического обеспечения (трансформаторных подстанций, газораспределительных пунктов, сооружений</w:t>
      </w:r>
      <w:r w:rsidRPr="004326E7">
        <w:rPr>
          <w:rFonts w:ascii="Times New Roman" w:hAnsi="Times New Roman" w:cs="Times New Roman"/>
        </w:rPr>
        <w:br/>
        <w:t xml:space="preserve">связи и других) устанавливаются следующие предельные параметры строительства: </w:t>
      </w:r>
      <w:proofErr w:type="gramEnd"/>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1) минимальная площадь земельного участка – 0,0001 га;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2) максимальная площадь земельного участка не нормируется;</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 xml:space="preserve">3) максимальный процент застройки земельного участка – 60 процентов; </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 xml:space="preserve">4) минимальный отступ от границы земельного участка – 1 метр; </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5) предельная высота зданий, строений, сооружений – 25 метров.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1) минимальный размер земельного участка: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 xml:space="preserve">а) индивидуальные жилые дома – 0,06 га; </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б) блокированные жилые дома – 0,06 га для одного блока;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в) личное подсобное хозяйство – 0,06 га;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г) прочие объекты капитального строительства – 0,02 га;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2) максимальный размер земельного участка: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а) индивидуальные жилые дома – 0,50 га;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б) блокированные жилые дома – 0,50 га для одного блока;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в) личное подсобное хозяйство – 0,50 га;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г) прочие объекты капитального строительства не нормируются;</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3) минимальные отступы от красных линий и границ земельных участков</w:t>
      </w:r>
      <w:r w:rsidRPr="004326E7">
        <w:rPr>
          <w:rFonts w:ascii="Times New Roman" w:hAnsi="Times New Roman" w:cs="Times New Roman"/>
        </w:rPr>
        <w:br/>
        <w:t xml:space="preserve">в </w:t>
      </w:r>
      <w:proofErr w:type="gramStart"/>
      <w:r w:rsidRPr="004326E7">
        <w:rPr>
          <w:rFonts w:ascii="Times New Roman" w:hAnsi="Times New Roman" w:cs="Times New Roman"/>
        </w:rPr>
        <w:t>целях</w:t>
      </w:r>
      <w:proofErr w:type="gramEnd"/>
      <w:r w:rsidRPr="004326E7">
        <w:rPr>
          <w:rFonts w:ascii="Times New Roman" w:hAnsi="Times New Roman" w:cs="Times New Roman"/>
        </w:rPr>
        <w:t xml:space="preserve"> определения мест допустимого размещения зданий, строений, сооружений,</w:t>
      </w:r>
      <w:r w:rsidRPr="004326E7">
        <w:rPr>
          <w:rFonts w:ascii="Times New Roman" w:hAnsi="Times New Roman" w:cs="Times New Roman"/>
        </w:rPr>
        <w:br/>
        <w:t>за пределами которых запрещено строительство зданий, строений, сооружений:</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а) индивидуальные жилые дома, блокированные жилые дома, личное подсобное хозяйство:</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от красных линий улиц и проездов до жилых домов – не менее 5 метров;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lastRenderedPageBreak/>
        <w:t>от красных линий улиц и проездов до хозяйственных построек – не менее              5 метров;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от границ земельного участка до жилых домов – не менее 3 метров;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от границ  земельного участка до построек для содержания скота и птицы –</w:t>
      </w:r>
      <w:r w:rsidRPr="004326E7">
        <w:rPr>
          <w:rFonts w:ascii="Times New Roman" w:hAnsi="Times New Roman" w:cs="Times New Roman"/>
        </w:rPr>
        <w:br/>
        <w:t>не менее 4 метров;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от границ земельного участка до других построек (бани, гаража и других) –</w:t>
      </w:r>
      <w:r w:rsidRPr="004326E7">
        <w:rPr>
          <w:rFonts w:ascii="Times New Roman" w:hAnsi="Times New Roman" w:cs="Times New Roman"/>
        </w:rPr>
        <w:br/>
        <w:t>не менее 1 метра;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б) прочие объекты капитального строительства: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от границ земельного участка до здания, строения, сооружения  – не менее            1 метра;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4) максимальный процент застройки земельного участка:</w:t>
      </w:r>
    </w:p>
    <w:p w:rsidR="004326E7" w:rsidRPr="004326E7" w:rsidRDefault="004326E7" w:rsidP="004326E7">
      <w:pPr>
        <w:tabs>
          <w:tab w:val="left" w:pos="851"/>
          <w:tab w:val="left" w:pos="993"/>
        </w:tabs>
        <w:ind w:firstLine="709"/>
        <w:jc w:val="both"/>
        <w:rPr>
          <w:rFonts w:ascii="Times New Roman" w:hAnsi="Times New Roman" w:cs="Times New Roman"/>
        </w:rPr>
      </w:pPr>
      <w:r w:rsidRPr="004326E7">
        <w:rPr>
          <w:rFonts w:ascii="Times New Roman" w:hAnsi="Times New Roman" w:cs="Times New Roman"/>
        </w:rPr>
        <w:t>а) индивидуальные жилые дома, блокированные жилые дома, личное подсобное хозяйство – 35 процентов;</w:t>
      </w:r>
    </w:p>
    <w:p w:rsidR="004326E7" w:rsidRPr="004326E7" w:rsidRDefault="004326E7" w:rsidP="004326E7">
      <w:pPr>
        <w:tabs>
          <w:tab w:val="left" w:pos="851"/>
          <w:tab w:val="left" w:pos="993"/>
        </w:tabs>
        <w:ind w:firstLine="709"/>
        <w:jc w:val="both"/>
        <w:rPr>
          <w:rFonts w:ascii="Times New Roman" w:hAnsi="Times New Roman" w:cs="Times New Roman"/>
        </w:rPr>
      </w:pPr>
      <w:r w:rsidRPr="004326E7">
        <w:rPr>
          <w:rFonts w:ascii="Times New Roman" w:hAnsi="Times New Roman" w:cs="Times New Roman"/>
        </w:rPr>
        <w:t>б) прочие объекты капитального строительства – 60 процентов;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5) предельное количество этажей – 2 этажа;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6) предельная высота зданий, строений, сооружений – 10 метров;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7) минимальная ширина участка по уличному фронту для строительства индивидуального жилого дома, личного подсобного хозяйства – 20 метров,</w:t>
      </w:r>
      <w:r w:rsidRPr="004326E7">
        <w:rPr>
          <w:rFonts w:ascii="Times New Roman" w:hAnsi="Times New Roman" w:cs="Times New Roman"/>
        </w:rPr>
        <w:br/>
        <w:t>для строительства блокированного жилого дома – 15 метров.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Д-1, Д-2:</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1) минимальный размер земельного участка – 0,04 га;</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2) максимальный размер земельного участка - не нормируется;</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4326E7">
        <w:rPr>
          <w:rFonts w:ascii="Times New Roman" w:hAnsi="Times New Roman" w:cs="Times New Roman"/>
          <w:sz w:val="24"/>
          <w:szCs w:val="24"/>
          <w:lang w:val="ru-RU"/>
        </w:rPr>
        <w:br/>
        <w:t>5 метров;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4) максимальный процент застройки земельного участка – 50 процентов;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5) предельное количество этажей – 3 этажа;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6) предельная высота зданий, строений, сооружений – 25 метров.</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 xml:space="preserve">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П3: </w:t>
      </w:r>
      <w:r w:rsidRPr="004326E7">
        <w:rPr>
          <w:rFonts w:ascii="Times New Roman" w:hAnsi="Times New Roman" w:cs="Times New Roman"/>
          <w:sz w:val="24"/>
          <w:szCs w:val="24"/>
          <w:lang w:val="ru-RU"/>
        </w:rPr>
        <w:tab/>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1) минимальный размер земельного участка – 0,04 га;</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2) максимальный размер земельного участка - не нормируется;</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4326E7">
        <w:rPr>
          <w:rFonts w:ascii="Times New Roman" w:hAnsi="Times New Roman" w:cs="Times New Roman"/>
          <w:sz w:val="24"/>
          <w:szCs w:val="24"/>
          <w:lang w:val="ru-RU"/>
        </w:rPr>
        <w:br/>
        <w:t>5 метров;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4) максимальный процент застройки земельного участка – 60 процентов;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5) предельное количество этажей – 2 этажа;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6) предельная высота зданий, строений, сооружений – 15 метров.</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 xml:space="preserve">6.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 </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1) минимальный размер земельного участка – 0,01 га;</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2) максимальный размер земельного участка - не нормируется;</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4326E7">
        <w:rPr>
          <w:rFonts w:ascii="Times New Roman" w:hAnsi="Times New Roman" w:cs="Times New Roman"/>
          <w:sz w:val="24"/>
          <w:szCs w:val="24"/>
          <w:lang w:val="ru-RU"/>
        </w:rPr>
        <w:br/>
        <w:t>5 метров;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4) максимальный процент застройки земельного участка – 10 процентов;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5) предельное количество этажей – 1 этаж;</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6) предельная высота зданий, строений, сооружений – 5 метров.</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lastRenderedPageBreak/>
        <w:t xml:space="preserve">7.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С-2: </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1) минимальный размер земельного участка – 0,04 га;</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2) максимальный размер земельного участка – 0,15 га;</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4326E7">
        <w:rPr>
          <w:rFonts w:ascii="Times New Roman" w:hAnsi="Times New Roman" w:cs="Times New Roman"/>
          <w:sz w:val="24"/>
          <w:szCs w:val="24"/>
          <w:lang w:val="ru-RU"/>
        </w:rPr>
        <w:br/>
        <w:t>5 метров;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4) максимальный процент застройки земельного участка– 40 процентов;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5) предельное количество этажей – 2 этажа;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6) предельная высота зданий, строений, сооружений – 25 метров.</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 xml:space="preserve">8.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территорий общего пользования К-1: </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 xml:space="preserve">1) минимальный размер  земельного участка – 0,04 га; </w:t>
      </w:r>
    </w:p>
    <w:p w:rsidR="004326E7" w:rsidRPr="004326E7" w:rsidRDefault="004326E7" w:rsidP="004326E7">
      <w:pPr>
        <w:pStyle w:val="a9"/>
        <w:tabs>
          <w:tab w:val="left" w:pos="993"/>
        </w:tabs>
        <w:spacing w:after="0" w:line="240" w:lineRule="auto"/>
        <w:ind w:left="0" w:firstLine="709"/>
        <w:rPr>
          <w:rFonts w:ascii="Times New Roman" w:hAnsi="Times New Roman" w:cs="Times New Roman"/>
          <w:sz w:val="24"/>
          <w:szCs w:val="24"/>
          <w:lang w:val="ru-RU"/>
        </w:rPr>
      </w:pPr>
      <w:r w:rsidRPr="004326E7">
        <w:rPr>
          <w:rFonts w:ascii="Times New Roman" w:hAnsi="Times New Roman" w:cs="Times New Roman"/>
          <w:sz w:val="24"/>
          <w:szCs w:val="24"/>
          <w:lang w:val="ru-RU"/>
        </w:rPr>
        <w:t>2) максимальный размер земельного участка – 5,0 га;</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4326E7">
        <w:rPr>
          <w:rFonts w:ascii="Times New Roman" w:hAnsi="Times New Roman" w:cs="Times New Roman"/>
        </w:rPr>
        <w:br/>
        <w:t>5 метров;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4) максимальный процент застройки земельного участка– 50 процентов;</w:t>
      </w:r>
    </w:p>
    <w:p w:rsidR="004326E7" w:rsidRPr="004326E7" w:rsidRDefault="004326E7" w:rsidP="004326E7">
      <w:pPr>
        <w:tabs>
          <w:tab w:val="left" w:pos="993"/>
        </w:tabs>
        <w:ind w:firstLine="709"/>
        <w:jc w:val="both"/>
        <w:rPr>
          <w:rFonts w:ascii="Times New Roman" w:hAnsi="Times New Roman" w:cs="Times New Roman"/>
        </w:rPr>
      </w:pPr>
      <w:r w:rsidRPr="004326E7">
        <w:rPr>
          <w:rFonts w:ascii="Times New Roman" w:hAnsi="Times New Roman" w:cs="Times New Roman"/>
        </w:rPr>
        <w:t>5) предельное количество этажей – 1 этаж;</w:t>
      </w:r>
    </w:p>
    <w:p w:rsidR="009927B7" w:rsidRDefault="004326E7" w:rsidP="004326E7">
      <w:pPr>
        <w:pStyle w:val="a3"/>
        <w:jc w:val="both"/>
        <w:rPr>
          <w:rFonts w:ascii="Times New Roman" w:hAnsi="Times New Roman" w:cs="Times New Roman"/>
        </w:rPr>
      </w:pPr>
      <w:r w:rsidRPr="004326E7">
        <w:rPr>
          <w:rFonts w:ascii="Times New Roman" w:hAnsi="Times New Roman" w:cs="Times New Roman"/>
        </w:rPr>
        <w:t>6) предельная высота зданий, строений, сооружений – 5 метров</w:t>
      </w:r>
      <w:r>
        <w:rPr>
          <w:rFonts w:ascii="Times New Roman" w:hAnsi="Times New Roman" w:cs="Times New Roman"/>
        </w:rPr>
        <w:t>.</w:t>
      </w:r>
    </w:p>
    <w:p w:rsidR="004326E7" w:rsidRPr="004326E7" w:rsidRDefault="004326E7" w:rsidP="004326E7">
      <w:pPr>
        <w:pStyle w:val="a3"/>
        <w:jc w:val="both"/>
        <w:rPr>
          <w:rFonts w:ascii="Times New Roman" w:hAnsi="Times New Roman" w:cs="Times New Roman"/>
        </w:rPr>
      </w:pPr>
    </w:p>
    <w:p w:rsidR="001E06AF" w:rsidRPr="00A12470" w:rsidRDefault="001E06AF" w:rsidP="004326E7">
      <w:pPr>
        <w:pStyle w:val="a3"/>
        <w:jc w:val="center"/>
        <w:rPr>
          <w:rFonts w:ascii="Times New Roman" w:hAnsi="Times New Roman" w:cs="Times New Roman"/>
        </w:rPr>
      </w:pPr>
      <w:bookmarkStart w:id="29" w:name="bookmark29"/>
      <w:r w:rsidRPr="00A12470">
        <w:rPr>
          <w:rFonts w:ascii="Times New Roman" w:hAnsi="Times New Roman" w:cs="Times New Roman"/>
        </w:rPr>
        <w:t>Статья 25. Градостроительные регламенты. Ограничения использования земельных участков и объектов капитального строительства</w:t>
      </w:r>
      <w:bookmarkEnd w:id="29"/>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 целях обеспечения сохранности и создания нормальных условий эксплуатации линейных объектов инженерных коммуникаций устанавливаются охранные коридоры, в которых использование земельных участков регулируется соответствующей нормативно-технической документацией.</w:t>
      </w:r>
    </w:p>
    <w:p w:rsidR="001E06AF" w:rsidRPr="00A12470"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должны быть определены на основании Проекта зон охраны памятников истории и культуры муниципального образования «Засековское», утверждаемого решением Совета депутатов муниципального образования</w:t>
      </w:r>
      <w:proofErr w:type="gramEnd"/>
      <w:r w:rsidRPr="00A12470">
        <w:rPr>
          <w:rFonts w:ascii="Times New Roman" w:hAnsi="Times New Roman" w:cs="Times New Roman"/>
        </w:rPr>
        <w:t xml:space="preserve"> «Засековское». Границы территорий объектов культурного наследия показаны на Схеме размещения территорий объектов культурного наследия» генерального плана МО «Засековское».</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и засорения источников питьевого водоснабжения.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w:t>
      </w:r>
      <w:proofErr w:type="spellStart"/>
      <w:r w:rsidRPr="00A12470">
        <w:rPr>
          <w:rFonts w:ascii="Times New Roman" w:hAnsi="Times New Roman" w:cs="Times New Roman"/>
        </w:rPr>
        <w:t>санитарно</w:t>
      </w:r>
      <w:r w:rsidRPr="00A12470">
        <w:rPr>
          <w:rFonts w:ascii="Times New Roman" w:hAnsi="Times New Roman" w:cs="Times New Roman"/>
        </w:rPr>
        <w:softHyphen/>
        <w:t>эпидемиологическом</w:t>
      </w:r>
      <w:proofErr w:type="spellEnd"/>
      <w:r w:rsidRPr="00A12470">
        <w:rPr>
          <w:rFonts w:ascii="Times New Roman" w:hAnsi="Times New Roman" w:cs="Times New Roman"/>
        </w:rPr>
        <w:t xml:space="preserve"> благополучии населения.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w:t>
      </w:r>
    </w:p>
    <w:p w:rsidR="001E06AF" w:rsidRPr="00A12470"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lastRenderedPageBreak/>
        <w:t xml:space="preserve">Ограничения использования земельных участков и объектов капитального строительства на территории </w:t>
      </w:r>
      <w:proofErr w:type="spellStart"/>
      <w:r w:rsidRPr="00A12470">
        <w:rPr>
          <w:rFonts w:ascii="Times New Roman" w:hAnsi="Times New Roman" w:cs="Times New Roman"/>
        </w:rPr>
        <w:t>водоохранных</w:t>
      </w:r>
      <w:proofErr w:type="spellEnd"/>
      <w:r w:rsidRPr="00A12470">
        <w:rPr>
          <w:rFonts w:ascii="Times New Roman" w:hAnsi="Times New Roman" w:cs="Times New Roman"/>
        </w:rPr>
        <w:t xml:space="preserve"> зон, прибрежной защитной полосы и береговой полосы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w:t>
      </w:r>
      <w:proofErr w:type="gramEnd"/>
      <w:r w:rsidRPr="00A12470">
        <w:rPr>
          <w:rFonts w:ascii="Times New Roman" w:hAnsi="Times New Roman" w:cs="Times New Roman"/>
        </w:rPr>
        <w:t xml:space="preserve"> Федерации.</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воздействия - шума, повышенного уровня вибрации, инфразвука, электромагнитных волн и статического электричества.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о </w:t>
      </w:r>
      <w:proofErr w:type="spellStart"/>
      <w:r w:rsidRPr="00A12470">
        <w:rPr>
          <w:rFonts w:ascii="Times New Roman" w:hAnsi="Times New Roman" w:cs="Times New Roman"/>
        </w:rPr>
        <w:t>санитарно</w:t>
      </w:r>
      <w:r w:rsidRPr="00A12470">
        <w:rPr>
          <w:rFonts w:ascii="Times New Roman" w:hAnsi="Times New Roman" w:cs="Times New Roman"/>
        </w:rPr>
        <w:softHyphen/>
        <w:t>эпидемиологическом</w:t>
      </w:r>
      <w:proofErr w:type="spellEnd"/>
      <w:r w:rsidRPr="00A12470">
        <w:rPr>
          <w:rFonts w:ascii="Times New Roman" w:hAnsi="Times New Roman" w:cs="Times New Roman"/>
        </w:rPr>
        <w:t xml:space="preserve"> благополучии населения.</w:t>
      </w:r>
    </w:p>
    <w:p w:rsidR="001E06AF" w:rsidRPr="00A12470" w:rsidRDefault="001E06AF" w:rsidP="009B0EA2">
      <w:pPr>
        <w:pStyle w:val="a3"/>
        <w:jc w:val="both"/>
        <w:rPr>
          <w:rFonts w:ascii="Times New Roman" w:hAnsi="Times New Roman" w:cs="Times New Roman"/>
        </w:rPr>
      </w:pPr>
      <w:proofErr w:type="gramStart"/>
      <w:r w:rsidRPr="00A12470">
        <w:rPr>
          <w:rFonts w:ascii="Times New Roman" w:hAnsi="Times New Roman" w:cs="Times New Roman"/>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w:t>
      </w:r>
      <w:proofErr w:type="gramEnd"/>
      <w:r w:rsidRPr="00A12470">
        <w:rPr>
          <w:rFonts w:ascii="Times New Roman" w:hAnsi="Times New Roman" w:cs="Times New Roman"/>
        </w:rPr>
        <w:t xml:space="preserve"> от чрезвычайных ситуаций природного и техногенного характера.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Указанный режим,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устанавливается по согласованию с ГУ МЧС РФ по УР.</w:t>
      </w:r>
    </w:p>
    <w:p w:rsidR="001E06AF" w:rsidRDefault="001E06AF" w:rsidP="009B0EA2">
      <w:pPr>
        <w:pStyle w:val="a3"/>
        <w:jc w:val="both"/>
        <w:rPr>
          <w:rFonts w:ascii="Times New Roman" w:hAnsi="Times New Roman" w:cs="Times New Roman"/>
        </w:rPr>
      </w:pPr>
      <w:r w:rsidRPr="00A12470">
        <w:rPr>
          <w:rFonts w:ascii="Times New Roman" w:hAnsi="Times New Roman" w:cs="Times New Roman"/>
        </w:rPr>
        <w:t>Территории, подверженные риску возникновения чрезвычайных ситуаций природного и техногенного характера, указаны на схеме «Границы территорий подверженных риску возникновения ЧС природного и техногенного характера» Генерального плана муниципального образования «Засековское».</w:t>
      </w:r>
    </w:p>
    <w:p w:rsidR="009927B7" w:rsidRPr="00A12470" w:rsidRDefault="009927B7" w:rsidP="009B0EA2">
      <w:pPr>
        <w:pStyle w:val="a3"/>
        <w:jc w:val="both"/>
        <w:rPr>
          <w:rFonts w:ascii="Times New Roman" w:hAnsi="Times New Roman" w:cs="Times New Roman"/>
        </w:rPr>
      </w:pPr>
    </w:p>
    <w:p w:rsidR="001E06AF" w:rsidRPr="00A12470" w:rsidRDefault="001E06AF" w:rsidP="004326E7">
      <w:pPr>
        <w:pStyle w:val="a3"/>
        <w:jc w:val="center"/>
        <w:rPr>
          <w:rFonts w:ascii="Times New Roman" w:hAnsi="Times New Roman" w:cs="Times New Roman"/>
        </w:rPr>
      </w:pPr>
      <w:r w:rsidRPr="00A12470">
        <w:rPr>
          <w:rFonts w:ascii="Times New Roman" w:hAnsi="Times New Roman" w:cs="Times New Roman"/>
        </w:rPr>
        <w:t>Статья 26. Назначение основных территорий и земель, применительно к которым не устанавливаются градостроительные регламенты</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Помимо территориальных зон, зон с особыми условиями использования территории, на территории МО «Засековское» имеются земли, применительно к которым не устанавливаются градостроительные регламенты - территории, предоставленные для добычи полезных ископаемых и земли лесного фонда.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Фиксация, установление, изменение границ и регулирование использования указанных территорий осуществляются в </w:t>
      </w:r>
      <w:proofErr w:type="gramStart"/>
      <w:r w:rsidRPr="00A12470">
        <w:rPr>
          <w:rFonts w:ascii="Times New Roman" w:hAnsi="Times New Roman" w:cs="Times New Roman"/>
        </w:rPr>
        <w:t>порядке</w:t>
      </w:r>
      <w:proofErr w:type="gramEnd"/>
      <w:r w:rsidRPr="00A12470">
        <w:rPr>
          <w:rFonts w:ascii="Times New Roman" w:hAnsi="Times New Roman" w:cs="Times New Roman"/>
        </w:rPr>
        <w:t>, определенном статьей 13 настоящих Правил. В случае, когда в установленном порядке на основании проектов планировки изменяются границы территорий общего пользования, границы населенного пункта,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определенными главой 8 настоящих Правил.</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Наименование основных территорий и земель, для которых градостроительные регламенты</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не устанавливаются</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ГЛ</w:t>
      </w:r>
      <w:proofErr w:type="gramStart"/>
      <w:r w:rsidRPr="00A12470">
        <w:rPr>
          <w:rFonts w:ascii="Times New Roman" w:hAnsi="Times New Roman" w:cs="Times New Roman"/>
        </w:rPr>
        <w:t>Ф-</w:t>
      </w:r>
      <w:proofErr w:type="gramEnd"/>
      <w:r w:rsidRPr="00A12470">
        <w:rPr>
          <w:rFonts w:ascii="Times New Roman" w:hAnsi="Times New Roman" w:cs="Times New Roman"/>
        </w:rPr>
        <w:t xml:space="preserve"> Земли лесного фонда</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ТПИ - Территории, предоставленные для добычи полезных ископаемых</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lastRenderedPageBreak/>
        <w:t>ГЛ. Земли лесного фонда</w:t>
      </w:r>
      <w:proofErr w:type="gramStart"/>
      <w:r w:rsidRPr="00A12470">
        <w:rPr>
          <w:rFonts w:ascii="Times New Roman" w:hAnsi="Times New Roman" w:cs="Times New Roman"/>
        </w:rPr>
        <w:t xml:space="preserve"> Н</w:t>
      </w:r>
      <w:proofErr w:type="gramEnd"/>
      <w:r w:rsidRPr="00A12470">
        <w:rPr>
          <w:rFonts w:ascii="Times New Roman" w:hAnsi="Times New Roman" w:cs="Times New Roman"/>
        </w:rPr>
        <w:t xml:space="preserve">а земли лесного фонда не распространяется действие градостроительных регламентов. Использование таких лесов определяется органами охраны лесного фонда в </w:t>
      </w:r>
      <w:proofErr w:type="gramStart"/>
      <w:r w:rsidRPr="00A12470">
        <w:rPr>
          <w:rFonts w:ascii="Times New Roman" w:hAnsi="Times New Roman" w:cs="Times New Roman"/>
        </w:rPr>
        <w:t>соответствии</w:t>
      </w:r>
      <w:proofErr w:type="gramEnd"/>
      <w:r w:rsidRPr="00A12470">
        <w:rPr>
          <w:rFonts w:ascii="Times New Roman" w:hAnsi="Times New Roman" w:cs="Times New Roman"/>
        </w:rPr>
        <w:t xml:space="preserve"> с Земельным кодексом и Лесным кодексом Российской Федерации.</w:t>
      </w:r>
    </w:p>
    <w:p w:rsidR="001E06AF" w:rsidRDefault="001E06AF" w:rsidP="009B0EA2">
      <w:pPr>
        <w:pStyle w:val="a3"/>
        <w:jc w:val="both"/>
        <w:rPr>
          <w:rFonts w:ascii="Times New Roman" w:hAnsi="Times New Roman" w:cs="Times New Roman"/>
        </w:rPr>
      </w:pPr>
      <w:r w:rsidRPr="00A12470">
        <w:rPr>
          <w:rFonts w:ascii="Times New Roman" w:hAnsi="Times New Roman" w:cs="Times New Roman"/>
        </w:rPr>
        <w:t>Т</w:t>
      </w:r>
      <w:r w:rsidRPr="00A12470">
        <w:rPr>
          <w:rStyle w:val="10"/>
          <w:rFonts w:eastAsia="Courier New"/>
        </w:rPr>
        <w:t>ПИ</w:t>
      </w:r>
      <w:r w:rsidRPr="00A12470">
        <w:rPr>
          <w:rFonts w:ascii="Times New Roman" w:hAnsi="Times New Roman" w:cs="Times New Roman"/>
        </w:rPr>
        <w:t>. Территории, предоставленные для добычи полезных ископаемых Ограничения использования земельных участков и объектов капитального строительства на территории муниципального образования «Засековское», на которые действия регламента не распространяется в части территорий, предоставленных для добычи полезных ископаемых, устанавливаются в соответствии с Федеральным законом «О недрах».</w:t>
      </w:r>
    </w:p>
    <w:p w:rsidR="009927B7" w:rsidRPr="00A12470" w:rsidRDefault="009927B7" w:rsidP="009B0EA2">
      <w:pPr>
        <w:pStyle w:val="a3"/>
        <w:jc w:val="both"/>
        <w:rPr>
          <w:rFonts w:ascii="Times New Roman" w:hAnsi="Times New Roman" w:cs="Times New Roman"/>
        </w:rPr>
      </w:pPr>
    </w:p>
    <w:p w:rsidR="001E06AF" w:rsidRPr="00A12470" w:rsidRDefault="001E06AF" w:rsidP="004326E7">
      <w:pPr>
        <w:pStyle w:val="a3"/>
        <w:jc w:val="center"/>
        <w:rPr>
          <w:rFonts w:ascii="Times New Roman" w:hAnsi="Times New Roman" w:cs="Times New Roman"/>
        </w:rPr>
      </w:pPr>
      <w:bookmarkStart w:id="30" w:name="bookmark30"/>
      <w:r w:rsidRPr="00A12470">
        <w:rPr>
          <w:rFonts w:ascii="Times New Roman" w:hAnsi="Times New Roman" w:cs="Times New Roman"/>
        </w:rPr>
        <w:t>ГЛАВА 9. Заключительные положения</w:t>
      </w:r>
      <w:bookmarkEnd w:id="30"/>
    </w:p>
    <w:p w:rsidR="001E06AF" w:rsidRPr="00A12470" w:rsidRDefault="001E06AF" w:rsidP="004326E7">
      <w:pPr>
        <w:pStyle w:val="a3"/>
        <w:jc w:val="center"/>
        <w:rPr>
          <w:rFonts w:ascii="Times New Roman" w:hAnsi="Times New Roman" w:cs="Times New Roman"/>
        </w:rPr>
      </w:pPr>
      <w:r w:rsidRPr="00A12470">
        <w:rPr>
          <w:rFonts w:ascii="Times New Roman" w:hAnsi="Times New Roman" w:cs="Times New Roman"/>
        </w:rPr>
        <w:t>Статья 27. Ответственность за нарушение Правил застройки</w:t>
      </w:r>
    </w:p>
    <w:p w:rsidR="001E06AF" w:rsidRDefault="001E06AF" w:rsidP="009B0EA2">
      <w:pPr>
        <w:pStyle w:val="a3"/>
        <w:jc w:val="both"/>
        <w:rPr>
          <w:rFonts w:ascii="Times New Roman" w:hAnsi="Times New Roman" w:cs="Times New Roman"/>
        </w:rPr>
      </w:pPr>
      <w:r w:rsidRPr="00A12470">
        <w:rPr>
          <w:rFonts w:ascii="Times New Roman" w:hAnsi="Times New Roman" w:cs="Times New Roman"/>
        </w:rPr>
        <w:t xml:space="preserve">Ответственность за нарушение настоящих Правил наступает в </w:t>
      </w:r>
      <w:proofErr w:type="gramStart"/>
      <w:r w:rsidRPr="00A12470">
        <w:rPr>
          <w:rFonts w:ascii="Times New Roman" w:hAnsi="Times New Roman" w:cs="Times New Roman"/>
        </w:rPr>
        <w:t>соответствии</w:t>
      </w:r>
      <w:proofErr w:type="gramEnd"/>
      <w:r w:rsidRPr="00A12470">
        <w:rPr>
          <w:rFonts w:ascii="Times New Roman" w:hAnsi="Times New Roman" w:cs="Times New Roman"/>
        </w:rPr>
        <w:t xml:space="preserve"> с законодательством Российской Федерации и Удмуртской Республики.</w:t>
      </w:r>
    </w:p>
    <w:p w:rsidR="009927B7" w:rsidRPr="00A12470" w:rsidRDefault="009927B7" w:rsidP="009B0EA2">
      <w:pPr>
        <w:pStyle w:val="a3"/>
        <w:jc w:val="both"/>
        <w:rPr>
          <w:rFonts w:ascii="Times New Roman" w:hAnsi="Times New Roman" w:cs="Times New Roman"/>
        </w:rPr>
      </w:pPr>
    </w:p>
    <w:p w:rsidR="001E06AF" w:rsidRPr="00A12470" w:rsidRDefault="001E06AF" w:rsidP="004326E7">
      <w:pPr>
        <w:pStyle w:val="a3"/>
        <w:jc w:val="center"/>
        <w:rPr>
          <w:rFonts w:ascii="Times New Roman" w:hAnsi="Times New Roman" w:cs="Times New Roman"/>
        </w:rPr>
      </w:pPr>
      <w:r w:rsidRPr="00A12470">
        <w:rPr>
          <w:rFonts w:ascii="Times New Roman" w:hAnsi="Times New Roman" w:cs="Times New Roman"/>
        </w:rPr>
        <w:t>Статья 28. Вступление в силу настоящих правил</w:t>
      </w:r>
    </w:p>
    <w:p w:rsidR="001E06AF" w:rsidRPr="00A12470" w:rsidRDefault="001E06AF" w:rsidP="009B0EA2">
      <w:pPr>
        <w:pStyle w:val="a3"/>
        <w:jc w:val="both"/>
        <w:rPr>
          <w:rFonts w:ascii="Times New Roman" w:hAnsi="Times New Roman" w:cs="Times New Roman"/>
        </w:rPr>
      </w:pPr>
      <w:r w:rsidRPr="00A12470">
        <w:rPr>
          <w:rFonts w:ascii="Times New Roman" w:hAnsi="Times New Roman" w:cs="Times New Roman"/>
        </w:rPr>
        <w:t xml:space="preserve">Настоящие Правила вступают в силу по </w:t>
      </w:r>
      <w:proofErr w:type="gramStart"/>
      <w:r w:rsidRPr="00A12470">
        <w:rPr>
          <w:rFonts w:ascii="Times New Roman" w:hAnsi="Times New Roman" w:cs="Times New Roman"/>
        </w:rPr>
        <w:t>истечении</w:t>
      </w:r>
      <w:proofErr w:type="gramEnd"/>
      <w:r w:rsidRPr="00A12470">
        <w:rPr>
          <w:rFonts w:ascii="Times New Roman" w:hAnsi="Times New Roman" w:cs="Times New Roman"/>
        </w:rPr>
        <w:t xml:space="preserve"> 10 дней после их официального опубликования.</w:t>
      </w:r>
    </w:p>
    <w:p w:rsidR="001E06AF" w:rsidRPr="00A12470" w:rsidRDefault="001E06AF" w:rsidP="009B0EA2">
      <w:pPr>
        <w:pStyle w:val="a3"/>
        <w:jc w:val="both"/>
        <w:rPr>
          <w:rFonts w:ascii="Times New Roman" w:hAnsi="Times New Roman" w:cs="Times New Roman"/>
        </w:rPr>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2711B7" w:rsidRDefault="002711B7"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Default="00E40428" w:rsidP="009B0EA2">
      <w:pPr>
        <w:jc w:val="both"/>
      </w:pPr>
    </w:p>
    <w:p w:rsidR="00E40428" w:rsidRPr="00E40428" w:rsidRDefault="00E40428" w:rsidP="009B0EA2">
      <w:pPr>
        <w:jc w:val="both"/>
        <w:rPr>
          <w:rFonts w:ascii="Times New Roman" w:hAnsi="Times New Roman" w:cs="Times New Roman"/>
        </w:rPr>
      </w:pPr>
      <w:r w:rsidRPr="00E40428">
        <w:rPr>
          <w:rFonts w:ascii="Times New Roman" w:hAnsi="Times New Roman" w:cs="Times New Roman"/>
        </w:rPr>
        <w:t>Графические материалы</w:t>
      </w:r>
    </w:p>
    <w:sectPr w:rsidR="00E40428" w:rsidRPr="00E40428" w:rsidSect="001E06AF">
      <w:footerReference w:type="default" r:id="rId10"/>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5E8" w:rsidRDefault="00D325E8" w:rsidP="004326E7">
      <w:r>
        <w:separator/>
      </w:r>
    </w:p>
  </w:endnote>
  <w:endnote w:type="continuationSeparator" w:id="0">
    <w:p w:rsidR="00D325E8" w:rsidRDefault="00D325E8" w:rsidP="0043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914"/>
      <w:docPartObj>
        <w:docPartGallery w:val="Page Numbers (Bottom of Page)"/>
        <w:docPartUnique/>
      </w:docPartObj>
    </w:sdtPr>
    <w:sdtContent>
      <w:p w:rsidR="00D325E8" w:rsidRDefault="00D325E8">
        <w:pPr>
          <w:pStyle w:val="ac"/>
          <w:jc w:val="center"/>
        </w:pPr>
        <w:r>
          <w:fldChar w:fldCharType="begin"/>
        </w:r>
        <w:r>
          <w:instrText xml:space="preserve"> PAGE   \* MERGEFORMAT </w:instrText>
        </w:r>
        <w:r>
          <w:fldChar w:fldCharType="separate"/>
        </w:r>
        <w:r w:rsidR="00CA1B50">
          <w:rPr>
            <w:noProof/>
          </w:rPr>
          <w:t>58</w:t>
        </w:r>
        <w:r>
          <w:rPr>
            <w:noProof/>
          </w:rPr>
          <w:fldChar w:fldCharType="end"/>
        </w:r>
      </w:p>
    </w:sdtContent>
  </w:sdt>
  <w:p w:rsidR="00D325E8" w:rsidRDefault="00D325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5E8" w:rsidRDefault="00D325E8" w:rsidP="004326E7">
      <w:r>
        <w:separator/>
      </w:r>
    </w:p>
  </w:footnote>
  <w:footnote w:type="continuationSeparator" w:id="0">
    <w:p w:rsidR="00D325E8" w:rsidRDefault="00D325E8" w:rsidP="00432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58E"/>
    <w:multiLevelType w:val="hybridMultilevel"/>
    <w:tmpl w:val="B686B22E"/>
    <w:lvl w:ilvl="0" w:tplc="D938F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DB63BE"/>
    <w:multiLevelType w:val="multilevel"/>
    <w:tmpl w:val="6722075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5"/>
      <w:numFmt w:val="decimal"/>
      <w:lvlText w:val="%3."/>
      <w:lvlJc w:val="left"/>
      <w:pPr>
        <w:ind w:left="0" w:firstLine="0"/>
      </w:pPr>
      <w:rPr>
        <w:rFonts w:hint="default"/>
        <w:b w:val="0"/>
        <w:bCs w:val="0"/>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
    <w:nsid w:val="51EF7876"/>
    <w:multiLevelType w:val="hybridMultilevel"/>
    <w:tmpl w:val="507E67E2"/>
    <w:lvl w:ilvl="0" w:tplc="9C8E8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11B7"/>
    <w:rsid w:val="000D6BDC"/>
    <w:rsid w:val="001E06AF"/>
    <w:rsid w:val="002247AA"/>
    <w:rsid w:val="002711B7"/>
    <w:rsid w:val="004326E7"/>
    <w:rsid w:val="008B63B3"/>
    <w:rsid w:val="009927B7"/>
    <w:rsid w:val="009A5DB8"/>
    <w:rsid w:val="009B0EA2"/>
    <w:rsid w:val="00A56E50"/>
    <w:rsid w:val="00BD4BBA"/>
    <w:rsid w:val="00CA1B50"/>
    <w:rsid w:val="00CD77C7"/>
    <w:rsid w:val="00D325E8"/>
    <w:rsid w:val="00E40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11B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главление 2 Знак"/>
    <w:link w:val="20"/>
    <w:rsid w:val="002711B7"/>
    <w:rPr>
      <w:rFonts w:ascii="Times New Roman" w:eastAsia="Times New Roman" w:hAnsi="Times New Roman" w:cs="Times New Roman"/>
      <w:spacing w:val="3"/>
      <w:sz w:val="21"/>
      <w:szCs w:val="21"/>
      <w:shd w:val="clear" w:color="auto" w:fill="FFFFFF"/>
    </w:rPr>
  </w:style>
  <w:style w:type="paragraph" w:styleId="20">
    <w:name w:val="toc 2"/>
    <w:basedOn w:val="a"/>
    <w:link w:val="2"/>
    <w:autoRedefine/>
    <w:rsid w:val="002711B7"/>
    <w:pPr>
      <w:shd w:val="clear" w:color="auto" w:fill="FFFFFF"/>
      <w:spacing w:line="274" w:lineRule="exact"/>
    </w:pPr>
    <w:rPr>
      <w:rFonts w:ascii="Times New Roman" w:eastAsia="Times New Roman" w:hAnsi="Times New Roman" w:cs="Times New Roman"/>
      <w:color w:val="auto"/>
      <w:spacing w:val="3"/>
      <w:sz w:val="21"/>
      <w:szCs w:val="21"/>
      <w:lang w:eastAsia="en-US"/>
    </w:rPr>
  </w:style>
  <w:style w:type="paragraph" w:styleId="a3">
    <w:name w:val="No Spacing"/>
    <w:uiPriority w:val="1"/>
    <w:qFormat/>
    <w:rsid w:val="002711B7"/>
    <w:pPr>
      <w:widowControl w:val="0"/>
      <w:spacing w:after="0" w:line="240" w:lineRule="auto"/>
    </w:pPr>
    <w:rPr>
      <w:rFonts w:ascii="Courier New" w:eastAsia="Courier New" w:hAnsi="Courier New" w:cs="Courier New"/>
      <w:color w:val="000000"/>
      <w:sz w:val="24"/>
      <w:szCs w:val="24"/>
      <w:lang w:eastAsia="ru-RU"/>
    </w:rPr>
  </w:style>
  <w:style w:type="character" w:customStyle="1" w:styleId="1">
    <w:name w:val="Заголовок №1"/>
    <w:rsid w:val="002711B7"/>
    <w:rPr>
      <w:rFonts w:ascii="Times New Roman" w:eastAsia="Times New Roman" w:hAnsi="Times New Roman" w:cs="Times New Roman"/>
      <w:b/>
      <w:bCs/>
      <w:i w:val="0"/>
      <w:iCs w:val="0"/>
      <w:smallCaps w:val="0"/>
      <w:strike w:val="0"/>
      <w:color w:val="000000"/>
      <w:spacing w:val="1"/>
      <w:w w:val="100"/>
      <w:position w:val="0"/>
      <w:sz w:val="24"/>
      <w:szCs w:val="24"/>
      <w:u w:val="single"/>
      <w:lang w:val="ru-RU"/>
    </w:rPr>
  </w:style>
  <w:style w:type="character" w:customStyle="1" w:styleId="125pt0pt">
    <w:name w:val="Основной текст + 12;5 pt;Интервал 0 pt"/>
    <w:rsid w:val="002711B7"/>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0pt">
    <w:name w:val="Основной текст + Курсив;Интервал 0 pt"/>
    <w:rsid w:val="001E06AF"/>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20pt">
    <w:name w:val="Основной текст (2) + Не курсив;Интервал 0 pt"/>
    <w:rsid w:val="001E06AF"/>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a4">
    <w:name w:val="Подпись к таблице"/>
    <w:rsid w:val="001E06AF"/>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8pt">
    <w:name w:val="Основной текст + 8 pt"/>
    <w:rsid w:val="001E06AF"/>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10">
    <w:name w:val="Основной текст1"/>
    <w:rsid w:val="001E06AF"/>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
    <w:name w:val="Таблица - текст основной Знак"/>
    <w:link w:val="-0"/>
    <w:locked/>
    <w:rsid w:val="009B0EA2"/>
    <w:rPr>
      <w:rFonts w:ascii="Arial" w:hAnsi="Arial" w:cs="Arial"/>
    </w:rPr>
  </w:style>
  <w:style w:type="paragraph" w:customStyle="1" w:styleId="-0">
    <w:name w:val="Таблица - текст основной"/>
    <w:basedOn w:val="a5"/>
    <w:link w:val="-"/>
    <w:qFormat/>
    <w:rsid w:val="009B0EA2"/>
    <w:pPr>
      <w:widowControl/>
      <w:suppressAutoHyphens/>
      <w:spacing w:before="20" w:after="20"/>
    </w:pPr>
    <w:rPr>
      <w:rFonts w:ascii="Arial" w:eastAsiaTheme="minorHAnsi" w:hAnsi="Arial" w:cs="Arial"/>
      <w:color w:val="auto"/>
      <w:sz w:val="22"/>
      <w:szCs w:val="22"/>
    </w:rPr>
  </w:style>
  <w:style w:type="character" w:customStyle="1" w:styleId="-1">
    <w:name w:val="Таблица - текст выделенный Знак"/>
    <w:link w:val="-2"/>
    <w:locked/>
    <w:rsid w:val="009B0EA2"/>
    <w:rPr>
      <w:rFonts w:ascii="Arial" w:hAnsi="Arial" w:cs="Arial"/>
      <w:b/>
    </w:rPr>
  </w:style>
  <w:style w:type="paragraph" w:customStyle="1" w:styleId="-2">
    <w:name w:val="Таблица - текст выделенный"/>
    <w:basedOn w:val="a5"/>
    <w:link w:val="-1"/>
    <w:qFormat/>
    <w:rsid w:val="009B0EA2"/>
    <w:pPr>
      <w:widowControl/>
      <w:suppressAutoHyphens/>
      <w:spacing w:before="20" w:after="20"/>
      <w:contextualSpacing/>
    </w:pPr>
    <w:rPr>
      <w:rFonts w:ascii="Arial" w:eastAsiaTheme="minorHAnsi" w:hAnsi="Arial" w:cs="Arial"/>
      <w:b/>
      <w:color w:val="auto"/>
      <w:sz w:val="22"/>
      <w:szCs w:val="22"/>
    </w:rPr>
  </w:style>
  <w:style w:type="paragraph" w:customStyle="1" w:styleId="a6">
    <w:name w:val="основной"/>
    <w:basedOn w:val="a"/>
    <w:rsid w:val="009B0EA2"/>
    <w:pPr>
      <w:keepNext/>
      <w:widowControl/>
    </w:pPr>
    <w:rPr>
      <w:rFonts w:ascii="Times New Roman" w:eastAsia="Times New Roman" w:hAnsi="Times New Roman" w:cs="Times New Roman"/>
      <w:color w:val="auto"/>
      <w:szCs w:val="20"/>
    </w:rPr>
  </w:style>
  <w:style w:type="paragraph" w:customStyle="1" w:styleId="Standard">
    <w:name w:val="Standard"/>
    <w:rsid w:val="009B0EA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5">
    <w:name w:val="Body Text"/>
    <w:basedOn w:val="a"/>
    <w:link w:val="a7"/>
    <w:uiPriority w:val="99"/>
    <w:semiHidden/>
    <w:unhideWhenUsed/>
    <w:rsid w:val="009B0EA2"/>
    <w:pPr>
      <w:spacing w:after="120"/>
    </w:pPr>
  </w:style>
  <w:style w:type="character" w:customStyle="1" w:styleId="a7">
    <w:name w:val="Основной текст Знак"/>
    <w:basedOn w:val="a0"/>
    <w:link w:val="a5"/>
    <w:uiPriority w:val="99"/>
    <w:semiHidden/>
    <w:rsid w:val="009B0EA2"/>
    <w:rPr>
      <w:rFonts w:ascii="Courier New" w:eastAsia="Courier New" w:hAnsi="Courier New" w:cs="Courier New"/>
      <w:color w:val="000000"/>
      <w:sz w:val="24"/>
      <w:szCs w:val="24"/>
      <w:lang w:eastAsia="ru-RU"/>
    </w:rPr>
  </w:style>
  <w:style w:type="character" w:styleId="a8">
    <w:name w:val="page number"/>
    <w:rsid w:val="004326E7"/>
    <w:rPr>
      <w:rFonts w:cs="Times New Roman"/>
    </w:rPr>
  </w:style>
  <w:style w:type="paragraph" w:styleId="a9">
    <w:name w:val="List Paragraph"/>
    <w:basedOn w:val="a"/>
    <w:qFormat/>
    <w:rsid w:val="004326E7"/>
    <w:pPr>
      <w:widowControl/>
      <w:suppressAutoHyphens/>
      <w:spacing w:after="200" w:line="276" w:lineRule="auto"/>
      <w:ind w:left="720"/>
      <w:jc w:val="both"/>
    </w:pPr>
    <w:rPr>
      <w:rFonts w:ascii="Calibri" w:eastAsia="Calibri" w:hAnsi="Calibri" w:cs="Calibri"/>
      <w:color w:val="auto"/>
      <w:sz w:val="20"/>
      <w:szCs w:val="20"/>
      <w:lang w:val="en-US" w:eastAsia="en-US" w:bidi="en-US"/>
    </w:rPr>
  </w:style>
  <w:style w:type="paragraph" w:styleId="aa">
    <w:name w:val="header"/>
    <w:basedOn w:val="a"/>
    <w:link w:val="ab"/>
    <w:uiPriority w:val="99"/>
    <w:semiHidden/>
    <w:unhideWhenUsed/>
    <w:rsid w:val="004326E7"/>
    <w:pPr>
      <w:tabs>
        <w:tab w:val="center" w:pos="4677"/>
        <w:tab w:val="right" w:pos="9355"/>
      </w:tabs>
    </w:pPr>
  </w:style>
  <w:style w:type="character" w:customStyle="1" w:styleId="ab">
    <w:name w:val="Верхний колонтитул Знак"/>
    <w:basedOn w:val="a0"/>
    <w:link w:val="aa"/>
    <w:uiPriority w:val="99"/>
    <w:semiHidden/>
    <w:rsid w:val="004326E7"/>
    <w:rPr>
      <w:rFonts w:ascii="Courier New" w:eastAsia="Courier New" w:hAnsi="Courier New" w:cs="Courier New"/>
      <w:color w:val="000000"/>
      <w:sz w:val="24"/>
      <w:szCs w:val="24"/>
      <w:lang w:eastAsia="ru-RU"/>
    </w:rPr>
  </w:style>
  <w:style w:type="paragraph" w:styleId="ac">
    <w:name w:val="footer"/>
    <w:basedOn w:val="a"/>
    <w:link w:val="ad"/>
    <w:uiPriority w:val="99"/>
    <w:unhideWhenUsed/>
    <w:rsid w:val="004326E7"/>
    <w:pPr>
      <w:tabs>
        <w:tab w:val="center" w:pos="4677"/>
        <w:tab w:val="right" w:pos="9355"/>
      </w:tabs>
    </w:pPr>
  </w:style>
  <w:style w:type="character" w:customStyle="1" w:styleId="ad">
    <w:name w:val="Нижний колонтитул Знак"/>
    <w:basedOn w:val="a0"/>
    <w:link w:val="ac"/>
    <w:uiPriority w:val="99"/>
    <w:rsid w:val="004326E7"/>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cs.cntd.ru/document/902111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4A3F-8D02-42A9-B890-8FB7217C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59</Pages>
  <Words>19611</Words>
  <Characters>111785</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dc:creator>
  <cp:keywords/>
  <dc:description/>
  <cp:lastModifiedBy>Admin</cp:lastModifiedBy>
  <cp:revision>7</cp:revision>
  <dcterms:created xsi:type="dcterms:W3CDTF">2017-04-16T15:55:00Z</dcterms:created>
  <dcterms:modified xsi:type="dcterms:W3CDTF">2017-07-19T11:31:00Z</dcterms:modified>
</cp:coreProperties>
</file>